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67934">
      <w:pPr>
        <w:bidi w:val="0"/>
        <w:jc w:val="right"/>
        <w:rPr>
          <w:rFonts w:hint="eastAsia" w:ascii="方正公文小标宋" w:hAnsi="方正公文小标宋" w:eastAsia="方正公文小标宋" w:cs="方正公文小标宋"/>
          <w:sz w:val="24"/>
          <w:szCs w:val="24"/>
        </w:rPr>
      </w:pPr>
      <w:r>
        <w:rPr>
          <w:rFonts w:hint="eastAsia" w:ascii="方正公文小标宋" w:hAnsi="方正公文小标宋" w:eastAsia="方正公文小标宋" w:cs="方正公文小标宋"/>
          <w:sz w:val="24"/>
          <w:szCs w:val="24"/>
        </w:rPr>
        <w:t>编号：_____________</w:t>
      </w:r>
    </w:p>
    <w:p w14:paraId="4829336C">
      <w:pPr>
        <w:bidi w:val="0"/>
        <w:rPr>
          <w:rFonts w:hint="eastAsia" w:ascii="方正公文小标宋" w:hAnsi="方正公文小标宋" w:eastAsia="方正公文小标宋" w:cs="方正公文小标宋"/>
          <w:sz w:val="24"/>
          <w:szCs w:val="24"/>
        </w:rPr>
      </w:pPr>
    </w:p>
    <w:p w14:paraId="0A4268E3">
      <w:pPr>
        <w:pStyle w:val="2"/>
      </w:pPr>
    </w:p>
    <w:p w14:paraId="1DE57437">
      <w:pPr>
        <w:spacing w:line="900" w:lineRule="exact"/>
        <w:jc w:val="center"/>
        <w:rPr>
          <w:rFonts w:eastAsia="微软雅黑"/>
          <w:bCs/>
          <w:sz w:val="72"/>
          <w:szCs w:val="72"/>
        </w:rPr>
      </w:pPr>
      <w:bookmarkStart w:id="0" w:name="_GoBack"/>
      <w:r>
        <w:rPr>
          <w:rFonts w:hint="eastAsia" w:eastAsia="微软雅黑"/>
          <w:bCs/>
          <w:sz w:val="72"/>
          <w:szCs w:val="72"/>
          <w:lang w:eastAsia="zh-CN"/>
        </w:rPr>
        <w:t>山南市雅砻质量奖</w:t>
      </w:r>
      <w:r>
        <w:rPr>
          <w:rFonts w:eastAsia="微软雅黑"/>
          <w:bCs/>
          <w:sz w:val="72"/>
          <w:szCs w:val="72"/>
        </w:rPr>
        <w:t>（医疗机构组织）申报表</w:t>
      </w:r>
      <w:bookmarkEnd w:id="0"/>
    </w:p>
    <w:p w14:paraId="6ACA5916">
      <w:pPr>
        <w:spacing w:line="594" w:lineRule="exact"/>
        <w:rPr>
          <w:b/>
          <w:bCs/>
          <w:sz w:val="48"/>
          <w:szCs w:val="48"/>
        </w:rPr>
      </w:pPr>
    </w:p>
    <w:p w14:paraId="340BB184">
      <w:pPr>
        <w:spacing w:line="594" w:lineRule="exact"/>
        <w:jc w:val="center"/>
        <w:rPr>
          <w:b/>
          <w:bCs/>
          <w:sz w:val="48"/>
          <w:szCs w:val="48"/>
        </w:rPr>
      </w:pPr>
    </w:p>
    <w:p w14:paraId="13E92759">
      <w:pPr>
        <w:spacing w:line="594" w:lineRule="exact"/>
        <w:jc w:val="center"/>
        <w:rPr>
          <w:b/>
          <w:bCs/>
          <w:sz w:val="48"/>
          <w:szCs w:val="48"/>
        </w:rPr>
      </w:pPr>
    </w:p>
    <w:p w14:paraId="5CB62B3F">
      <w:pPr>
        <w:spacing w:line="594" w:lineRule="exact"/>
        <w:jc w:val="center"/>
        <w:rPr>
          <w:b/>
          <w:bCs/>
          <w:sz w:val="48"/>
          <w:szCs w:val="48"/>
        </w:rPr>
      </w:pPr>
    </w:p>
    <w:p w14:paraId="6F6DA917">
      <w:pPr>
        <w:spacing w:line="594" w:lineRule="exact"/>
        <w:rPr>
          <w:b/>
          <w:bCs/>
          <w:sz w:val="32"/>
          <w:szCs w:val="32"/>
        </w:rPr>
      </w:pPr>
    </w:p>
    <w:p w14:paraId="2CFFDFA7">
      <w:pPr>
        <w:tabs>
          <w:tab w:val="left" w:pos="7020"/>
        </w:tabs>
        <w:spacing w:line="594" w:lineRule="exact"/>
        <w:ind w:firstLine="1135" w:firstLineChars="314"/>
        <w:rPr>
          <w:b/>
          <w:bCs/>
          <w:sz w:val="32"/>
          <w:szCs w:val="32"/>
        </w:rPr>
      </w:pPr>
      <w:r>
        <w:rPr>
          <w:rFonts w:ascii="楷体" w:hAnsi="楷体" w:eastAsia="楷体"/>
          <w:b/>
          <w:bCs/>
          <w:sz w:val="36"/>
          <w:szCs w:val="36"/>
        </w:rPr>
        <w:t>申报组织</w:t>
      </w:r>
      <w:r>
        <w:rPr>
          <w:rFonts w:ascii="楷体" w:hAnsi="楷体" w:eastAsia="楷体"/>
          <w:bCs/>
          <w:sz w:val="36"/>
          <w:szCs w:val="36"/>
        </w:rPr>
        <w:t>：</w:t>
      </w:r>
      <w:r>
        <w:rPr>
          <w:bCs/>
          <w:sz w:val="36"/>
          <w:szCs w:val="36"/>
        </w:rPr>
        <w:t>___________________</w:t>
      </w:r>
    </w:p>
    <w:p w14:paraId="367D0E6C">
      <w:pPr>
        <w:tabs>
          <w:tab w:val="left" w:pos="7020"/>
        </w:tabs>
        <w:spacing w:line="594" w:lineRule="exact"/>
        <w:ind w:firstLine="1009" w:firstLineChars="314"/>
        <w:rPr>
          <w:b/>
          <w:bCs/>
          <w:sz w:val="32"/>
          <w:szCs w:val="32"/>
        </w:rPr>
      </w:pPr>
    </w:p>
    <w:p w14:paraId="4FEDBE83">
      <w:pPr>
        <w:spacing w:line="594" w:lineRule="exact"/>
        <w:ind w:firstLine="1135" w:firstLineChars="314"/>
        <w:rPr>
          <w:b/>
          <w:bCs/>
          <w:sz w:val="36"/>
          <w:szCs w:val="36"/>
          <w:u w:val="single"/>
        </w:rPr>
      </w:pPr>
      <w:r>
        <w:rPr>
          <w:rFonts w:ascii="楷体" w:hAnsi="楷体" w:eastAsia="楷体"/>
          <w:b/>
          <w:bCs/>
          <w:sz w:val="36"/>
          <w:szCs w:val="36"/>
        </w:rPr>
        <w:t>所属单位：</w:t>
      </w:r>
      <w:r>
        <w:rPr>
          <w:bCs/>
          <w:sz w:val="36"/>
          <w:szCs w:val="36"/>
        </w:rPr>
        <w:t>___________________</w:t>
      </w:r>
      <w:r>
        <w:rPr>
          <w:bCs/>
          <w:sz w:val="32"/>
          <w:szCs w:val="32"/>
        </w:rPr>
        <w:t>（盖章）</w:t>
      </w:r>
    </w:p>
    <w:p w14:paraId="4B7C508A">
      <w:pPr>
        <w:spacing w:line="594" w:lineRule="exact"/>
        <w:ind w:firstLine="1135" w:firstLineChars="314"/>
        <w:rPr>
          <w:b/>
          <w:bCs/>
          <w:sz w:val="36"/>
          <w:szCs w:val="36"/>
        </w:rPr>
      </w:pPr>
    </w:p>
    <w:p w14:paraId="229D9A0D">
      <w:pPr>
        <w:spacing w:line="594" w:lineRule="exact"/>
        <w:ind w:firstLine="1135" w:firstLineChars="314"/>
        <w:rPr>
          <w:b/>
          <w:bCs/>
          <w:sz w:val="36"/>
          <w:szCs w:val="36"/>
          <w:u w:val="single"/>
        </w:rPr>
      </w:pPr>
      <w:r>
        <w:rPr>
          <w:rFonts w:ascii="楷体" w:hAnsi="楷体" w:eastAsia="楷体"/>
          <w:b/>
          <w:bCs/>
          <w:sz w:val="36"/>
          <w:szCs w:val="36"/>
        </w:rPr>
        <w:t>推荐单位：</w:t>
      </w:r>
      <w:r>
        <w:rPr>
          <w:bCs/>
          <w:sz w:val="36"/>
          <w:szCs w:val="36"/>
        </w:rPr>
        <w:t>___________________</w:t>
      </w:r>
    </w:p>
    <w:p w14:paraId="6480B2D9">
      <w:pPr>
        <w:spacing w:line="594" w:lineRule="exact"/>
        <w:ind w:firstLine="1135" w:firstLineChars="314"/>
        <w:rPr>
          <w:b/>
          <w:bCs/>
          <w:sz w:val="36"/>
          <w:szCs w:val="36"/>
          <w:u w:val="single"/>
        </w:rPr>
      </w:pPr>
    </w:p>
    <w:p w14:paraId="319ACB01">
      <w:pPr>
        <w:spacing w:line="594" w:lineRule="exact"/>
        <w:ind w:firstLine="1135" w:firstLineChars="314"/>
        <w:rPr>
          <w:sz w:val="32"/>
        </w:rPr>
      </w:pPr>
      <w:r>
        <w:rPr>
          <w:rFonts w:ascii="楷体" w:hAnsi="楷体" w:eastAsia="楷体"/>
          <w:b/>
          <w:bCs/>
          <w:sz w:val="36"/>
          <w:szCs w:val="36"/>
        </w:rPr>
        <w:t>申报日期：</w:t>
      </w:r>
      <w:r>
        <w:rPr>
          <w:bCs/>
          <w:sz w:val="36"/>
          <w:szCs w:val="36"/>
        </w:rPr>
        <w:t>_____</w:t>
      </w:r>
      <w:r>
        <w:rPr>
          <w:rFonts w:ascii="楷体" w:hAnsi="楷体" w:eastAsia="楷体"/>
          <w:bCs/>
          <w:sz w:val="36"/>
          <w:szCs w:val="36"/>
        </w:rPr>
        <w:t>年</w:t>
      </w:r>
      <w:r>
        <w:rPr>
          <w:bCs/>
          <w:sz w:val="36"/>
          <w:szCs w:val="36"/>
        </w:rPr>
        <w:t>____</w:t>
      </w:r>
      <w:r>
        <w:rPr>
          <w:rFonts w:ascii="楷体" w:hAnsi="楷体" w:eastAsia="楷体"/>
          <w:bCs/>
          <w:sz w:val="36"/>
          <w:szCs w:val="36"/>
        </w:rPr>
        <w:t>月</w:t>
      </w:r>
      <w:r>
        <w:rPr>
          <w:bCs/>
          <w:sz w:val="36"/>
          <w:szCs w:val="36"/>
        </w:rPr>
        <w:t>____</w:t>
      </w:r>
      <w:r>
        <w:rPr>
          <w:rFonts w:ascii="楷体" w:hAnsi="楷体" w:eastAsia="楷体"/>
          <w:bCs/>
          <w:sz w:val="36"/>
          <w:szCs w:val="36"/>
        </w:rPr>
        <w:t>日</w:t>
      </w:r>
    </w:p>
    <w:p w14:paraId="3FEB384A">
      <w:pPr>
        <w:spacing w:line="594" w:lineRule="exact"/>
        <w:rPr>
          <w:sz w:val="32"/>
        </w:rPr>
      </w:pPr>
    </w:p>
    <w:p w14:paraId="26E133F9">
      <w:pPr>
        <w:pStyle w:val="2"/>
        <w:rPr>
          <w:sz w:val="32"/>
        </w:rPr>
      </w:pPr>
    </w:p>
    <w:p w14:paraId="7CF682BC">
      <w:pPr>
        <w:bidi w:val="0"/>
        <w:jc w:val="center"/>
        <w:rPr>
          <w:rFonts w:hint="eastAsia" w:ascii="方正公文小标宋" w:hAnsi="方正公文小标宋" w:eastAsia="方正公文小标宋" w:cs="方正公文小标宋"/>
          <w:sz w:val="24"/>
          <w:szCs w:val="24"/>
        </w:rPr>
      </w:pPr>
      <w:r>
        <w:rPr>
          <w:rFonts w:hint="eastAsia" w:ascii="方正公文小标宋" w:hAnsi="方正公文小标宋" w:eastAsia="方正公文小标宋" w:cs="方正公文小标宋"/>
          <w:sz w:val="24"/>
          <w:szCs w:val="24"/>
          <w:lang w:eastAsia="zh-CN"/>
        </w:rPr>
        <w:t>山南市</w:t>
      </w:r>
      <w:r>
        <w:rPr>
          <w:rFonts w:hint="eastAsia" w:ascii="方正公文小标宋" w:hAnsi="方正公文小标宋" w:eastAsia="方正公文小标宋" w:cs="方正公文小标宋"/>
          <w:sz w:val="24"/>
          <w:szCs w:val="24"/>
        </w:rPr>
        <w:t>自治区市场监督管理局印制</w:t>
      </w:r>
    </w:p>
    <w:p w14:paraId="03B03FCD">
      <w:pPr>
        <w:spacing w:line="594" w:lineRule="exact"/>
        <w:jc w:val="center"/>
        <w:rPr>
          <w:rFonts w:eastAsia="微软雅黑"/>
          <w:sz w:val="44"/>
          <w:szCs w:val="44"/>
        </w:rPr>
      </w:pPr>
    </w:p>
    <w:p w14:paraId="7C1BF037">
      <w:pPr>
        <w:spacing w:line="500" w:lineRule="exact"/>
        <w:jc w:val="center"/>
        <w:rPr>
          <w:rFonts w:eastAsia="微软雅黑"/>
          <w:sz w:val="44"/>
          <w:szCs w:val="44"/>
        </w:rPr>
      </w:pPr>
    </w:p>
    <w:p w14:paraId="024B7C9E">
      <w:pPr>
        <w:spacing w:line="500" w:lineRule="exact"/>
        <w:jc w:val="center"/>
        <w:rPr>
          <w:rFonts w:eastAsia="微软雅黑"/>
          <w:sz w:val="44"/>
          <w:szCs w:val="44"/>
        </w:rPr>
      </w:pPr>
      <w:r>
        <w:rPr>
          <w:rFonts w:eastAsia="微软雅黑"/>
          <w:sz w:val="44"/>
          <w:szCs w:val="44"/>
        </w:rPr>
        <w:t>填 报 说 明</w:t>
      </w:r>
    </w:p>
    <w:p w14:paraId="1A07C49D">
      <w:pPr>
        <w:spacing w:line="500" w:lineRule="exact"/>
        <w:ind w:firstLine="556"/>
        <w:rPr>
          <w:rFonts w:eastAsia="方正仿宋简体"/>
          <w:sz w:val="24"/>
        </w:rPr>
      </w:pPr>
    </w:p>
    <w:p w14:paraId="4338F59C">
      <w:pPr>
        <w:spacing w:line="500" w:lineRule="exact"/>
        <w:ind w:firstLine="456" w:firstLineChars="200"/>
        <w:rPr>
          <w:rFonts w:eastAsia="方正仿宋_GB2312"/>
          <w:spacing w:val="-6"/>
          <w:sz w:val="24"/>
        </w:rPr>
      </w:pPr>
      <w:r>
        <w:rPr>
          <w:rFonts w:eastAsia="方正仿宋_GB2312"/>
          <w:spacing w:val="-6"/>
          <w:sz w:val="24"/>
        </w:rPr>
        <w:t xml:space="preserve">1. </w:t>
      </w:r>
      <w:r>
        <w:rPr>
          <w:rFonts w:hint="eastAsia" w:eastAsia="方正仿宋_GB2312"/>
          <w:spacing w:val="-6"/>
          <w:sz w:val="24"/>
          <w:lang w:eastAsia="zh-CN"/>
        </w:rPr>
        <w:t>山南市雅砻质量奖</w:t>
      </w:r>
      <w:r>
        <w:rPr>
          <w:rFonts w:eastAsia="方正仿宋_GB2312"/>
          <w:spacing w:val="-6"/>
          <w:sz w:val="24"/>
        </w:rPr>
        <w:t>（</w:t>
      </w:r>
      <w:r>
        <w:rPr>
          <w:rFonts w:hint="eastAsia" w:eastAsia="方正仿宋_GB2312"/>
          <w:spacing w:val="-6"/>
          <w:sz w:val="24"/>
        </w:rPr>
        <w:t>医疗机构</w:t>
      </w:r>
      <w:r>
        <w:rPr>
          <w:rFonts w:eastAsia="方正仿宋_GB2312"/>
          <w:spacing w:val="-6"/>
          <w:sz w:val="24"/>
        </w:rPr>
        <w:t>组织）申报材料由申报表、证实性材料两部分组成，所填数据及提供资料必须真实、准确，不得涉及国家安全、国家秘密。涉及商业秘密的，应当予以注明，数字及各类符号应填写正确、清楚、完整。</w:t>
      </w:r>
    </w:p>
    <w:p w14:paraId="45B9E3E7">
      <w:pPr>
        <w:spacing w:line="500" w:lineRule="exact"/>
        <w:ind w:firstLine="456" w:firstLineChars="200"/>
        <w:rPr>
          <w:rFonts w:eastAsia="方正仿宋_GB2312"/>
          <w:spacing w:val="-6"/>
          <w:sz w:val="24"/>
        </w:rPr>
      </w:pPr>
      <w:r>
        <w:rPr>
          <w:rFonts w:eastAsia="方正仿宋_GB2312"/>
          <w:spacing w:val="-6"/>
          <w:sz w:val="24"/>
        </w:rPr>
        <w:t>2. 申报表封页填写要求：申报组织栏要求填写参评的医院专项科室或专项医疗团队名称，如</w:t>
      </w:r>
      <w:r>
        <w:rPr>
          <w:rFonts w:hint="eastAsia" w:eastAsia="方正仿宋_GB2312"/>
          <w:spacing w:val="-6"/>
          <w:sz w:val="24"/>
        </w:rPr>
        <w:t>××</w:t>
      </w:r>
      <w:r>
        <w:rPr>
          <w:rFonts w:eastAsia="方正仿宋_GB2312"/>
          <w:spacing w:val="-6"/>
          <w:sz w:val="24"/>
        </w:rPr>
        <w:t>医院</w:t>
      </w:r>
      <w:r>
        <w:rPr>
          <w:rFonts w:hint="eastAsia" w:eastAsia="方正仿宋_GB2312"/>
          <w:spacing w:val="-6"/>
          <w:sz w:val="24"/>
        </w:rPr>
        <w:t>××</w:t>
      </w:r>
      <w:r>
        <w:rPr>
          <w:rFonts w:eastAsia="方正仿宋_GB2312"/>
          <w:spacing w:val="-6"/>
          <w:sz w:val="24"/>
        </w:rPr>
        <w:t>科室或</w:t>
      </w:r>
      <w:r>
        <w:rPr>
          <w:rFonts w:hint="eastAsia" w:eastAsia="方正仿宋_GB2312"/>
          <w:spacing w:val="-6"/>
          <w:sz w:val="24"/>
        </w:rPr>
        <w:t>××</w:t>
      </w:r>
      <w:r>
        <w:rPr>
          <w:rFonts w:eastAsia="方正仿宋_GB2312"/>
          <w:spacing w:val="-6"/>
          <w:sz w:val="24"/>
        </w:rPr>
        <w:t>医院</w:t>
      </w:r>
      <w:r>
        <w:rPr>
          <w:rFonts w:hint="eastAsia" w:eastAsia="方正仿宋_GB2312"/>
          <w:spacing w:val="-6"/>
          <w:sz w:val="24"/>
        </w:rPr>
        <w:t>××</w:t>
      </w:r>
      <w:r>
        <w:rPr>
          <w:rFonts w:eastAsia="方正仿宋_GB2312"/>
          <w:spacing w:val="-6"/>
          <w:sz w:val="24"/>
        </w:rPr>
        <w:t>医疗团队；所属单位栏填写申报组织所属的单位全称，如</w:t>
      </w:r>
      <w:r>
        <w:rPr>
          <w:rFonts w:hint="eastAsia" w:eastAsia="方正仿宋_GB2312"/>
          <w:spacing w:val="-6"/>
          <w:sz w:val="24"/>
        </w:rPr>
        <w:t>××</w:t>
      </w:r>
      <w:r>
        <w:rPr>
          <w:rFonts w:eastAsia="方正仿宋_GB2312"/>
          <w:spacing w:val="-6"/>
          <w:sz w:val="24"/>
        </w:rPr>
        <w:t>市</w:t>
      </w:r>
      <w:r>
        <w:rPr>
          <w:rFonts w:hint="eastAsia" w:eastAsia="方正仿宋_GB2312"/>
          <w:spacing w:val="-6"/>
          <w:sz w:val="24"/>
        </w:rPr>
        <w:t>××</w:t>
      </w:r>
      <w:r>
        <w:rPr>
          <w:rFonts w:eastAsia="方正仿宋_GB2312"/>
          <w:spacing w:val="-6"/>
          <w:sz w:val="24"/>
        </w:rPr>
        <w:t>医院或</w:t>
      </w:r>
      <w:r>
        <w:rPr>
          <w:rFonts w:hint="eastAsia" w:eastAsia="方正仿宋_GB2312"/>
          <w:spacing w:val="-6"/>
          <w:sz w:val="24"/>
        </w:rPr>
        <w:t>××</w:t>
      </w:r>
      <w:r>
        <w:rPr>
          <w:rFonts w:eastAsia="方正仿宋_GB2312"/>
          <w:spacing w:val="-6"/>
          <w:sz w:val="24"/>
        </w:rPr>
        <w:t>大学附属</w:t>
      </w:r>
      <w:r>
        <w:rPr>
          <w:rFonts w:hint="eastAsia" w:eastAsia="方正仿宋_GB2312"/>
          <w:spacing w:val="-6"/>
          <w:sz w:val="24"/>
        </w:rPr>
        <w:t>××</w:t>
      </w:r>
      <w:r>
        <w:rPr>
          <w:rFonts w:eastAsia="方正仿宋_GB2312"/>
          <w:spacing w:val="-6"/>
          <w:sz w:val="24"/>
        </w:rPr>
        <w:t>医院，并加盖单位公章；推荐单位填写所在</w:t>
      </w:r>
      <w:r>
        <w:rPr>
          <w:rFonts w:hint="eastAsia" w:eastAsia="方正仿宋_GB2312"/>
          <w:spacing w:val="-6"/>
          <w:sz w:val="24"/>
          <w:lang w:eastAsia="zh-CN"/>
        </w:rPr>
        <w:t>县（区）</w:t>
      </w:r>
      <w:r>
        <w:rPr>
          <w:rFonts w:eastAsia="方正仿宋_GB2312"/>
          <w:spacing w:val="-6"/>
          <w:sz w:val="24"/>
        </w:rPr>
        <w:t>质量</w:t>
      </w:r>
      <w:r>
        <w:rPr>
          <w:rFonts w:hint="eastAsia" w:eastAsia="方正仿宋_GB2312"/>
          <w:spacing w:val="-6"/>
          <w:sz w:val="24"/>
        </w:rPr>
        <w:t>和标准化</w:t>
      </w:r>
      <w:r>
        <w:rPr>
          <w:rFonts w:eastAsia="方正仿宋_GB2312"/>
          <w:spacing w:val="-6"/>
          <w:sz w:val="24"/>
        </w:rPr>
        <w:t>工作领导小组或</w:t>
      </w:r>
      <w:r>
        <w:rPr>
          <w:rFonts w:hint="eastAsia" w:eastAsia="方正仿宋_GB2312"/>
          <w:spacing w:val="-6"/>
          <w:sz w:val="24"/>
          <w:lang w:val="en-US" w:eastAsia="zh-CN"/>
        </w:rPr>
        <w:t>行业主管部门</w:t>
      </w:r>
      <w:r>
        <w:rPr>
          <w:rFonts w:eastAsia="方正仿宋_GB2312"/>
          <w:spacing w:val="-6"/>
          <w:sz w:val="24"/>
        </w:rPr>
        <w:t>。</w:t>
      </w:r>
    </w:p>
    <w:p w14:paraId="1C534FDD">
      <w:pPr>
        <w:spacing w:line="500" w:lineRule="exact"/>
        <w:ind w:firstLine="456" w:firstLineChars="200"/>
        <w:rPr>
          <w:rFonts w:eastAsia="方正仿宋_GB2312"/>
          <w:spacing w:val="-6"/>
          <w:sz w:val="24"/>
        </w:rPr>
      </w:pPr>
      <w:r>
        <w:rPr>
          <w:rFonts w:eastAsia="方正仿宋_GB2312"/>
          <w:spacing w:val="-6"/>
          <w:sz w:val="24"/>
        </w:rPr>
        <w:t>3. 申报表“组织基本情况”填写要求：</w:t>
      </w:r>
    </w:p>
    <w:p w14:paraId="253718BA">
      <w:pPr>
        <w:spacing w:line="500" w:lineRule="exact"/>
        <w:ind w:firstLine="456" w:firstLineChars="200"/>
        <w:rPr>
          <w:rFonts w:eastAsia="方正仿宋_GB2312"/>
          <w:spacing w:val="-6"/>
          <w:sz w:val="24"/>
        </w:rPr>
      </w:pPr>
      <w:r>
        <w:rPr>
          <w:rFonts w:eastAsia="方正仿宋_GB2312"/>
          <w:spacing w:val="-6"/>
          <w:sz w:val="24"/>
        </w:rPr>
        <w:t>请务必将联系人的姓名、手机、电话、传真和E-mail等信息填写齐全准确。</w:t>
      </w:r>
    </w:p>
    <w:p w14:paraId="67286450">
      <w:pPr>
        <w:spacing w:line="500" w:lineRule="exact"/>
        <w:ind w:firstLine="456" w:firstLineChars="200"/>
        <w:rPr>
          <w:rFonts w:eastAsia="方正仿宋_GB2312"/>
          <w:sz w:val="24"/>
        </w:rPr>
      </w:pPr>
      <w:r>
        <w:rPr>
          <w:rFonts w:eastAsia="方正仿宋_GB2312"/>
          <w:spacing w:val="-6"/>
          <w:sz w:val="24"/>
        </w:rPr>
        <w:t xml:space="preserve">4. </w:t>
      </w:r>
      <w:r>
        <w:rPr>
          <w:rFonts w:eastAsia="方正仿宋_GB2312"/>
          <w:sz w:val="24"/>
        </w:rPr>
        <w:t>证实性材料包括</w:t>
      </w:r>
      <w:r>
        <w:rPr>
          <w:rFonts w:hint="eastAsia" w:eastAsia="方正仿宋_GB2312"/>
          <w:sz w:val="24"/>
        </w:rPr>
        <w:t>近3年获得</w:t>
      </w:r>
      <w:r>
        <w:rPr>
          <w:rFonts w:eastAsia="方正仿宋_GB2312"/>
          <w:sz w:val="24"/>
        </w:rPr>
        <w:t>国家、省部</w:t>
      </w:r>
      <w:r>
        <w:rPr>
          <w:rFonts w:ascii="Times New Roman" w:hAnsi="Times New Roman" w:eastAsia="方正仿宋_GB2312"/>
          <w:spacing w:val="-6"/>
          <w:sz w:val="24"/>
        </w:rPr>
        <w:t>级</w:t>
      </w:r>
      <w:r>
        <w:rPr>
          <w:rFonts w:hint="eastAsia" w:ascii="Times New Roman" w:hAnsi="Times New Roman" w:eastAsia="方正仿宋_GB2312"/>
          <w:spacing w:val="-6"/>
          <w:sz w:val="24"/>
        </w:rPr>
        <w:t>、地市级</w:t>
      </w:r>
      <w:r>
        <w:rPr>
          <w:rFonts w:ascii="Times New Roman" w:hAnsi="Times New Roman" w:eastAsia="方正仿宋_GB2312"/>
          <w:spacing w:val="-6"/>
          <w:sz w:val="24"/>
        </w:rPr>
        <w:t>以上</w:t>
      </w:r>
      <w:r>
        <w:rPr>
          <w:rFonts w:hint="eastAsia" w:eastAsia="方正仿宋_GB2312"/>
          <w:sz w:val="24"/>
        </w:rPr>
        <w:t>质量、科技等荣誉证书复印件以及各类认定证书、认证证书复印件等。</w:t>
      </w:r>
      <w:r>
        <w:rPr>
          <w:rFonts w:eastAsia="方正仿宋_GB2312"/>
          <w:sz w:val="24"/>
        </w:rPr>
        <w:t>证实性材料需附材料清单目录。</w:t>
      </w:r>
    </w:p>
    <w:p w14:paraId="100974C6">
      <w:pPr>
        <w:spacing w:line="500" w:lineRule="exact"/>
        <w:ind w:firstLine="480" w:firstLineChars="200"/>
        <w:rPr>
          <w:rFonts w:eastAsia="方正仿宋_GB2312"/>
          <w:sz w:val="24"/>
        </w:rPr>
      </w:pPr>
      <w:r>
        <w:rPr>
          <w:rFonts w:eastAsia="方正仿宋_GB2312"/>
          <w:sz w:val="24"/>
        </w:rPr>
        <w:t>5</w:t>
      </w:r>
      <w:r>
        <w:rPr>
          <w:rFonts w:eastAsia="方正仿宋_GB2312"/>
          <w:spacing w:val="-6"/>
          <w:sz w:val="24"/>
        </w:rPr>
        <w:t xml:space="preserve">. </w:t>
      </w:r>
      <w:r>
        <w:rPr>
          <w:rFonts w:eastAsia="方正仿宋_GB2312"/>
          <w:sz w:val="24"/>
        </w:rPr>
        <w:t>申报表、证实性材料需提供一式三份的书面材料，申报表用A4规格的纸张正反面打印装订成册；证实性材料用A4规格的纸张正反面装订成册。申报组织还应提供申报表电子版一份，以及组织相关照片3-5张（电子版），组织最高管理者照片1-2张（电子版）。申报表电子版材料</w:t>
      </w:r>
      <w:r>
        <w:rPr>
          <w:rFonts w:hint="eastAsia" w:eastAsia="方正仿宋_GB2312"/>
          <w:sz w:val="24"/>
        </w:rPr>
        <w:t>须</w:t>
      </w:r>
      <w:r>
        <w:rPr>
          <w:rFonts w:eastAsia="方正仿宋_GB2312"/>
          <w:sz w:val="24"/>
        </w:rPr>
        <w:t>为Word文件格式，电子版照片</w:t>
      </w:r>
      <w:r>
        <w:rPr>
          <w:rFonts w:hint="eastAsia" w:eastAsia="方正仿宋_GB2312"/>
          <w:sz w:val="24"/>
        </w:rPr>
        <w:t>须</w:t>
      </w:r>
      <w:r>
        <w:rPr>
          <w:rFonts w:eastAsia="方正仿宋_GB2312"/>
          <w:sz w:val="24"/>
        </w:rPr>
        <w:t>为JPG格式。</w:t>
      </w:r>
    </w:p>
    <w:p w14:paraId="4BA2BC5A">
      <w:pPr>
        <w:keepNext w:val="0"/>
        <w:keepLines w:val="0"/>
        <w:pageBreakBefore w:val="0"/>
        <w:widowControl w:val="0"/>
        <w:kinsoku/>
        <w:wordWrap/>
        <w:overflowPunct/>
        <w:topLinePunct w:val="0"/>
        <w:autoSpaceDE/>
        <w:autoSpaceDN/>
        <w:bidi w:val="0"/>
        <w:adjustRightInd/>
        <w:snapToGrid/>
        <w:spacing w:line="500" w:lineRule="exact"/>
        <w:ind w:left="858" w:leftChars="228" w:hanging="379" w:hangingChars="158"/>
        <w:jc w:val="left"/>
        <w:textAlignment w:val="auto"/>
        <w:rPr>
          <w:rFonts w:eastAsia="方正仿宋_GB2312"/>
          <w:sz w:val="24"/>
        </w:rPr>
      </w:pPr>
      <w:r>
        <w:rPr>
          <w:rFonts w:eastAsia="方正仿宋_GB2312"/>
          <w:sz w:val="24"/>
        </w:rPr>
        <w:t>6. 本申报表电子版可从</w:t>
      </w:r>
      <w:r>
        <w:rPr>
          <w:rFonts w:hint="eastAsia" w:eastAsia="方正仿宋_GB2312"/>
          <w:sz w:val="24"/>
          <w:lang w:eastAsia="zh-CN"/>
        </w:rPr>
        <w:t>山南市</w:t>
      </w:r>
      <w:r>
        <w:rPr>
          <w:rFonts w:hint="eastAsia" w:eastAsia="方正仿宋_GB2312"/>
          <w:sz w:val="24"/>
          <w:lang w:val="en-US" w:eastAsia="zh-CN"/>
        </w:rPr>
        <w:t>质量基础设施一站式服务平台</w:t>
      </w:r>
      <w:r>
        <w:rPr>
          <w:rFonts w:hint="eastAsia" w:eastAsia="方正仿宋_GB2312"/>
          <w:sz w:val="24"/>
        </w:rPr>
        <w:t>网站</w:t>
      </w:r>
      <w:r>
        <w:rPr>
          <w:rFonts w:hint="eastAsia" w:eastAsia="方正仿宋_GB2312"/>
          <w:sz w:val="24"/>
          <w:lang w:val="en-US" w:eastAsia="zh-CN"/>
        </w:rPr>
        <w:t>https://www.xzsnnqi.com山南市雅砻质量奖</w:t>
      </w:r>
      <w:r>
        <w:rPr>
          <w:rFonts w:hint="eastAsia" w:eastAsia="方正仿宋_GB2312"/>
          <w:sz w:val="24"/>
        </w:rPr>
        <w:t>栏目</w:t>
      </w:r>
      <w:r>
        <w:rPr>
          <w:rFonts w:eastAsia="方正仿宋_GB2312"/>
          <w:sz w:val="24"/>
        </w:rPr>
        <w:t>下载。</w:t>
      </w:r>
    </w:p>
    <w:p w14:paraId="797D6ECA">
      <w:pPr>
        <w:spacing w:line="594" w:lineRule="exact"/>
        <w:jc w:val="center"/>
        <w:rPr>
          <w:rFonts w:eastAsia="微软雅黑"/>
          <w:bCs/>
          <w:spacing w:val="-4"/>
          <w:sz w:val="44"/>
          <w:szCs w:val="44"/>
        </w:rPr>
      </w:pPr>
      <w:r>
        <w:rPr>
          <w:rFonts w:eastAsia="微软雅黑"/>
          <w:bCs/>
          <w:spacing w:val="-4"/>
          <w:sz w:val="44"/>
          <w:szCs w:val="44"/>
        </w:rPr>
        <w:br w:type="page"/>
      </w:r>
      <w:r>
        <w:rPr>
          <w:rFonts w:eastAsia="微软雅黑"/>
          <w:bCs/>
          <w:spacing w:val="-4"/>
          <w:sz w:val="44"/>
          <w:szCs w:val="44"/>
        </w:rPr>
        <w:t>承 诺 书</w:t>
      </w:r>
    </w:p>
    <w:p w14:paraId="619A2EB7">
      <w:pPr>
        <w:spacing w:line="594" w:lineRule="exact"/>
        <w:jc w:val="left"/>
        <w:rPr>
          <w:rFonts w:eastAsia="黑体"/>
          <w:spacing w:val="-4"/>
          <w:sz w:val="32"/>
          <w:szCs w:val="32"/>
        </w:rPr>
      </w:pPr>
      <w:r>
        <w:rPr>
          <w:rFonts w:eastAsia="黑体"/>
          <w:spacing w:val="-4"/>
          <w:sz w:val="32"/>
          <w:szCs w:val="32"/>
        </w:rPr>
        <w:t>本组织郑重承诺:</w:t>
      </w:r>
    </w:p>
    <w:p w14:paraId="6C2CA5C4">
      <w:pPr>
        <w:spacing w:line="594"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一、</w:t>
      </w:r>
      <w:r>
        <w:rPr>
          <w:rFonts w:hint="eastAsia" w:ascii="宋体" w:hAnsi="宋体" w:eastAsia="宋体" w:cs="宋体"/>
          <w:spacing w:val="-4"/>
          <w:sz w:val="24"/>
          <w:szCs w:val="24"/>
          <w:lang w:val="en-US" w:eastAsia="zh-CN"/>
        </w:rPr>
        <w:t>近五年内无重大质量、安全、生态环境等事故，无违法、违规、违纪行为</w:t>
      </w:r>
      <w:r>
        <w:rPr>
          <w:rFonts w:hint="eastAsia" w:ascii="宋体" w:hAnsi="宋体" w:eastAsia="宋体" w:cs="宋体"/>
          <w:spacing w:val="-4"/>
          <w:sz w:val="24"/>
          <w:szCs w:val="24"/>
        </w:rPr>
        <w:t>，积极带头履行社会责任。</w:t>
      </w:r>
    </w:p>
    <w:p w14:paraId="7C621885">
      <w:pPr>
        <w:spacing w:line="594"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二、已充分了解山南市雅砻质量奖相关管理制度、评选程序、规范要求，并严格遵守。不从事可能影响评选公平、公正的活动，自觉维护山南市雅砻质量奖的严肃性、权威性和独立性。</w:t>
      </w:r>
    </w:p>
    <w:p w14:paraId="020889BD">
      <w:pPr>
        <w:spacing w:line="594"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三、所提交申报材料均由组织本身制作填写，内容真实、准确、有效，并愿意承担相应责任。</w:t>
      </w:r>
    </w:p>
    <w:p w14:paraId="36819E84">
      <w:pPr>
        <w:spacing w:line="594" w:lineRule="exact"/>
        <w:ind w:firstLine="464" w:firstLineChars="200"/>
        <w:jc w:val="left"/>
        <w:rPr>
          <w:rFonts w:hint="eastAsia" w:ascii="宋体" w:hAnsi="宋体" w:eastAsia="宋体" w:cs="宋体"/>
          <w:spacing w:val="-4"/>
          <w:sz w:val="24"/>
          <w:szCs w:val="24"/>
          <w:lang w:eastAsia="zh-CN"/>
        </w:rPr>
      </w:pPr>
      <w:r>
        <w:rPr>
          <w:rFonts w:hint="eastAsia" w:ascii="宋体" w:hAnsi="宋体" w:eastAsia="宋体" w:cs="宋体"/>
          <w:spacing w:val="-4"/>
          <w:sz w:val="24"/>
          <w:szCs w:val="24"/>
        </w:rPr>
        <w:t>四、坚持党的领导，将铸牢中华民族共同体意识纳入企业文化、精神建设，维护民族团结和边疆稳定</w:t>
      </w:r>
      <w:r>
        <w:rPr>
          <w:rFonts w:hint="eastAsia" w:ascii="宋体" w:hAnsi="宋体" w:eastAsia="宋体" w:cs="宋体"/>
          <w:spacing w:val="-4"/>
          <w:sz w:val="24"/>
          <w:szCs w:val="24"/>
          <w:lang w:eastAsia="zh-CN"/>
        </w:rPr>
        <w:t>，积极做民族团结的桥梁、纽带。</w:t>
      </w:r>
    </w:p>
    <w:p w14:paraId="76A8F3DE">
      <w:pPr>
        <w:spacing w:line="594"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五、获得山南市雅砻质量奖后，将从本组织实际出发，制定质量领域新目标，应用质量管理的新理论、新方法，进一步加强质量管理，提升质量水平。</w:t>
      </w:r>
    </w:p>
    <w:p w14:paraId="2E2497A1">
      <w:pPr>
        <w:spacing w:line="594"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六、获得山南市雅砻质量奖后，将向所在行业和全社会积极宣传推广本组织质量管理制度、模式、方法。发挥对产业链上下游的示范引领作用，带动全产业链质量协同提升。</w:t>
      </w:r>
    </w:p>
    <w:p w14:paraId="1BCE29BE">
      <w:pPr>
        <w:spacing w:line="594"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七</w:t>
      </w:r>
      <w:r>
        <w:rPr>
          <w:rFonts w:hint="eastAsia" w:ascii="宋体" w:hAnsi="宋体" w:eastAsia="宋体" w:cs="宋体"/>
          <w:spacing w:val="-4"/>
          <w:sz w:val="24"/>
          <w:szCs w:val="24"/>
        </w:rPr>
        <w:t>、获得山南市雅砻质量奖后，将严格按规定宣传和使用所获荣誉称号，不将山南市雅砻质量奖用于产品、服务的标识或者产品、服务的质量宣传。</w:t>
      </w:r>
    </w:p>
    <w:p w14:paraId="23A0311D">
      <w:pPr>
        <w:spacing w:line="594" w:lineRule="exact"/>
        <w:jc w:val="left"/>
        <w:rPr>
          <w:rFonts w:hint="eastAsia" w:ascii="宋体" w:hAnsi="宋体" w:eastAsia="宋体" w:cs="宋体"/>
          <w:spacing w:val="-4"/>
          <w:sz w:val="24"/>
          <w:szCs w:val="24"/>
        </w:rPr>
      </w:pPr>
    </w:p>
    <w:p w14:paraId="41BA95CA">
      <w:pPr>
        <w:spacing w:line="594" w:lineRule="exact"/>
        <w:ind w:firstLine="3433" w:firstLineChars="1480"/>
        <w:jc w:val="left"/>
        <w:rPr>
          <w:rFonts w:hint="eastAsia" w:ascii="宋体" w:hAnsi="宋体" w:eastAsia="宋体" w:cs="宋体"/>
          <w:spacing w:val="-4"/>
          <w:sz w:val="24"/>
          <w:szCs w:val="24"/>
        </w:rPr>
      </w:pPr>
      <w:r>
        <w:rPr>
          <w:rFonts w:hint="eastAsia" w:ascii="宋体" w:hAnsi="宋体" w:eastAsia="宋体" w:cs="宋体"/>
          <w:spacing w:val="-4"/>
          <w:sz w:val="24"/>
          <w:szCs w:val="24"/>
        </w:rPr>
        <w:t>法人代表（签字）：</w:t>
      </w:r>
    </w:p>
    <w:p w14:paraId="095D9168">
      <w:pPr>
        <w:spacing w:line="594" w:lineRule="exact"/>
        <w:ind w:firstLine="3433" w:firstLineChars="1480"/>
        <w:jc w:val="left"/>
        <w:rPr>
          <w:rFonts w:hint="eastAsia" w:ascii="宋体" w:hAnsi="宋体" w:eastAsia="宋体" w:cs="宋体"/>
          <w:spacing w:val="-4"/>
          <w:sz w:val="24"/>
          <w:szCs w:val="24"/>
        </w:rPr>
      </w:pPr>
      <w:r>
        <w:rPr>
          <w:rFonts w:hint="eastAsia" w:ascii="宋体" w:hAnsi="宋体" w:eastAsia="宋体" w:cs="宋体"/>
          <w:spacing w:val="-4"/>
          <w:sz w:val="24"/>
          <w:szCs w:val="24"/>
        </w:rPr>
        <w:t>组    织（公章）：</w:t>
      </w:r>
    </w:p>
    <w:p w14:paraId="4FE3673D">
      <w:pPr>
        <w:spacing w:line="594" w:lineRule="exact"/>
        <w:ind w:firstLine="3433" w:firstLineChars="1480"/>
        <w:jc w:val="left"/>
        <w:rPr>
          <w:rFonts w:hint="eastAsia" w:ascii="宋体" w:hAnsi="宋体" w:eastAsia="宋体" w:cs="宋体"/>
          <w:spacing w:val="-4"/>
          <w:sz w:val="24"/>
          <w:szCs w:val="24"/>
        </w:rPr>
      </w:pPr>
      <w:r>
        <w:rPr>
          <w:rFonts w:hint="eastAsia" w:ascii="宋体" w:hAnsi="宋体" w:eastAsia="宋体" w:cs="宋体"/>
          <w:spacing w:val="-4"/>
          <w:sz w:val="24"/>
          <w:szCs w:val="24"/>
        </w:rPr>
        <w:t>日    期：</w:t>
      </w:r>
    </w:p>
    <w:p w14:paraId="05B29F78">
      <w:pPr>
        <w:spacing w:line="594" w:lineRule="exact"/>
        <w:ind w:firstLine="640" w:firstLineChars="200"/>
        <w:jc w:val="left"/>
        <w:outlineLvl w:val="0"/>
        <w:rPr>
          <w:rFonts w:hint="eastAsia" w:ascii="方正黑体_GBK" w:hAnsi="方正黑体_GBK" w:eastAsia="方正黑体_GBK" w:cs="方正黑体_GBK"/>
          <w:sz w:val="32"/>
          <w:szCs w:val="32"/>
        </w:rPr>
      </w:pPr>
      <w:r>
        <w:rPr>
          <w:rFonts w:eastAsia="方正黑体简体"/>
          <w:sz w:val="32"/>
          <w:szCs w:val="32"/>
        </w:rPr>
        <w:br w:type="page"/>
      </w:r>
      <w:r>
        <w:rPr>
          <w:rFonts w:hint="eastAsia" w:eastAsia="黑体"/>
          <w:sz w:val="32"/>
          <w:szCs w:val="32"/>
        </w:rPr>
        <w:t>一、参评组织基本情况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700"/>
        <w:gridCol w:w="1620"/>
        <w:gridCol w:w="1440"/>
        <w:gridCol w:w="1762"/>
      </w:tblGrid>
      <w:tr w14:paraId="260B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3F9A48E9">
            <w:pPr>
              <w:spacing w:line="400" w:lineRule="exact"/>
              <w:jc w:val="center"/>
              <w:rPr>
                <w:sz w:val="24"/>
              </w:rPr>
            </w:pPr>
            <w:r>
              <w:rPr>
                <w:sz w:val="24"/>
              </w:rPr>
              <w:t>组织名称</w:t>
            </w:r>
          </w:p>
        </w:tc>
        <w:tc>
          <w:tcPr>
            <w:tcW w:w="7522" w:type="dxa"/>
            <w:gridSpan w:val="4"/>
            <w:noWrap w:val="0"/>
            <w:vAlign w:val="center"/>
          </w:tcPr>
          <w:p w14:paraId="27855762">
            <w:pPr>
              <w:spacing w:line="400" w:lineRule="exact"/>
              <w:jc w:val="center"/>
              <w:rPr>
                <w:sz w:val="28"/>
                <w:szCs w:val="28"/>
              </w:rPr>
            </w:pPr>
          </w:p>
        </w:tc>
      </w:tr>
      <w:tr w14:paraId="3CB8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4B38DB1D">
            <w:pPr>
              <w:spacing w:line="400" w:lineRule="exact"/>
              <w:jc w:val="center"/>
              <w:rPr>
                <w:sz w:val="24"/>
              </w:rPr>
            </w:pPr>
            <w:r>
              <w:rPr>
                <w:sz w:val="24"/>
              </w:rPr>
              <w:t>组织负责人</w:t>
            </w:r>
          </w:p>
        </w:tc>
        <w:tc>
          <w:tcPr>
            <w:tcW w:w="4320" w:type="dxa"/>
            <w:gridSpan w:val="2"/>
            <w:noWrap w:val="0"/>
            <w:vAlign w:val="center"/>
          </w:tcPr>
          <w:p w14:paraId="3C27481D">
            <w:pPr>
              <w:spacing w:line="400" w:lineRule="exact"/>
              <w:jc w:val="center"/>
              <w:rPr>
                <w:sz w:val="24"/>
              </w:rPr>
            </w:pPr>
          </w:p>
        </w:tc>
        <w:tc>
          <w:tcPr>
            <w:tcW w:w="1440" w:type="dxa"/>
            <w:noWrap w:val="0"/>
            <w:vAlign w:val="center"/>
          </w:tcPr>
          <w:p w14:paraId="0BD08DA1">
            <w:pPr>
              <w:spacing w:line="400" w:lineRule="exact"/>
              <w:jc w:val="center"/>
              <w:rPr>
                <w:sz w:val="24"/>
              </w:rPr>
            </w:pPr>
            <w:r>
              <w:rPr>
                <w:sz w:val="24"/>
              </w:rPr>
              <w:t>成立日期</w:t>
            </w:r>
          </w:p>
        </w:tc>
        <w:tc>
          <w:tcPr>
            <w:tcW w:w="1762" w:type="dxa"/>
            <w:noWrap w:val="0"/>
            <w:vAlign w:val="center"/>
          </w:tcPr>
          <w:p w14:paraId="40EB546E">
            <w:pPr>
              <w:spacing w:line="400" w:lineRule="exact"/>
              <w:jc w:val="center"/>
              <w:rPr>
                <w:sz w:val="24"/>
              </w:rPr>
            </w:pPr>
          </w:p>
        </w:tc>
      </w:tr>
      <w:tr w14:paraId="7C2A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47B1FC8E">
            <w:pPr>
              <w:spacing w:line="400" w:lineRule="exact"/>
              <w:jc w:val="center"/>
              <w:rPr>
                <w:sz w:val="24"/>
              </w:rPr>
            </w:pPr>
            <w:r>
              <w:rPr>
                <w:sz w:val="24"/>
              </w:rPr>
              <w:t>通讯地址</w:t>
            </w:r>
          </w:p>
        </w:tc>
        <w:tc>
          <w:tcPr>
            <w:tcW w:w="4320" w:type="dxa"/>
            <w:gridSpan w:val="2"/>
            <w:noWrap w:val="0"/>
            <w:vAlign w:val="center"/>
          </w:tcPr>
          <w:p w14:paraId="0A63FF97">
            <w:pPr>
              <w:spacing w:line="400" w:lineRule="exact"/>
              <w:jc w:val="center"/>
              <w:rPr>
                <w:sz w:val="24"/>
              </w:rPr>
            </w:pPr>
          </w:p>
        </w:tc>
        <w:tc>
          <w:tcPr>
            <w:tcW w:w="1440" w:type="dxa"/>
            <w:noWrap w:val="0"/>
            <w:vAlign w:val="center"/>
          </w:tcPr>
          <w:p w14:paraId="6BCCB02F">
            <w:pPr>
              <w:spacing w:line="400" w:lineRule="exact"/>
              <w:jc w:val="center"/>
              <w:rPr>
                <w:sz w:val="24"/>
              </w:rPr>
            </w:pPr>
            <w:r>
              <w:rPr>
                <w:sz w:val="24"/>
              </w:rPr>
              <w:t>邮政编码</w:t>
            </w:r>
          </w:p>
        </w:tc>
        <w:tc>
          <w:tcPr>
            <w:tcW w:w="1762" w:type="dxa"/>
            <w:noWrap w:val="0"/>
            <w:vAlign w:val="center"/>
          </w:tcPr>
          <w:p w14:paraId="644A284A">
            <w:pPr>
              <w:spacing w:line="400" w:lineRule="exact"/>
              <w:jc w:val="center"/>
              <w:rPr>
                <w:sz w:val="28"/>
                <w:szCs w:val="28"/>
              </w:rPr>
            </w:pPr>
          </w:p>
        </w:tc>
      </w:tr>
      <w:tr w14:paraId="62C8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0C8630EC">
            <w:pPr>
              <w:spacing w:line="400" w:lineRule="exact"/>
              <w:jc w:val="center"/>
              <w:rPr>
                <w:sz w:val="24"/>
              </w:rPr>
            </w:pPr>
            <w:r>
              <w:rPr>
                <w:sz w:val="24"/>
              </w:rPr>
              <w:t>人员数量</w:t>
            </w:r>
          </w:p>
        </w:tc>
        <w:tc>
          <w:tcPr>
            <w:tcW w:w="2700" w:type="dxa"/>
            <w:noWrap w:val="0"/>
            <w:vAlign w:val="center"/>
          </w:tcPr>
          <w:p w14:paraId="410E28AD">
            <w:pPr>
              <w:spacing w:line="400" w:lineRule="exact"/>
              <w:jc w:val="center"/>
              <w:rPr>
                <w:sz w:val="24"/>
              </w:rPr>
            </w:pPr>
          </w:p>
        </w:tc>
        <w:tc>
          <w:tcPr>
            <w:tcW w:w="1620" w:type="dxa"/>
            <w:noWrap w:val="0"/>
            <w:vAlign w:val="center"/>
          </w:tcPr>
          <w:p w14:paraId="39807A97">
            <w:pPr>
              <w:spacing w:line="400" w:lineRule="exact"/>
              <w:jc w:val="center"/>
              <w:rPr>
                <w:sz w:val="24"/>
              </w:rPr>
            </w:pPr>
            <w:r>
              <w:rPr>
                <w:sz w:val="24"/>
              </w:rPr>
              <w:t>电    话</w:t>
            </w:r>
          </w:p>
        </w:tc>
        <w:tc>
          <w:tcPr>
            <w:tcW w:w="3202" w:type="dxa"/>
            <w:gridSpan w:val="2"/>
            <w:noWrap w:val="0"/>
            <w:vAlign w:val="center"/>
          </w:tcPr>
          <w:p w14:paraId="4A8B7CB3">
            <w:pPr>
              <w:spacing w:line="400" w:lineRule="exact"/>
              <w:jc w:val="center"/>
              <w:rPr>
                <w:sz w:val="28"/>
                <w:szCs w:val="28"/>
              </w:rPr>
            </w:pPr>
          </w:p>
        </w:tc>
      </w:tr>
      <w:tr w14:paraId="0229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4BDCECEC">
            <w:pPr>
              <w:spacing w:line="400" w:lineRule="exact"/>
              <w:jc w:val="center"/>
              <w:rPr>
                <w:sz w:val="24"/>
              </w:rPr>
            </w:pPr>
            <w:r>
              <w:rPr>
                <w:sz w:val="24"/>
              </w:rPr>
              <w:t>申报工作</w:t>
            </w:r>
          </w:p>
          <w:p w14:paraId="71DE667C">
            <w:pPr>
              <w:spacing w:line="400" w:lineRule="exact"/>
              <w:jc w:val="center"/>
              <w:rPr>
                <w:sz w:val="24"/>
              </w:rPr>
            </w:pPr>
            <w:r>
              <w:rPr>
                <w:sz w:val="24"/>
              </w:rPr>
              <w:t>联系部门</w:t>
            </w:r>
          </w:p>
        </w:tc>
        <w:tc>
          <w:tcPr>
            <w:tcW w:w="2700" w:type="dxa"/>
            <w:noWrap w:val="0"/>
            <w:vAlign w:val="center"/>
          </w:tcPr>
          <w:p w14:paraId="11E3F8E5">
            <w:pPr>
              <w:spacing w:line="400" w:lineRule="exact"/>
              <w:jc w:val="center"/>
              <w:rPr>
                <w:sz w:val="24"/>
              </w:rPr>
            </w:pPr>
          </w:p>
        </w:tc>
        <w:tc>
          <w:tcPr>
            <w:tcW w:w="1620" w:type="dxa"/>
            <w:noWrap w:val="0"/>
            <w:vAlign w:val="center"/>
          </w:tcPr>
          <w:p w14:paraId="286838C9">
            <w:pPr>
              <w:spacing w:line="400" w:lineRule="exact"/>
              <w:jc w:val="center"/>
              <w:rPr>
                <w:sz w:val="24"/>
              </w:rPr>
            </w:pPr>
            <w:r>
              <w:rPr>
                <w:sz w:val="24"/>
              </w:rPr>
              <w:t>申报工作</w:t>
            </w:r>
          </w:p>
          <w:p w14:paraId="0709ECD7">
            <w:pPr>
              <w:spacing w:line="400" w:lineRule="exact"/>
              <w:jc w:val="center"/>
              <w:rPr>
                <w:sz w:val="24"/>
              </w:rPr>
            </w:pPr>
            <w:r>
              <w:rPr>
                <w:sz w:val="24"/>
              </w:rPr>
              <w:t>联系人</w:t>
            </w:r>
          </w:p>
        </w:tc>
        <w:tc>
          <w:tcPr>
            <w:tcW w:w="3202" w:type="dxa"/>
            <w:gridSpan w:val="2"/>
            <w:noWrap w:val="0"/>
            <w:vAlign w:val="center"/>
          </w:tcPr>
          <w:p w14:paraId="40CEF863">
            <w:pPr>
              <w:spacing w:line="400" w:lineRule="exact"/>
              <w:jc w:val="center"/>
              <w:rPr>
                <w:sz w:val="28"/>
                <w:szCs w:val="28"/>
              </w:rPr>
            </w:pPr>
          </w:p>
        </w:tc>
      </w:tr>
      <w:tr w14:paraId="4CDD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57F7B5CF">
            <w:pPr>
              <w:spacing w:line="400" w:lineRule="exact"/>
              <w:jc w:val="center"/>
              <w:rPr>
                <w:sz w:val="24"/>
              </w:rPr>
            </w:pPr>
            <w:r>
              <w:rPr>
                <w:sz w:val="24"/>
              </w:rPr>
              <w:t>联系人手机</w:t>
            </w:r>
          </w:p>
        </w:tc>
        <w:tc>
          <w:tcPr>
            <w:tcW w:w="2700" w:type="dxa"/>
            <w:noWrap w:val="0"/>
            <w:vAlign w:val="center"/>
          </w:tcPr>
          <w:p w14:paraId="3444E273">
            <w:pPr>
              <w:spacing w:line="400" w:lineRule="exact"/>
              <w:jc w:val="center"/>
              <w:rPr>
                <w:sz w:val="24"/>
              </w:rPr>
            </w:pPr>
          </w:p>
        </w:tc>
        <w:tc>
          <w:tcPr>
            <w:tcW w:w="1620" w:type="dxa"/>
            <w:noWrap w:val="0"/>
            <w:vAlign w:val="center"/>
          </w:tcPr>
          <w:p w14:paraId="7437C72F">
            <w:pPr>
              <w:spacing w:line="400" w:lineRule="exact"/>
              <w:jc w:val="center"/>
              <w:rPr>
                <w:sz w:val="24"/>
              </w:rPr>
            </w:pPr>
            <w:r>
              <w:rPr>
                <w:sz w:val="24"/>
              </w:rPr>
              <w:t>固定电话</w:t>
            </w:r>
          </w:p>
        </w:tc>
        <w:tc>
          <w:tcPr>
            <w:tcW w:w="3202" w:type="dxa"/>
            <w:gridSpan w:val="2"/>
            <w:noWrap w:val="0"/>
            <w:vAlign w:val="center"/>
          </w:tcPr>
          <w:p w14:paraId="260E75FF">
            <w:pPr>
              <w:spacing w:line="400" w:lineRule="exact"/>
              <w:jc w:val="center"/>
              <w:rPr>
                <w:sz w:val="28"/>
                <w:szCs w:val="28"/>
              </w:rPr>
            </w:pPr>
          </w:p>
        </w:tc>
      </w:tr>
      <w:tr w14:paraId="581D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764AAAF1">
            <w:pPr>
              <w:spacing w:line="400" w:lineRule="exact"/>
              <w:jc w:val="center"/>
              <w:rPr>
                <w:sz w:val="24"/>
              </w:rPr>
            </w:pPr>
            <w:r>
              <w:rPr>
                <w:sz w:val="24"/>
              </w:rPr>
              <w:t>E-mail</w:t>
            </w:r>
          </w:p>
        </w:tc>
        <w:tc>
          <w:tcPr>
            <w:tcW w:w="2700" w:type="dxa"/>
            <w:noWrap w:val="0"/>
            <w:vAlign w:val="center"/>
          </w:tcPr>
          <w:p w14:paraId="27AB6CB0">
            <w:pPr>
              <w:spacing w:line="400" w:lineRule="exact"/>
              <w:jc w:val="center"/>
              <w:rPr>
                <w:sz w:val="24"/>
              </w:rPr>
            </w:pPr>
          </w:p>
        </w:tc>
        <w:tc>
          <w:tcPr>
            <w:tcW w:w="1620" w:type="dxa"/>
            <w:noWrap w:val="0"/>
            <w:vAlign w:val="center"/>
          </w:tcPr>
          <w:p w14:paraId="0F05CA8C">
            <w:pPr>
              <w:spacing w:line="400" w:lineRule="exact"/>
              <w:jc w:val="center"/>
              <w:rPr>
                <w:sz w:val="24"/>
              </w:rPr>
            </w:pPr>
            <w:r>
              <w:rPr>
                <w:sz w:val="24"/>
              </w:rPr>
              <w:t>传    真</w:t>
            </w:r>
          </w:p>
        </w:tc>
        <w:tc>
          <w:tcPr>
            <w:tcW w:w="3202" w:type="dxa"/>
            <w:gridSpan w:val="2"/>
            <w:noWrap w:val="0"/>
            <w:vAlign w:val="center"/>
          </w:tcPr>
          <w:p w14:paraId="6220E1CE">
            <w:pPr>
              <w:spacing w:line="400" w:lineRule="exact"/>
              <w:jc w:val="center"/>
              <w:rPr>
                <w:sz w:val="28"/>
                <w:szCs w:val="28"/>
              </w:rPr>
            </w:pPr>
          </w:p>
        </w:tc>
      </w:tr>
      <w:tr w14:paraId="04DF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7D7BC716">
            <w:pPr>
              <w:spacing w:line="400" w:lineRule="exact"/>
              <w:rPr>
                <w:sz w:val="24"/>
              </w:rPr>
            </w:pPr>
            <w:r>
              <w:rPr>
                <w:sz w:val="24"/>
              </w:rPr>
              <w:t>请用一句话概括组织管理</w:t>
            </w:r>
            <w:r>
              <w:rPr>
                <w:rFonts w:hint="eastAsia"/>
                <w:sz w:val="24"/>
              </w:rPr>
              <w:t>制度、</w:t>
            </w:r>
            <w:r>
              <w:rPr>
                <w:sz w:val="24"/>
              </w:rPr>
              <w:t>模式</w:t>
            </w:r>
            <w:r>
              <w:rPr>
                <w:rFonts w:hint="eastAsia"/>
                <w:sz w:val="24"/>
              </w:rPr>
              <w:t>或方法</w:t>
            </w:r>
            <w:r>
              <w:rPr>
                <w:sz w:val="24"/>
              </w:rPr>
              <w:t>（不超过25个字）</w:t>
            </w:r>
            <w:r>
              <w:rPr>
                <w:rFonts w:hint="eastAsia"/>
                <w:sz w:val="24"/>
              </w:rPr>
              <w:t>并提供示意图</w:t>
            </w:r>
          </w:p>
        </w:tc>
        <w:tc>
          <w:tcPr>
            <w:tcW w:w="7522" w:type="dxa"/>
            <w:gridSpan w:val="4"/>
            <w:noWrap w:val="0"/>
            <w:vAlign w:val="center"/>
          </w:tcPr>
          <w:p w14:paraId="6E95240C">
            <w:pPr>
              <w:spacing w:line="400" w:lineRule="exact"/>
              <w:rPr>
                <w:sz w:val="24"/>
              </w:rPr>
            </w:pPr>
          </w:p>
          <w:p w14:paraId="4022AB6A">
            <w:pPr>
              <w:spacing w:line="400" w:lineRule="exact"/>
              <w:rPr>
                <w:szCs w:val="21"/>
              </w:rPr>
            </w:pPr>
            <w:r>
              <w:rPr>
                <w:sz w:val="24"/>
              </w:rPr>
              <w:t>（</w:t>
            </w:r>
            <w:r>
              <w:rPr>
                <w:rFonts w:hint="eastAsia"/>
                <w:sz w:val="24"/>
              </w:rPr>
              <w:t>请使用精准、生动的语言进行总结凝练，体现</w:t>
            </w:r>
            <w:r>
              <w:rPr>
                <w:sz w:val="24"/>
              </w:rPr>
              <w:t>组织管理</w:t>
            </w:r>
            <w:r>
              <w:rPr>
                <w:rFonts w:hint="eastAsia"/>
                <w:sz w:val="24"/>
              </w:rPr>
              <w:t>制度、</w:t>
            </w:r>
            <w:r>
              <w:rPr>
                <w:sz w:val="24"/>
              </w:rPr>
              <w:t>模式</w:t>
            </w:r>
            <w:r>
              <w:rPr>
                <w:rFonts w:hint="eastAsia"/>
                <w:sz w:val="24"/>
              </w:rPr>
              <w:t>或方法的特色和创新之处，</w:t>
            </w:r>
            <w:r>
              <w:rPr>
                <w:sz w:val="24"/>
              </w:rPr>
              <w:t>例如：</w:t>
            </w:r>
            <w:r>
              <w:rPr>
                <w:rFonts w:hint="eastAsia"/>
                <w:sz w:val="24"/>
              </w:rPr>
              <w:t>......</w:t>
            </w:r>
            <w:r>
              <w:rPr>
                <w:sz w:val="24"/>
              </w:rPr>
              <w:t>管理</w:t>
            </w:r>
            <w:r>
              <w:rPr>
                <w:rFonts w:hint="eastAsia"/>
                <w:sz w:val="24"/>
              </w:rPr>
              <w:t>制度</w:t>
            </w:r>
            <w:r>
              <w:rPr>
                <w:sz w:val="24"/>
              </w:rPr>
              <w:t>、以…为核心的…管理模式、基于…的…管理方法、</w:t>
            </w:r>
            <w:r>
              <w:rPr>
                <w:rFonts w:hint="eastAsia"/>
                <w:sz w:val="24"/>
              </w:rPr>
              <w:t>以</w:t>
            </w:r>
            <w:r>
              <w:rPr>
                <w:rFonts w:hint="eastAsia"/>
                <w:sz w:val="24"/>
                <w:lang w:eastAsia="zh-CN"/>
              </w:rPr>
              <w:t>……</w:t>
            </w:r>
            <w:r>
              <w:rPr>
                <w:rFonts w:hint="eastAsia"/>
                <w:sz w:val="24"/>
              </w:rPr>
              <w:t>为导向的</w:t>
            </w:r>
            <w:r>
              <w:rPr>
                <w:rFonts w:hint="eastAsia"/>
                <w:sz w:val="24"/>
                <w:lang w:eastAsia="zh-CN"/>
              </w:rPr>
              <w:t>……</w:t>
            </w:r>
            <w:r>
              <w:rPr>
                <w:sz w:val="24"/>
              </w:rPr>
              <w:t>管理模式</w:t>
            </w:r>
            <w:r>
              <w:rPr>
                <w:rFonts w:hint="eastAsia"/>
                <w:sz w:val="24"/>
              </w:rPr>
              <w:t>、.......相结合的管理模式，</w:t>
            </w:r>
            <w:r>
              <w:rPr>
                <w:sz w:val="24"/>
              </w:rPr>
              <w:t>等</w:t>
            </w:r>
            <w:r>
              <w:rPr>
                <w:rFonts w:hint="eastAsia"/>
                <w:sz w:val="24"/>
              </w:rPr>
              <w:t>等</w:t>
            </w:r>
            <w:r>
              <w:rPr>
                <w:sz w:val="24"/>
              </w:rPr>
              <w:t>）</w:t>
            </w:r>
          </w:p>
          <w:p w14:paraId="1F98C457">
            <w:pPr>
              <w:spacing w:line="400" w:lineRule="exact"/>
              <w:rPr>
                <w:szCs w:val="21"/>
              </w:rPr>
            </w:pPr>
          </w:p>
          <w:p w14:paraId="2007CA20">
            <w:pPr>
              <w:spacing w:line="400" w:lineRule="exact"/>
              <w:rPr>
                <w:szCs w:val="21"/>
              </w:rPr>
            </w:pPr>
          </w:p>
        </w:tc>
      </w:tr>
      <w:tr w14:paraId="77AF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5"/>
            <w:noWrap w:val="0"/>
            <w:vAlign w:val="center"/>
          </w:tcPr>
          <w:p w14:paraId="7B043B18">
            <w:pPr>
              <w:spacing w:line="400" w:lineRule="exact"/>
              <w:jc w:val="center"/>
              <w:rPr>
                <w:b/>
                <w:sz w:val="28"/>
                <w:szCs w:val="28"/>
              </w:rPr>
            </w:pPr>
            <w:r>
              <w:rPr>
                <w:b/>
                <w:sz w:val="28"/>
                <w:szCs w:val="28"/>
              </w:rPr>
              <w:t>组织简介</w:t>
            </w:r>
          </w:p>
        </w:tc>
      </w:tr>
      <w:tr w14:paraId="3426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5"/>
            <w:noWrap w:val="0"/>
            <w:vAlign w:val="center"/>
          </w:tcPr>
          <w:p w14:paraId="563CE7B0">
            <w:pPr>
              <w:spacing w:line="400" w:lineRule="exact"/>
              <w:ind w:firstLine="482" w:firstLineChars="200"/>
              <w:rPr>
                <w:rFonts w:eastAsia="方正仿宋_GB2312"/>
                <w:sz w:val="24"/>
              </w:rPr>
            </w:pPr>
            <w:r>
              <w:rPr>
                <w:rFonts w:eastAsia="方正仿宋_GB2312"/>
                <w:b/>
                <w:sz w:val="24"/>
              </w:rPr>
              <w:t>组织基本情况：</w:t>
            </w:r>
            <w:r>
              <w:rPr>
                <w:rFonts w:eastAsia="方正仿宋_GB2312"/>
                <w:sz w:val="24"/>
              </w:rPr>
              <w:t>包括成立时间、</w:t>
            </w:r>
            <w:r>
              <w:rPr>
                <w:rFonts w:hint="eastAsia" w:eastAsia="方正仿宋_GB2312"/>
                <w:sz w:val="24"/>
              </w:rPr>
              <w:t>组织机构图、</w:t>
            </w:r>
            <w:r>
              <w:rPr>
                <w:rFonts w:eastAsia="方正仿宋_GB2312"/>
                <w:sz w:val="24"/>
              </w:rPr>
              <w:t>所属行业、涉及主要领域、业务范围、员工数量等；</w:t>
            </w:r>
            <w:r>
              <w:rPr>
                <w:rFonts w:eastAsia="方正仿宋_GB2312"/>
                <w:b/>
                <w:sz w:val="24"/>
              </w:rPr>
              <w:t>组织管理情况：</w:t>
            </w:r>
            <w:r>
              <w:rPr>
                <w:rFonts w:eastAsia="方正仿宋_GB2312"/>
                <w:sz w:val="24"/>
              </w:rPr>
              <w:t>包括管理体系、制度、模式，组织员工整体状况，组织质量管理所坚持的理念；</w:t>
            </w:r>
            <w:r>
              <w:rPr>
                <w:rFonts w:eastAsia="方正仿宋_GB2312"/>
                <w:b/>
                <w:sz w:val="24"/>
              </w:rPr>
              <w:t>组织运营情况：</w:t>
            </w:r>
            <w:r>
              <w:rPr>
                <w:rFonts w:eastAsia="方正仿宋_GB2312"/>
                <w:sz w:val="24"/>
              </w:rPr>
              <w:t>包括医治患者情况、科研情况、采用先进技术情况、社会反映情况、运营绩效情况等，可提供相关统计数据，如年医治患者数量、患者满意度、患者投诉率等；</w:t>
            </w:r>
            <w:r>
              <w:rPr>
                <w:rFonts w:eastAsia="方正仿宋_GB2312"/>
                <w:b/>
                <w:sz w:val="24"/>
              </w:rPr>
              <w:t>组织获奖情况：</w:t>
            </w:r>
            <w:r>
              <w:rPr>
                <w:rFonts w:eastAsia="方正仿宋_GB2312"/>
                <w:sz w:val="24"/>
              </w:rPr>
              <w:t>包括</w:t>
            </w:r>
            <w:r>
              <w:rPr>
                <w:rFonts w:hint="eastAsia" w:eastAsia="方正仿宋_GB2312"/>
                <w:sz w:val="24"/>
              </w:rPr>
              <w:t>核心</w:t>
            </w:r>
            <w:r>
              <w:rPr>
                <w:rFonts w:eastAsia="方正仿宋_GB2312"/>
                <w:sz w:val="24"/>
              </w:rPr>
              <w:t>技术</w:t>
            </w:r>
            <w:r>
              <w:rPr>
                <w:rFonts w:hint="eastAsia" w:eastAsia="方正仿宋_GB2312"/>
                <w:sz w:val="24"/>
              </w:rPr>
              <w:t>或核心业务</w:t>
            </w:r>
            <w:r>
              <w:rPr>
                <w:rFonts w:eastAsia="方正仿宋_GB2312"/>
                <w:sz w:val="24"/>
              </w:rPr>
              <w:t>获得奖励情况等。限500字以内。</w:t>
            </w:r>
          </w:p>
          <w:p w14:paraId="4ADFACAB">
            <w:pPr>
              <w:spacing w:line="400" w:lineRule="exact"/>
              <w:rPr>
                <w:rFonts w:hint="eastAsia" w:eastAsia="方正仿宋简体"/>
                <w:sz w:val="24"/>
              </w:rPr>
            </w:pPr>
          </w:p>
          <w:p w14:paraId="39216686">
            <w:pPr>
              <w:spacing w:line="400" w:lineRule="exact"/>
              <w:rPr>
                <w:rFonts w:hint="eastAsia" w:eastAsia="方正仿宋简体"/>
                <w:sz w:val="24"/>
              </w:rPr>
            </w:pPr>
          </w:p>
          <w:p w14:paraId="59735282">
            <w:pPr>
              <w:spacing w:line="400" w:lineRule="exact"/>
              <w:rPr>
                <w:rFonts w:hint="eastAsia" w:eastAsia="方正仿宋简体"/>
                <w:sz w:val="24"/>
              </w:rPr>
            </w:pPr>
          </w:p>
          <w:p w14:paraId="4F741095">
            <w:pPr>
              <w:spacing w:line="400" w:lineRule="exact"/>
              <w:rPr>
                <w:rFonts w:hint="eastAsia" w:eastAsia="方正仿宋简体"/>
                <w:sz w:val="24"/>
              </w:rPr>
            </w:pPr>
          </w:p>
          <w:p w14:paraId="71A0062E">
            <w:pPr>
              <w:spacing w:line="400" w:lineRule="exact"/>
              <w:rPr>
                <w:rFonts w:eastAsia="方正仿宋简体"/>
                <w:sz w:val="24"/>
              </w:rPr>
            </w:pPr>
          </w:p>
          <w:p w14:paraId="2DB773A5">
            <w:pPr>
              <w:spacing w:line="400" w:lineRule="exact"/>
              <w:rPr>
                <w:rFonts w:eastAsia="方正仿宋简体"/>
                <w:sz w:val="24"/>
              </w:rPr>
            </w:pPr>
          </w:p>
          <w:p w14:paraId="496B79D8">
            <w:pPr>
              <w:spacing w:line="400" w:lineRule="exact"/>
              <w:rPr>
                <w:rFonts w:eastAsia="方正仿宋简体"/>
                <w:sz w:val="24"/>
              </w:rPr>
            </w:pPr>
          </w:p>
          <w:p w14:paraId="4FBF91C2">
            <w:pPr>
              <w:spacing w:line="400" w:lineRule="exact"/>
              <w:jc w:val="left"/>
              <w:rPr>
                <w:sz w:val="28"/>
                <w:szCs w:val="28"/>
              </w:rPr>
            </w:pPr>
          </w:p>
        </w:tc>
      </w:tr>
    </w:tbl>
    <w:p w14:paraId="3DF82C54">
      <w:pPr>
        <w:spacing w:line="600" w:lineRule="exact"/>
        <w:ind w:firstLine="624" w:firstLineChars="200"/>
        <w:jc w:val="left"/>
        <w:rPr>
          <w:rFonts w:hint="eastAsia" w:eastAsia="黑体"/>
          <w:sz w:val="32"/>
          <w:szCs w:val="32"/>
        </w:rPr>
      </w:pPr>
      <w:r>
        <w:rPr>
          <w:rFonts w:eastAsia="黑体"/>
          <w:spacing w:val="-4"/>
          <w:sz w:val="32"/>
          <w:szCs w:val="32"/>
        </w:rPr>
        <w:br w:type="page"/>
      </w:r>
      <w:r>
        <w:rPr>
          <w:rFonts w:hint="eastAsia" w:eastAsia="黑体"/>
          <w:sz w:val="32"/>
          <w:szCs w:val="32"/>
        </w:rPr>
        <w:t>二、参评组织重要指标</w:t>
      </w:r>
    </w:p>
    <w:tbl>
      <w:tblPr>
        <w:tblStyle w:val="11"/>
        <w:tblW w:w="8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1251"/>
        <w:gridCol w:w="2005"/>
        <w:gridCol w:w="4698"/>
      </w:tblGrid>
      <w:tr w14:paraId="13A13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756" w:type="dxa"/>
            <w:noWrap w:val="0"/>
            <w:vAlign w:val="center"/>
          </w:tcPr>
          <w:p w14:paraId="7DA24BCB">
            <w:pPr>
              <w:spacing w:line="400" w:lineRule="exact"/>
              <w:jc w:val="center"/>
              <w:rPr>
                <w:b/>
                <w:sz w:val="24"/>
              </w:rPr>
            </w:pPr>
            <w:r>
              <w:rPr>
                <w:b/>
                <w:sz w:val="24"/>
              </w:rPr>
              <w:t>序号</w:t>
            </w:r>
          </w:p>
        </w:tc>
        <w:tc>
          <w:tcPr>
            <w:tcW w:w="1251" w:type="dxa"/>
            <w:noWrap w:val="0"/>
            <w:vAlign w:val="center"/>
          </w:tcPr>
          <w:p w14:paraId="6D1D8E7D">
            <w:pPr>
              <w:spacing w:line="400" w:lineRule="exact"/>
              <w:jc w:val="center"/>
              <w:rPr>
                <w:b/>
                <w:sz w:val="24"/>
              </w:rPr>
            </w:pPr>
            <w:r>
              <w:rPr>
                <w:b/>
                <w:sz w:val="24"/>
              </w:rPr>
              <w:t>指标类别</w:t>
            </w:r>
          </w:p>
        </w:tc>
        <w:tc>
          <w:tcPr>
            <w:tcW w:w="2005" w:type="dxa"/>
            <w:noWrap w:val="0"/>
            <w:vAlign w:val="center"/>
          </w:tcPr>
          <w:p w14:paraId="1073EB4C">
            <w:pPr>
              <w:spacing w:line="400" w:lineRule="exact"/>
              <w:jc w:val="center"/>
              <w:rPr>
                <w:b/>
                <w:sz w:val="24"/>
              </w:rPr>
            </w:pPr>
            <w:r>
              <w:rPr>
                <w:b/>
                <w:sz w:val="24"/>
              </w:rPr>
              <w:t>指标表述</w:t>
            </w:r>
          </w:p>
        </w:tc>
        <w:tc>
          <w:tcPr>
            <w:tcW w:w="4698" w:type="dxa"/>
            <w:noWrap w:val="0"/>
            <w:vAlign w:val="center"/>
          </w:tcPr>
          <w:p w14:paraId="53A8FA14">
            <w:pPr>
              <w:spacing w:line="400" w:lineRule="exact"/>
              <w:jc w:val="center"/>
              <w:rPr>
                <w:b/>
                <w:sz w:val="24"/>
              </w:rPr>
            </w:pPr>
            <w:r>
              <w:rPr>
                <w:b/>
                <w:sz w:val="24"/>
              </w:rPr>
              <w:t>指标内容</w:t>
            </w:r>
          </w:p>
        </w:tc>
      </w:tr>
      <w:tr w14:paraId="4EFD5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710" w:type="dxa"/>
            <w:gridSpan w:val="4"/>
            <w:tcBorders>
              <w:bottom w:val="single" w:color="auto" w:sz="4" w:space="0"/>
            </w:tcBorders>
            <w:noWrap w:val="0"/>
            <w:vAlign w:val="center"/>
          </w:tcPr>
          <w:p w14:paraId="22DE69CB">
            <w:pPr>
              <w:pStyle w:val="5"/>
              <w:jc w:val="center"/>
              <w:rPr>
                <w:rFonts w:hint="default"/>
                <w:sz w:val="24"/>
                <w:szCs w:val="24"/>
                <w:lang w:val="en-US" w:eastAsia="zh-CN"/>
              </w:rPr>
            </w:pPr>
            <w:r>
              <w:rPr>
                <w:rFonts w:hint="eastAsia"/>
                <w:b/>
                <w:bCs/>
                <w:sz w:val="24"/>
                <w:szCs w:val="24"/>
                <w:lang w:val="en-US" w:eastAsia="zh-CN"/>
              </w:rPr>
              <w:t>一、技术质量（150分）</w:t>
            </w:r>
          </w:p>
        </w:tc>
      </w:tr>
      <w:tr w14:paraId="40EEB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620563A7">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eastAsia" w:asciiTheme="minorAscii" w:hAnsiTheme="minorAscii"/>
                <w:sz w:val="24"/>
                <w:szCs w:val="24"/>
                <w:lang w:val="en-US" w:eastAsia="zh-CN"/>
              </w:rPr>
              <w:t>1</w:t>
            </w:r>
          </w:p>
        </w:tc>
        <w:tc>
          <w:tcPr>
            <w:tcW w:w="1251" w:type="dxa"/>
            <w:vMerge w:val="restart"/>
            <w:noWrap w:val="0"/>
            <w:vAlign w:val="center"/>
          </w:tcPr>
          <w:p w14:paraId="241F6D55">
            <w:pPr>
              <w:spacing w:line="400" w:lineRule="exact"/>
              <w:jc w:val="center"/>
              <w:rPr>
                <w:rFonts w:hint="eastAsia"/>
                <w:sz w:val="24"/>
              </w:rPr>
            </w:pPr>
            <w:r>
              <w:rPr>
                <w:rFonts w:hint="eastAsia"/>
                <w:sz w:val="24"/>
              </w:rPr>
              <w:t>安全性</w:t>
            </w:r>
          </w:p>
          <w:p w14:paraId="476B0CCE">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tc>
        <w:tc>
          <w:tcPr>
            <w:tcW w:w="2005" w:type="dxa"/>
            <w:noWrap w:val="0"/>
            <w:vAlign w:val="center"/>
          </w:tcPr>
          <w:p w14:paraId="63284918">
            <w:pPr>
              <w:spacing w:line="400" w:lineRule="exact"/>
              <w:jc w:val="center"/>
              <w:rPr>
                <w:rFonts w:hint="default" w:eastAsia="宋体"/>
                <w:sz w:val="24"/>
                <w:lang w:val="en-US" w:eastAsia="zh-CN"/>
              </w:rPr>
            </w:pPr>
            <w:r>
              <w:rPr>
                <w:sz w:val="24"/>
              </w:rPr>
              <w:t>近</w:t>
            </w:r>
            <w:r>
              <w:rPr>
                <w:rFonts w:hint="eastAsia"/>
                <w:sz w:val="24"/>
              </w:rPr>
              <w:t>5</w:t>
            </w:r>
            <w:r>
              <w:rPr>
                <w:sz w:val="24"/>
              </w:rPr>
              <w:t>年是否发生过重大医疗事故</w:t>
            </w:r>
            <w:r>
              <w:rPr>
                <w:rFonts w:hint="eastAsia"/>
                <w:sz w:val="24"/>
              </w:rPr>
              <w:t>或瞒报、漏报重大医疗过失事件的行为</w:t>
            </w:r>
            <w:r>
              <w:rPr>
                <w:rFonts w:hint="eastAsia"/>
                <w:sz w:val="24"/>
                <w:lang w:eastAsia="zh-CN"/>
              </w:rPr>
              <w:t>（</w:t>
            </w:r>
            <w:r>
              <w:rPr>
                <w:rFonts w:hint="eastAsia"/>
                <w:sz w:val="24"/>
                <w:lang w:val="en-US" w:eastAsia="zh-CN"/>
              </w:rPr>
              <w:t>20分）</w:t>
            </w:r>
          </w:p>
        </w:tc>
        <w:tc>
          <w:tcPr>
            <w:tcW w:w="4698" w:type="dxa"/>
            <w:noWrap w:val="0"/>
            <w:vAlign w:val="top"/>
          </w:tcPr>
          <w:p w14:paraId="79F05962">
            <w:pPr>
              <w:spacing w:line="400" w:lineRule="exact"/>
              <w:jc w:val="both"/>
              <w:rPr>
                <w:rFonts w:ascii="宋体" w:hAnsi="宋体"/>
                <w:sz w:val="24"/>
              </w:rPr>
            </w:pPr>
            <w:r>
              <w:rPr>
                <w:rFonts w:hint="eastAsia" w:ascii="宋体" w:hAnsi="宋体"/>
                <w:sz w:val="24"/>
                <w:lang w:eastAsia="zh-CN"/>
              </w:rPr>
              <w:t>□</w:t>
            </w:r>
            <w:r>
              <w:rPr>
                <w:rFonts w:ascii="宋体" w:hAnsi="宋体"/>
                <w:sz w:val="24"/>
              </w:rPr>
              <w:t>是     □否</w:t>
            </w:r>
          </w:p>
        </w:tc>
      </w:tr>
      <w:tr w14:paraId="1DC5D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4ABA8614">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eastAsia" w:cs="Times New Roman" w:asciiTheme="minorAscii" w:hAnsiTheme="minorAscii"/>
                <w:color w:val="auto"/>
                <w:kern w:val="2"/>
                <w:sz w:val="24"/>
                <w:szCs w:val="24"/>
                <w:lang w:val="en-US" w:eastAsia="zh-CN" w:bidi="ar-SA"/>
              </w:rPr>
              <w:t>2</w:t>
            </w:r>
          </w:p>
        </w:tc>
        <w:tc>
          <w:tcPr>
            <w:tcW w:w="1251" w:type="dxa"/>
            <w:vMerge w:val="continue"/>
            <w:noWrap w:val="0"/>
            <w:vAlign w:val="center"/>
          </w:tcPr>
          <w:p w14:paraId="0AB29051">
            <w:pPr>
              <w:spacing w:line="400" w:lineRule="exact"/>
              <w:jc w:val="center"/>
              <w:rPr>
                <w:sz w:val="24"/>
              </w:rPr>
            </w:pPr>
          </w:p>
        </w:tc>
        <w:tc>
          <w:tcPr>
            <w:tcW w:w="2005" w:type="dxa"/>
            <w:noWrap w:val="0"/>
            <w:vAlign w:val="center"/>
          </w:tcPr>
          <w:p w14:paraId="1120F418">
            <w:pPr>
              <w:spacing w:line="400" w:lineRule="exact"/>
              <w:jc w:val="center"/>
              <w:rPr>
                <w:sz w:val="24"/>
              </w:rPr>
            </w:pPr>
            <w:r>
              <w:rPr>
                <w:sz w:val="24"/>
              </w:rPr>
              <w:t>近</w:t>
            </w:r>
            <w:r>
              <w:rPr>
                <w:rFonts w:hint="eastAsia"/>
                <w:sz w:val="24"/>
              </w:rPr>
              <w:t>5</w:t>
            </w:r>
            <w:r>
              <w:rPr>
                <w:sz w:val="24"/>
              </w:rPr>
              <w:t>年是否发生过大规模患者投诉举报情况</w:t>
            </w:r>
          </w:p>
          <w:p w14:paraId="1FD22A41">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15分）</w:t>
            </w:r>
          </w:p>
        </w:tc>
        <w:tc>
          <w:tcPr>
            <w:tcW w:w="4698" w:type="dxa"/>
            <w:noWrap w:val="0"/>
            <w:vAlign w:val="top"/>
          </w:tcPr>
          <w:p w14:paraId="61A70666">
            <w:pPr>
              <w:spacing w:line="400" w:lineRule="exact"/>
              <w:jc w:val="both"/>
              <w:rPr>
                <w:rFonts w:ascii="宋体" w:hAnsi="宋体"/>
                <w:sz w:val="24"/>
              </w:rPr>
            </w:pPr>
            <w:r>
              <w:rPr>
                <w:rFonts w:ascii="宋体" w:hAnsi="宋体"/>
                <w:sz w:val="24"/>
              </w:rPr>
              <w:t>□是     □否</w:t>
            </w:r>
          </w:p>
        </w:tc>
      </w:tr>
      <w:tr w14:paraId="4CC6E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3122BAE9">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eastAsia" w:cs="Times New Roman" w:asciiTheme="minorAscii" w:hAnsiTheme="minorAscii"/>
                <w:color w:val="auto"/>
                <w:kern w:val="2"/>
                <w:sz w:val="24"/>
                <w:szCs w:val="24"/>
                <w:lang w:val="en-US" w:eastAsia="zh-CN" w:bidi="ar-SA"/>
              </w:rPr>
              <w:t>3</w:t>
            </w:r>
          </w:p>
        </w:tc>
        <w:tc>
          <w:tcPr>
            <w:tcW w:w="1251" w:type="dxa"/>
            <w:vMerge w:val="continue"/>
            <w:noWrap w:val="0"/>
            <w:vAlign w:val="center"/>
          </w:tcPr>
          <w:p w14:paraId="6F34DBAB">
            <w:pPr>
              <w:spacing w:line="400" w:lineRule="exact"/>
              <w:jc w:val="center"/>
              <w:rPr>
                <w:sz w:val="24"/>
              </w:rPr>
            </w:pPr>
          </w:p>
        </w:tc>
        <w:tc>
          <w:tcPr>
            <w:tcW w:w="2005" w:type="dxa"/>
            <w:noWrap w:val="0"/>
            <w:vAlign w:val="center"/>
          </w:tcPr>
          <w:p w14:paraId="7C158E6C">
            <w:pPr>
              <w:spacing w:line="400" w:lineRule="exact"/>
              <w:jc w:val="center"/>
              <w:rPr>
                <w:rFonts w:hint="default" w:eastAsia="宋体"/>
                <w:sz w:val="24"/>
                <w:lang w:val="en-US" w:eastAsia="zh-CN"/>
              </w:rPr>
            </w:pPr>
            <w:r>
              <w:rPr>
                <w:sz w:val="24"/>
              </w:rPr>
              <w:t>是否建立了医疗质量安全风险信息收集及防控机制</w:t>
            </w:r>
            <w:r>
              <w:rPr>
                <w:rFonts w:hint="eastAsia"/>
                <w:sz w:val="24"/>
                <w:lang w:eastAsia="zh-CN"/>
              </w:rPr>
              <w:t>（</w:t>
            </w:r>
            <w:r>
              <w:rPr>
                <w:rFonts w:hint="eastAsia"/>
                <w:sz w:val="24"/>
                <w:lang w:val="en-US" w:eastAsia="zh-CN"/>
              </w:rPr>
              <w:t>15分）</w:t>
            </w:r>
          </w:p>
        </w:tc>
        <w:tc>
          <w:tcPr>
            <w:tcW w:w="4698" w:type="dxa"/>
            <w:noWrap w:val="0"/>
            <w:vAlign w:val="top"/>
          </w:tcPr>
          <w:p w14:paraId="01AA5B70">
            <w:pPr>
              <w:spacing w:line="400" w:lineRule="exact"/>
              <w:jc w:val="both"/>
              <w:rPr>
                <w:rFonts w:ascii="宋体" w:hAnsi="宋体"/>
                <w:sz w:val="24"/>
              </w:rPr>
            </w:pPr>
            <w:r>
              <w:rPr>
                <w:rFonts w:ascii="宋体" w:hAnsi="宋体"/>
                <w:sz w:val="24"/>
              </w:rPr>
              <w:t>□是     □否</w:t>
            </w:r>
          </w:p>
        </w:tc>
      </w:tr>
      <w:tr w14:paraId="7FEB8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577BDB5C">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4</w:t>
            </w:r>
          </w:p>
        </w:tc>
        <w:tc>
          <w:tcPr>
            <w:tcW w:w="1251" w:type="dxa"/>
            <w:vMerge w:val="restart"/>
            <w:noWrap w:val="0"/>
            <w:vAlign w:val="center"/>
          </w:tcPr>
          <w:p w14:paraId="603BDEB7">
            <w:pPr>
              <w:spacing w:line="400" w:lineRule="exact"/>
              <w:jc w:val="center"/>
              <w:rPr>
                <w:sz w:val="24"/>
              </w:rPr>
            </w:pPr>
            <w:r>
              <w:rPr>
                <w:sz w:val="24"/>
              </w:rPr>
              <w:t>创新性</w:t>
            </w:r>
          </w:p>
          <w:p w14:paraId="69BCD73D">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tc>
        <w:tc>
          <w:tcPr>
            <w:tcW w:w="2005" w:type="dxa"/>
            <w:noWrap w:val="0"/>
            <w:vAlign w:val="center"/>
          </w:tcPr>
          <w:p w14:paraId="1E046419">
            <w:pPr>
              <w:spacing w:line="400" w:lineRule="exact"/>
              <w:jc w:val="center"/>
              <w:rPr>
                <w:rFonts w:hint="default" w:eastAsia="宋体"/>
                <w:sz w:val="24"/>
                <w:lang w:val="en-US" w:eastAsia="zh-CN"/>
              </w:rPr>
            </w:pPr>
            <w:r>
              <w:rPr>
                <w:sz w:val="24"/>
              </w:rPr>
              <w:t>拥有的核心技术或开展的核心业务情况</w:t>
            </w:r>
            <w:r>
              <w:rPr>
                <w:rFonts w:hint="eastAsia"/>
                <w:sz w:val="24"/>
                <w:lang w:eastAsia="zh-CN"/>
              </w:rPr>
              <w:t>（</w:t>
            </w:r>
            <w:r>
              <w:rPr>
                <w:rFonts w:hint="eastAsia"/>
                <w:sz w:val="24"/>
                <w:lang w:val="en-US" w:eastAsia="zh-CN"/>
              </w:rPr>
              <w:t>5分）</w:t>
            </w:r>
          </w:p>
        </w:tc>
        <w:tc>
          <w:tcPr>
            <w:tcW w:w="4698" w:type="dxa"/>
            <w:noWrap w:val="0"/>
            <w:vAlign w:val="top"/>
          </w:tcPr>
          <w:p w14:paraId="1A750605">
            <w:pPr>
              <w:spacing w:line="400" w:lineRule="exact"/>
              <w:jc w:val="both"/>
              <w:rPr>
                <w:rFonts w:ascii="宋体" w:hAnsi="宋体"/>
                <w:sz w:val="24"/>
              </w:rPr>
            </w:pPr>
            <w:r>
              <w:rPr>
                <w:rFonts w:ascii="宋体" w:hAnsi="宋体"/>
                <w:sz w:val="24"/>
              </w:rPr>
              <w:t>核心技术：</w:t>
            </w:r>
          </w:p>
          <w:p w14:paraId="29147F50">
            <w:pPr>
              <w:spacing w:line="400" w:lineRule="exact"/>
              <w:jc w:val="both"/>
              <w:rPr>
                <w:rFonts w:ascii="宋体" w:hAnsi="宋体"/>
                <w:sz w:val="24"/>
              </w:rPr>
            </w:pPr>
          </w:p>
          <w:p w14:paraId="65036B48">
            <w:pPr>
              <w:spacing w:line="400" w:lineRule="exact"/>
              <w:jc w:val="both"/>
              <w:rPr>
                <w:rFonts w:ascii="宋体" w:hAnsi="宋体"/>
                <w:sz w:val="24"/>
              </w:rPr>
            </w:pPr>
            <w:r>
              <w:rPr>
                <w:rFonts w:ascii="宋体" w:hAnsi="宋体"/>
                <w:sz w:val="24"/>
              </w:rPr>
              <w:t>核心业务：</w:t>
            </w:r>
          </w:p>
          <w:p w14:paraId="304717E1">
            <w:pPr>
              <w:spacing w:line="400" w:lineRule="exact"/>
              <w:jc w:val="both"/>
              <w:rPr>
                <w:rFonts w:ascii="宋体" w:hAnsi="宋体"/>
                <w:sz w:val="24"/>
              </w:rPr>
            </w:pPr>
          </w:p>
        </w:tc>
      </w:tr>
      <w:tr w14:paraId="55A76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21795E4F">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5</w:t>
            </w:r>
          </w:p>
        </w:tc>
        <w:tc>
          <w:tcPr>
            <w:tcW w:w="1251" w:type="dxa"/>
            <w:vMerge w:val="continue"/>
            <w:noWrap w:val="0"/>
            <w:vAlign w:val="center"/>
          </w:tcPr>
          <w:p w14:paraId="69F3F951">
            <w:pPr>
              <w:spacing w:line="400" w:lineRule="exact"/>
              <w:jc w:val="center"/>
              <w:rPr>
                <w:sz w:val="24"/>
              </w:rPr>
            </w:pPr>
          </w:p>
        </w:tc>
        <w:tc>
          <w:tcPr>
            <w:tcW w:w="2005" w:type="dxa"/>
            <w:noWrap w:val="0"/>
            <w:vAlign w:val="center"/>
          </w:tcPr>
          <w:p w14:paraId="348F4656">
            <w:pPr>
              <w:spacing w:line="400" w:lineRule="exact"/>
              <w:jc w:val="center"/>
              <w:rPr>
                <w:rFonts w:hint="default" w:eastAsia="宋体"/>
                <w:sz w:val="24"/>
                <w:lang w:val="en-US" w:eastAsia="zh-CN"/>
              </w:rPr>
            </w:pPr>
            <w:r>
              <w:rPr>
                <w:sz w:val="24"/>
              </w:rPr>
              <w:t>核心技术或核心业务是否具备专利或</w:t>
            </w:r>
            <w:r>
              <w:rPr>
                <w:rFonts w:hint="eastAsia"/>
                <w:sz w:val="24"/>
                <w:lang w:eastAsia="zh-CN"/>
              </w:rPr>
              <w:t>其他</w:t>
            </w:r>
            <w:r>
              <w:rPr>
                <w:sz w:val="24"/>
              </w:rPr>
              <w:t>知识产权保护</w:t>
            </w:r>
            <w:r>
              <w:rPr>
                <w:rFonts w:hint="eastAsia"/>
                <w:sz w:val="24"/>
                <w:lang w:eastAsia="zh-CN"/>
              </w:rPr>
              <w:t>（</w:t>
            </w:r>
            <w:r>
              <w:rPr>
                <w:rFonts w:hint="eastAsia"/>
                <w:sz w:val="24"/>
                <w:lang w:val="en-US" w:eastAsia="zh-CN"/>
              </w:rPr>
              <w:t>10分）</w:t>
            </w:r>
          </w:p>
        </w:tc>
        <w:tc>
          <w:tcPr>
            <w:tcW w:w="4698" w:type="dxa"/>
            <w:noWrap w:val="0"/>
            <w:vAlign w:val="top"/>
          </w:tcPr>
          <w:p w14:paraId="37280697">
            <w:pPr>
              <w:spacing w:line="400" w:lineRule="exact"/>
              <w:jc w:val="both"/>
              <w:rPr>
                <w:rFonts w:ascii="宋体" w:hAnsi="宋体"/>
                <w:sz w:val="24"/>
              </w:rPr>
            </w:pPr>
            <w:r>
              <w:rPr>
                <w:rFonts w:ascii="宋体" w:hAnsi="宋体"/>
                <w:sz w:val="24"/>
              </w:rPr>
              <w:t>□是     □否</w:t>
            </w:r>
          </w:p>
        </w:tc>
      </w:tr>
      <w:tr w14:paraId="529A6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565E01E5">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6</w:t>
            </w:r>
          </w:p>
        </w:tc>
        <w:tc>
          <w:tcPr>
            <w:tcW w:w="1251" w:type="dxa"/>
            <w:vMerge w:val="continue"/>
            <w:noWrap w:val="0"/>
            <w:vAlign w:val="center"/>
          </w:tcPr>
          <w:p w14:paraId="0E4C854B">
            <w:pPr>
              <w:spacing w:line="400" w:lineRule="exact"/>
              <w:jc w:val="center"/>
              <w:rPr>
                <w:sz w:val="24"/>
              </w:rPr>
            </w:pPr>
          </w:p>
        </w:tc>
        <w:tc>
          <w:tcPr>
            <w:tcW w:w="2005" w:type="dxa"/>
            <w:noWrap w:val="0"/>
            <w:vAlign w:val="center"/>
          </w:tcPr>
          <w:p w14:paraId="4D277E09">
            <w:pPr>
              <w:spacing w:line="400" w:lineRule="exact"/>
              <w:jc w:val="center"/>
              <w:rPr>
                <w:sz w:val="24"/>
              </w:rPr>
            </w:pPr>
            <w:r>
              <w:rPr>
                <w:sz w:val="24"/>
              </w:rPr>
              <w:t>在创新成果、核心技术、科研方面获得的奖励</w:t>
            </w:r>
          </w:p>
          <w:p w14:paraId="67772145">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5分）</w:t>
            </w:r>
          </w:p>
        </w:tc>
        <w:tc>
          <w:tcPr>
            <w:tcW w:w="4698" w:type="dxa"/>
            <w:noWrap w:val="0"/>
            <w:vAlign w:val="top"/>
          </w:tcPr>
          <w:p w14:paraId="5053720A">
            <w:pPr>
              <w:spacing w:line="400" w:lineRule="exact"/>
              <w:jc w:val="both"/>
              <w:rPr>
                <w:rFonts w:ascii="宋体" w:hAnsi="宋体"/>
                <w:sz w:val="24"/>
              </w:rPr>
            </w:pPr>
            <w:r>
              <w:rPr>
                <w:rFonts w:ascii="宋体" w:hAnsi="宋体"/>
                <w:sz w:val="24"/>
              </w:rPr>
              <w:t>奖励名称：</w:t>
            </w:r>
          </w:p>
          <w:p w14:paraId="1ACEA964">
            <w:pPr>
              <w:spacing w:line="400" w:lineRule="exact"/>
              <w:jc w:val="both"/>
              <w:rPr>
                <w:rFonts w:ascii="宋体" w:hAnsi="宋体"/>
                <w:sz w:val="24"/>
              </w:rPr>
            </w:pPr>
            <w:r>
              <w:rPr>
                <w:rFonts w:ascii="宋体" w:hAnsi="宋体"/>
                <w:sz w:val="24"/>
              </w:rPr>
              <w:t>授奖机构：</w:t>
            </w:r>
          </w:p>
          <w:p w14:paraId="7F7F9260">
            <w:pPr>
              <w:spacing w:line="400" w:lineRule="exact"/>
              <w:jc w:val="both"/>
              <w:rPr>
                <w:rFonts w:ascii="宋体" w:hAnsi="宋体"/>
                <w:sz w:val="24"/>
              </w:rPr>
            </w:pPr>
            <w:r>
              <w:rPr>
                <w:rFonts w:ascii="宋体" w:hAnsi="宋体"/>
                <w:sz w:val="24"/>
              </w:rPr>
              <w:t>获奖日期：</w:t>
            </w:r>
          </w:p>
        </w:tc>
      </w:tr>
      <w:tr w14:paraId="545A9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369F4022">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7</w:t>
            </w:r>
          </w:p>
        </w:tc>
        <w:tc>
          <w:tcPr>
            <w:tcW w:w="1251" w:type="dxa"/>
            <w:vMerge w:val="continue"/>
            <w:noWrap w:val="0"/>
            <w:vAlign w:val="center"/>
          </w:tcPr>
          <w:p w14:paraId="304AAEED">
            <w:pPr>
              <w:spacing w:line="400" w:lineRule="exact"/>
              <w:jc w:val="center"/>
              <w:rPr>
                <w:sz w:val="24"/>
              </w:rPr>
            </w:pPr>
          </w:p>
        </w:tc>
        <w:tc>
          <w:tcPr>
            <w:tcW w:w="2005" w:type="dxa"/>
            <w:noWrap w:val="0"/>
            <w:vAlign w:val="center"/>
          </w:tcPr>
          <w:p w14:paraId="2BB99A55">
            <w:pPr>
              <w:spacing w:line="400" w:lineRule="exact"/>
              <w:jc w:val="center"/>
              <w:rPr>
                <w:sz w:val="24"/>
              </w:rPr>
            </w:pPr>
            <w:r>
              <w:rPr>
                <w:sz w:val="24"/>
              </w:rPr>
              <w:t>在哪些医疗项目方面具有特色</w:t>
            </w:r>
          </w:p>
          <w:p w14:paraId="618E0CAE">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5分）</w:t>
            </w:r>
          </w:p>
        </w:tc>
        <w:tc>
          <w:tcPr>
            <w:tcW w:w="4698" w:type="dxa"/>
            <w:noWrap w:val="0"/>
            <w:vAlign w:val="top"/>
          </w:tcPr>
          <w:p w14:paraId="1C7C818F">
            <w:pPr>
              <w:spacing w:line="400" w:lineRule="exact"/>
              <w:jc w:val="both"/>
              <w:rPr>
                <w:rFonts w:ascii="宋体" w:hAnsi="宋体"/>
                <w:sz w:val="24"/>
              </w:rPr>
            </w:pPr>
            <w:r>
              <w:rPr>
                <w:rFonts w:ascii="宋体" w:hAnsi="宋体"/>
                <w:sz w:val="24"/>
              </w:rPr>
              <w:t>项目名称：</w:t>
            </w:r>
          </w:p>
          <w:p w14:paraId="41FDA0CD">
            <w:pPr>
              <w:spacing w:line="400" w:lineRule="exact"/>
              <w:jc w:val="both"/>
              <w:rPr>
                <w:rFonts w:ascii="宋体" w:hAnsi="宋体"/>
                <w:sz w:val="24"/>
              </w:rPr>
            </w:pPr>
            <w:r>
              <w:rPr>
                <w:rFonts w:ascii="宋体" w:hAnsi="宋体"/>
                <w:sz w:val="24"/>
              </w:rPr>
              <w:t>项目特点：</w:t>
            </w:r>
          </w:p>
          <w:p w14:paraId="6F928AC3">
            <w:pPr>
              <w:spacing w:line="400" w:lineRule="exact"/>
              <w:jc w:val="both"/>
              <w:rPr>
                <w:rFonts w:ascii="宋体" w:hAnsi="宋体"/>
                <w:sz w:val="24"/>
              </w:rPr>
            </w:pPr>
          </w:p>
        </w:tc>
      </w:tr>
      <w:tr w14:paraId="7F19F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3D1CC9EE">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8</w:t>
            </w:r>
          </w:p>
        </w:tc>
        <w:tc>
          <w:tcPr>
            <w:tcW w:w="1251" w:type="dxa"/>
            <w:vMerge w:val="continue"/>
            <w:noWrap w:val="0"/>
            <w:vAlign w:val="center"/>
          </w:tcPr>
          <w:p w14:paraId="56D1E3E2">
            <w:pPr>
              <w:spacing w:line="400" w:lineRule="exact"/>
              <w:jc w:val="center"/>
              <w:rPr>
                <w:sz w:val="24"/>
              </w:rPr>
            </w:pPr>
          </w:p>
        </w:tc>
        <w:tc>
          <w:tcPr>
            <w:tcW w:w="2005" w:type="dxa"/>
            <w:noWrap w:val="0"/>
            <w:vAlign w:val="center"/>
          </w:tcPr>
          <w:p w14:paraId="46988B6C">
            <w:pPr>
              <w:spacing w:line="400" w:lineRule="exact"/>
              <w:jc w:val="center"/>
              <w:rPr>
                <w:sz w:val="24"/>
              </w:rPr>
            </w:pPr>
            <w:r>
              <w:rPr>
                <w:sz w:val="24"/>
              </w:rPr>
              <w:t>上一年度用于科研的经费情况</w:t>
            </w:r>
          </w:p>
          <w:p w14:paraId="36814845">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5分）</w:t>
            </w:r>
          </w:p>
        </w:tc>
        <w:tc>
          <w:tcPr>
            <w:tcW w:w="4698" w:type="dxa"/>
            <w:noWrap w:val="0"/>
            <w:vAlign w:val="top"/>
          </w:tcPr>
          <w:p w14:paraId="62191EAC">
            <w:pPr>
              <w:spacing w:line="400" w:lineRule="exact"/>
              <w:jc w:val="both"/>
              <w:rPr>
                <w:rFonts w:ascii="宋体" w:hAnsi="宋体"/>
                <w:sz w:val="24"/>
              </w:rPr>
            </w:pPr>
            <w:r>
              <w:rPr>
                <w:rFonts w:ascii="宋体" w:hAnsi="宋体"/>
                <w:sz w:val="24"/>
              </w:rPr>
              <w:t>经费总额：</w:t>
            </w:r>
            <w:r>
              <w:rPr>
                <w:sz w:val="24"/>
                <w:u w:val="single"/>
              </w:rPr>
              <w:t xml:space="preserve">        </w:t>
            </w:r>
            <w:r>
              <w:rPr>
                <w:rFonts w:ascii="宋体" w:hAnsi="宋体"/>
                <w:sz w:val="24"/>
              </w:rPr>
              <w:t>万元</w:t>
            </w:r>
          </w:p>
          <w:p w14:paraId="71F233A3">
            <w:pPr>
              <w:spacing w:line="400" w:lineRule="exact"/>
              <w:jc w:val="both"/>
              <w:rPr>
                <w:rFonts w:ascii="宋体" w:hAnsi="宋体"/>
                <w:sz w:val="24"/>
              </w:rPr>
            </w:pPr>
            <w:r>
              <w:rPr>
                <w:rFonts w:ascii="宋体" w:hAnsi="宋体"/>
                <w:sz w:val="24"/>
              </w:rPr>
              <w:t>占收入比例：</w:t>
            </w:r>
            <w:r>
              <w:rPr>
                <w:sz w:val="24"/>
                <w:u w:val="single"/>
              </w:rPr>
              <w:t xml:space="preserve">        </w:t>
            </w:r>
            <w:r>
              <w:rPr>
                <w:sz w:val="24"/>
              </w:rPr>
              <w:t>%</w:t>
            </w:r>
          </w:p>
        </w:tc>
      </w:tr>
      <w:tr w14:paraId="1E3B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74E8135A">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9</w:t>
            </w:r>
          </w:p>
        </w:tc>
        <w:tc>
          <w:tcPr>
            <w:tcW w:w="1251" w:type="dxa"/>
            <w:vMerge w:val="continue"/>
            <w:noWrap w:val="0"/>
            <w:vAlign w:val="center"/>
          </w:tcPr>
          <w:p w14:paraId="41006294">
            <w:pPr>
              <w:spacing w:line="400" w:lineRule="exact"/>
              <w:jc w:val="center"/>
              <w:rPr>
                <w:sz w:val="24"/>
              </w:rPr>
            </w:pPr>
          </w:p>
        </w:tc>
        <w:tc>
          <w:tcPr>
            <w:tcW w:w="2005" w:type="dxa"/>
            <w:noWrap w:val="0"/>
            <w:vAlign w:val="center"/>
          </w:tcPr>
          <w:p w14:paraId="69A27D66">
            <w:pPr>
              <w:spacing w:line="400" w:lineRule="exact"/>
              <w:jc w:val="center"/>
              <w:rPr>
                <w:rFonts w:hint="eastAsia"/>
                <w:sz w:val="24"/>
              </w:rPr>
            </w:pPr>
            <w:r>
              <w:rPr>
                <w:sz w:val="24"/>
              </w:rPr>
              <w:t>科研项目</w:t>
            </w:r>
            <w:r>
              <w:rPr>
                <w:rFonts w:hint="eastAsia"/>
                <w:sz w:val="24"/>
              </w:rPr>
              <w:t>情况</w:t>
            </w:r>
          </w:p>
          <w:p w14:paraId="1CDC9E78">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5分）</w:t>
            </w:r>
          </w:p>
        </w:tc>
        <w:tc>
          <w:tcPr>
            <w:tcW w:w="4698" w:type="dxa"/>
            <w:noWrap w:val="0"/>
            <w:vAlign w:val="top"/>
          </w:tcPr>
          <w:p w14:paraId="47B85333">
            <w:pPr>
              <w:spacing w:line="400" w:lineRule="exact"/>
              <w:jc w:val="both"/>
              <w:rPr>
                <w:rFonts w:ascii="宋体" w:hAnsi="宋体"/>
                <w:sz w:val="24"/>
              </w:rPr>
            </w:pPr>
            <w:r>
              <w:rPr>
                <w:rFonts w:ascii="宋体" w:hAnsi="宋体"/>
                <w:sz w:val="24"/>
              </w:rPr>
              <w:t>纵向科研项目数量：</w:t>
            </w:r>
            <w:r>
              <w:rPr>
                <w:sz w:val="24"/>
                <w:u w:val="single"/>
              </w:rPr>
              <w:t xml:space="preserve">    </w:t>
            </w:r>
            <w:r>
              <w:rPr>
                <w:rFonts w:ascii="宋体" w:hAnsi="宋体"/>
                <w:sz w:val="24"/>
              </w:rPr>
              <w:t>个</w:t>
            </w:r>
          </w:p>
          <w:p w14:paraId="1332D066">
            <w:pPr>
              <w:spacing w:line="400" w:lineRule="exact"/>
              <w:jc w:val="both"/>
              <w:rPr>
                <w:rFonts w:ascii="宋体" w:hAnsi="宋体"/>
                <w:sz w:val="24"/>
              </w:rPr>
            </w:pPr>
            <w:r>
              <w:rPr>
                <w:rFonts w:ascii="宋体" w:hAnsi="宋体"/>
                <w:sz w:val="24"/>
              </w:rPr>
              <w:t>临床试验项目数量：</w:t>
            </w:r>
            <w:r>
              <w:rPr>
                <w:sz w:val="24"/>
                <w:u w:val="single"/>
              </w:rPr>
              <w:t xml:space="preserve">    </w:t>
            </w:r>
            <w:r>
              <w:rPr>
                <w:rFonts w:ascii="宋体" w:hAnsi="宋体"/>
                <w:sz w:val="24"/>
              </w:rPr>
              <w:t>个</w:t>
            </w:r>
          </w:p>
        </w:tc>
      </w:tr>
      <w:tr w14:paraId="06327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0D2F4070">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10</w:t>
            </w:r>
          </w:p>
        </w:tc>
        <w:tc>
          <w:tcPr>
            <w:tcW w:w="1251" w:type="dxa"/>
            <w:vMerge w:val="continue"/>
            <w:noWrap w:val="0"/>
            <w:vAlign w:val="center"/>
          </w:tcPr>
          <w:p w14:paraId="47BCE23B">
            <w:pPr>
              <w:spacing w:line="400" w:lineRule="exact"/>
              <w:jc w:val="center"/>
              <w:rPr>
                <w:sz w:val="24"/>
              </w:rPr>
            </w:pPr>
          </w:p>
        </w:tc>
        <w:tc>
          <w:tcPr>
            <w:tcW w:w="2005" w:type="dxa"/>
            <w:noWrap w:val="0"/>
            <w:vAlign w:val="center"/>
          </w:tcPr>
          <w:p w14:paraId="1F154F71">
            <w:pPr>
              <w:spacing w:line="400" w:lineRule="exact"/>
              <w:jc w:val="center"/>
              <w:rPr>
                <w:rFonts w:hint="default" w:eastAsia="宋体"/>
                <w:sz w:val="24"/>
                <w:lang w:val="en-US" w:eastAsia="zh-CN"/>
              </w:rPr>
            </w:pPr>
            <w:r>
              <w:rPr>
                <w:sz w:val="24"/>
              </w:rPr>
              <w:t>科研水平</w:t>
            </w:r>
            <w:r>
              <w:rPr>
                <w:rFonts w:hint="eastAsia"/>
                <w:sz w:val="24"/>
              </w:rPr>
              <w:t>情况</w:t>
            </w:r>
            <w:r>
              <w:rPr>
                <w:rFonts w:hint="eastAsia"/>
                <w:sz w:val="24"/>
                <w:lang w:eastAsia="zh-CN"/>
              </w:rPr>
              <w:t>（</w:t>
            </w:r>
            <w:r>
              <w:rPr>
                <w:rFonts w:hint="eastAsia"/>
                <w:sz w:val="24"/>
                <w:lang w:val="en-US" w:eastAsia="zh-CN"/>
              </w:rPr>
              <w:t>10分）</w:t>
            </w:r>
          </w:p>
        </w:tc>
        <w:tc>
          <w:tcPr>
            <w:tcW w:w="4698" w:type="dxa"/>
            <w:noWrap w:val="0"/>
            <w:vAlign w:val="top"/>
          </w:tcPr>
          <w:p w14:paraId="70A2A1CF">
            <w:pPr>
              <w:spacing w:line="400" w:lineRule="exact"/>
              <w:jc w:val="both"/>
              <w:rPr>
                <w:rFonts w:ascii="宋体" w:hAnsi="宋体"/>
                <w:sz w:val="24"/>
              </w:rPr>
            </w:pPr>
            <w:r>
              <w:rPr>
                <w:rFonts w:ascii="宋体" w:hAnsi="宋体"/>
                <w:sz w:val="24"/>
              </w:rPr>
              <w:t>被国际权威文献收录论文数量：</w:t>
            </w:r>
          </w:p>
        </w:tc>
      </w:tr>
      <w:tr w14:paraId="2349A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43DC97C6">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11</w:t>
            </w:r>
          </w:p>
        </w:tc>
        <w:tc>
          <w:tcPr>
            <w:tcW w:w="1251" w:type="dxa"/>
            <w:vMerge w:val="continue"/>
            <w:noWrap w:val="0"/>
            <w:vAlign w:val="center"/>
          </w:tcPr>
          <w:p w14:paraId="7F8D9B68">
            <w:pPr>
              <w:spacing w:line="400" w:lineRule="exact"/>
              <w:jc w:val="center"/>
              <w:rPr>
                <w:sz w:val="24"/>
              </w:rPr>
            </w:pPr>
          </w:p>
        </w:tc>
        <w:tc>
          <w:tcPr>
            <w:tcW w:w="2005" w:type="dxa"/>
            <w:noWrap w:val="0"/>
            <w:vAlign w:val="center"/>
          </w:tcPr>
          <w:p w14:paraId="1A7822C4">
            <w:pPr>
              <w:spacing w:line="400" w:lineRule="exact"/>
              <w:jc w:val="center"/>
              <w:rPr>
                <w:sz w:val="24"/>
              </w:rPr>
            </w:pPr>
            <w:r>
              <w:rPr>
                <w:sz w:val="24"/>
              </w:rPr>
              <w:t>参与国际、国家</w:t>
            </w:r>
            <w:r>
              <w:rPr>
                <w:rFonts w:hint="eastAsia"/>
                <w:sz w:val="24"/>
              </w:rPr>
              <w:t>、地方</w:t>
            </w:r>
            <w:r>
              <w:rPr>
                <w:sz w:val="24"/>
              </w:rPr>
              <w:t>标准（技术标准）的情况（</w:t>
            </w:r>
            <w:r>
              <w:rPr>
                <w:rFonts w:hint="eastAsia"/>
                <w:sz w:val="24"/>
              </w:rPr>
              <w:t>参与起草限排名前5，</w:t>
            </w:r>
            <w:r>
              <w:rPr>
                <w:sz w:val="24"/>
              </w:rPr>
              <w:t>可写多项）</w:t>
            </w:r>
          </w:p>
          <w:p w14:paraId="54823036">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5分）</w:t>
            </w:r>
          </w:p>
        </w:tc>
        <w:tc>
          <w:tcPr>
            <w:tcW w:w="4698" w:type="dxa"/>
            <w:noWrap w:val="0"/>
            <w:vAlign w:val="top"/>
          </w:tcPr>
          <w:p w14:paraId="24397B1A">
            <w:pPr>
              <w:spacing w:line="400" w:lineRule="exact"/>
              <w:jc w:val="both"/>
              <w:rPr>
                <w:rFonts w:ascii="宋体" w:hAnsi="宋体"/>
                <w:sz w:val="24"/>
              </w:rPr>
            </w:pPr>
            <w:r>
              <w:rPr>
                <w:rFonts w:ascii="宋体" w:hAnsi="宋体"/>
                <w:sz w:val="24"/>
              </w:rPr>
              <w:t>国家标准数量：    项</w:t>
            </w:r>
          </w:p>
          <w:p w14:paraId="33C9C8B7">
            <w:pPr>
              <w:spacing w:line="400" w:lineRule="exact"/>
              <w:jc w:val="both"/>
              <w:rPr>
                <w:rFonts w:ascii="宋体" w:hAnsi="宋体"/>
                <w:sz w:val="24"/>
              </w:rPr>
            </w:pPr>
            <w:r>
              <w:rPr>
                <w:rFonts w:ascii="宋体" w:hAnsi="宋体"/>
                <w:sz w:val="24"/>
              </w:rPr>
              <w:t>编号及名称：</w:t>
            </w:r>
          </w:p>
          <w:p w14:paraId="207C635C">
            <w:pPr>
              <w:spacing w:line="400" w:lineRule="exact"/>
              <w:jc w:val="both"/>
              <w:rPr>
                <w:rFonts w:ascii="宋体" w:hAnsi="宋体"/>
                <w:sz w:val="24"/>
              </w:rPr>
            </w:pPr>
            <w:r>
              <w:rPr>
                <w:rFonts w:ascii="宋体" w:hAnsi="宋体"/>
                <w:sz w:val="24"/>
              </w:rPr>
              <w:t>方式：□主导起草□参与起草</w:t>
            </w:r>
          </w:p>
          <w:p w14:paraId="11D66AC5">
            <w:pPr>
              <w:spacing w:line="400" w:lineRule="exact"/>
              <w:jc w:val="both"/>
              <w:rPr>
                <w:rFonts w:ascii="宋体" w:hAnsi="宋体"/>
                <w:sz w:val="24"/>
              </w:rPr>
            </w:pPr>
            <w:r>
              <w:rPr>
                <w:rFonts w:ascii="宋体" w:hAnsi="宋体"/>
                <w:sz w:val="24"/>
              </w:rPr>
              <w:t>国际标准数量：    项</w:t>
            </w:r>
          </w:p>
          <w:p w14:paraId="7CC6725A">
            <w:pPr>
              <w:spacing w:line="400" w:lineRule="exact"/>
              <w:jc w:val="both"/>
              <w:rPr>
                <w:rFonts w:ascii="宋体" w:hAnsi="宋体"/>
                <w:sz w:val="24"/>
              </w:rPr>
            </w:pPr>
            <w:r>
              <w:rPr>
                <w:rFonts w:ascii="宋体" w:hAnsi="宋体"/>
                <w:sz w:val="24"/>
              </w:rPr>
              <w:t>编号及名称：</w:t>
            </w:r>
          </w:p>
          <w:p w14:paraId="0C846618">
            <w:pPr>
              <w:spacing w:line="400" w:lineRule="exact"/>
              <w:jc w:val="both"/>
              <w:rPr>
                <w:rFonts w:ascii="宋体" w:hAnsi="宋体"/>
                <w:sz w:val="24"/>
              </w:rPr>
            </w:pPr>
            <w:r>
              <w:rPr>
                <w:rFonts w:ascii="宋体" w:hAnsi="宋体"/>
                <w:sz w:val="24"/>
              </w:rPr>
              <w:t>方式：□主导起草□参与起草</w:t>
            </w:r>
          </w:p>
          <w:p w14:paraId="5873EDB4">
            <w:pPr>
              <w:spacing w:line="400" w:lineRule="exact"/>
              <w:jc w:val="both"/>
              <w:rPr>
                <w:rFonts w:ascii="宋体" w:hAnsi="宋体"/>
                <w:sz w:val="24"/>
              </w:rPr>
            </w:pPr>
            <w:r>
              <w:rPr>
                <w:rFonts w:hint="eastAsia" w:ascii="宋体" w:hAnsi="宋体"/>
                <w:sz w:val="24"/>
              </w:rPr>
              <w:t>地方</w:t>
            </w:r>
            <w:r>
              <w:rPr>
                <w:rFonts w:ascii="宋体" w:hAnsi="宋体"/>
                <w:sz w:val="24"/>
              </w:rPr>
              <w:t>标准数量：    项</w:t>
            </w:r>
          </w:p>
          <w:p w14:paraId="3C97F9DF">
            <w:pPr>
              <w:spacing w:line="400" w:lineRule="exact"/>
              <w:jc w:val="both"/>
              <w:rPr>
                <w:rFonts w:ascii="宋体" w:hAnsi="宋体"/>
                <w:sz w:val="24"/>
              </w:rPr>
            </w:pPr>
            <w:r>
              <w:rPr>
                <w:rFonts w:ascii="宋体" w:hAnsi="宋体"/>
                <w:sz w:val="24"/>
              </w:rPr>
              <w:t>编号及名称：</w:t>
            </w:r>
          </w:p>
          <w:p w14:paraId="7931E3B4">
            <w:pPr>
              <w:spacing w:line="400" w:lineRule="exact"/>
              <w:jc w:val="both"/>
            </w:pPr>
            <w:r>
              <w:rPr>
                <w:rFonts w:ascii="宋体" w:hAnsi="宋体"/>
                <w:sz w:val="24"/>
              </w:rPr>
              <w:t>方式：□主导起草□参与起草</w:t>
            </w:r>
          </w:p>
        </w:tc>
      </w:tr>
      <w:tr w14:paraId="6AA43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3DCAEBA4">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12</w:t>
            </w:r>
          </w:p>
        </w:tc>
        <w:tc>
          <w:tcPr>
            <w:tcW w:w="1251" w:type="dxa"/>
            <w:vMerge w:val="continue"/>
            <w:tcBorders>
              <w:bottom w:val="single" w:color="auto" w:sz="4" w:space="0"/>
            </w:tcBorders>
            <w:noWrap w:val="0"/>
            <w:vAlign w:val="center"/>
          </w:tcPr>
          <w:p w14:paraId="34998B67">
            <w:pPr>
              <w:spacing w:line="400" w:lineRule="exact"/>
              <w:jc w:val="center"/>
              <w:rPr>
                <w:sz w:val="24"/>
              </w:rPr>
            </w:pPr>
          </w:p>
        </w:tc>
        <w:tc>
          <w:tcPr>
            <w:tcW w:w="2005" w:type="dxa"/>
            <w:noWrap w:val="0"/>
            <w:vAlign w:val="center"/>
          </w:tcPr>
          <w:p w14:paraId="765A3B9E">
            <w:pPr>
              <w:spacing w:line="400" w:lineRule="exact"/>
              <w:jc w:val="center"/>
              <w:rPr>
                <w:rFonts w:hint="default" w:eastAsia="宋体"/>
                <w:sz w:val="24"/>
                <w:lang w:val="en-US" w:eastAsia="zh-CN"/>
              </w:rPr>
            </w:pPr>
            <w:r>
              <w:rPr>
                <w:sz w:val="24"/>
              </w:rPr>
              <w:t>新技术的开发与应用情况</w:t>
            </w:r>
            <w:r>
              <w:rPr>
                <w:rFonts w:hint="eastAsia"/>
                <w:sz w:val="24"/>
                <w:lang w:eastAsia="zh-CN"/>
              </w:rPr>
              <w:t>（</w:t>
            </w:r>
            <w:r>
              <w:rPr>
                <w:rFonts w:hint="eastAsia"/>
                <w:sz w:val="24"/>
                <w:lang w:val="en-US" w:eastAsia="zh-CN"/>
              </w:rPr>
              <w:t>5分）</w:t>
            </w:r>
          </w:p>
        </w:tc>
        <w:tc>
          <w:tcPr>
            <w:tcW w:w="4698" w:type="dxa"/>
            <w:noWrap w:val="0"/>
            <w:vAlign w:val="top"/>
          </w:tcPr>
          <w:p w14:paraId="4EA2D52C">
            <w:pPr>
              <w:spacing w:line="400" w:lineRule="exact"/>
              <w:jc w:val="both"/>
              <w:rPr>
                <w:rFonts w:ascii="宋体" w:hAnsi="宋体"/>
                <w:sz w:val="24"/>
              </w:rPr>
            </w:pPr>
            <w:r>
              <w:rPr>
                <w:rFonts w:ascii="宋体" w:hAnsi="宋体"/>
                <w:sz w:val="24"/>
              </w:rPr>
              <w:t>新技术临床转化数量</w:t>
            </w:r>
            <w:r>
              <w:rPr>
                <w:rFonts w:hint="eastAsia" w:ascii="宋体" w:hAnsi="宋体"/>
                <w:sz w:val="24"/>
              </w:rPr>
              <w:t>：</w:t>
            </w:r>
            <w:r>
              <w:rPr>
                <w:sz w:val="24"/>
                <w:u w:val="single"/>
              </w:rPr>
              <w:t xml:space="preserve">    </w:t>
            </w:r>
            <w:r>
              <w:rPr>
                <w:rFonts w:ascii="宋体" w:hAnsi="宋体"/>
                <w:sz w:val="24"/>
              </w:rPr>
              <w:t>个</w:t>
            </w:r>
          </w:p>
        </w:tc>
      </w:tr>
      <w:tr w14:paraId="22C81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5DB8EBA2">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13</w:t>
            </w:r>
          </w:p>
        </w:tc>
        <w:tc>
          <w:tcPr>
            <w:tcW w:w="1251" w:type="dxa"/>
            <w:vMerge w:val="restart"/>
            <w:noWrap w:val="0"/>
            <w:vAlign w:val="center"/>
          </w:tcPr>
          <w:p w14:paraId="3971E29B">
            <w:pPr>
              <w:spacing w:line="400" w:lineRule="exact"/>
              <w:jc w:val="center"/>
              <w:rPr>
                <w:sz w:val="24"/>
              </w:rPr>
            </w:pPr>
            <w:r>
              <w:rPr>
                <w:sz w:val="24"/>
              </w:rPr>
              <w:t>有效性</w:t>
            </w:r>
          </w:p>
          <w:p w14:paraId="0AA02D73">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tc>
        <w:tc>
          <w:tcPr>
            <w:tcW w:w="2005" w:type="dxa"/>
            <w:noWrap w:val="0"/>
            <w:vAlign w:val="center"/>
          </w:tcPr>
          <w:p w14:paraId="49C36A20">
            <w:pPr>
              <w:spacing w:line="400" w:lineRule="exact"/>
              <w:jc w:val="center"/>
              <w:rPr>
                <w:sz w:val="24"/>
              </w:rPr>
            </w:pPr>
            <w:r>
              <w:rPr>
                <w:sz w:val="24"/>
              </w:rPr>
              <w:t>患者接受住院治疗的周期情况</w:t>
            </w:r>
          </w:p>
          <w:p w14:paraId="7ADF3859">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15分）</w:t>
            </w:r>
          </w:p>
        </w:tc>
        <w:tc>
          <w:tcPr>
            <w:tcW w:w="4698" w:type="dxa"/>
            <w:noWrap w:val="0"/>
            <w:vAlign w:val="top"/>
          </w:tcPr>
          <w:p w14:paraId="0EB38F6F">
            <w:pPr>
              <w:spacing w:line="400" w:lineRule="exact"/>
              <w:jc w:val="both"/>
            </w:pPr>
            <w:r>
              <w:rPr>
                <w:rFonts w:ascii="宋体" w:hAnsi="宋体"/>
                <w:sz w:val="24"/>
              </w:rPr>
              <w:t>治疗周期：</w:t>
            </w:r>
            <w:r>
              <w:rPr>
                <w:sz w:val="24"/>
                <w:u w:val="single"/>
              </w:rPr>
              <w:t xml:space="preserve">        </w:t>
            </w:r>
            <w:r>
              <w:rPr>
                <w:rFonts w:ascii="宋体" w:hAnsi="宋体"/>
                <w:sz w:val="24"/>
              </w:rPr>
              <w:t>天</w:t>
            </w:r>
          </w:p>
        </w:tc>
      </w:tr>
      <w:tr w14:paraId="2AE3B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56" w:type="dxa"/>
            <w:noWrap w:val="0"/>
            <w:vAlign w:val="center"/>
          </w:tcPr>
          <w:p w14:paraId="04BC8856">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14</w:t>
            </w:r>
          </w:p>
        </w:tc>
        <w:tc>
          <w:tcPr>
            <w:tcW w:w="1251" w:type="dxa"/>
            <w:vMerge w:val="continue"/>
            <w:noWrap w:val="0"/>
            <w:vAlign w:val="center"/>
          </w:tcPr>
          <w:p w14:paraId="3DF2C720">
            <w:pPr>
              <w:spacing w:line="400" w:lineRule="exact"/>
              <w:jc w:val="center"/>
              <w:rPr>
                <w:sz w:val="24"/>
              </w:rPr>
            </w:pPr>
          </w:p>
        </w:tc>
        <w:tc>
          <w:tcPr>
            <w:tcW w:w="2005" w:type="dxa"/>
            <w:tcBorders>
              <w:bottom w:val="single" w:color="auto" w:sz="4" w:space="0"/>
            </w:tcBorders>
            <w:noWrap w:val="0"/>
            <w:vAlign w:val="center"/>
          </w:tcPr>
          <w:p w14:paraId="2C61F7A2">
            <w:pPr>
              <w:spacing w:line="400" w:lineRule="exact"/>
              <w:jc w:val="center"/>
              <w:rPr>
                <w:rFonts w:hint="default" w:eastAsia="宋体"/>
                <w:sz w:val="24"/>
                <w:lang w:val="en-US" w:eastAsia="zh-CN"/>
              </w:rPr>
            </w:pPr>
            <w:r>
              <w:rPr>
                <w:sz w:val="24"/>
              </w:rPr>
              <w:t>患者平均治疗周期在行业内的对比情况</w:t>
            </w:r>
            <w:r>
              <w:rPr>
                <w:rFonts w:hint="eastAsia"/>
                <w:sz w:val="24"/>
                <w:lang w:eastAsia="zh-CN"/>
              </w:rPr>
              <w:t>（</w:t>
            </w:r>
            <w:r>
              <w:rPr>
                <w:rFonts w:hint="eastAsia"/>
                <w:sz w:val="24"/>
                <w:lang w:val="en-US" w:eastAsia="zh-CN"/>
              </w:rPr>
              <w:t>15分）</w:t>
            </w:r>
          </w:p>
        </w:tc>
        <w:tc>
          <w:tcPr>
            <w:tcW w:w="4698" w:type="dxa"/>
            <w:noWrap w:val="0"/>
            <w:vAlign w:val="top"/>
          </w:tcPr>
          <w:p w14:paraId="49EF7765">
            <w:pPr>
              <w:spacing w:line="400" w:lineRule="exact"/>
              <w:jc w:val="both"/>
              <w:rPr>
                <w:rFonts w:ascii="宋体" w:hAnsi="宋体"/>
                <w:sz w:val="24"/>
              </w:rPr>
            </w:pPr>
            <w:r>
              <w:rPr>
                <w:rFonts w:ascii="宋体" w:hAnsi="宋体"/>
                <w:sz w:val="24"/>
              </w:rPr>
              <w:t>□较行业平均值长</w:t>
            </w:r>
          </w:p>
          <w:p w14:paraId="6C094182">
            <w:pPr>
              <w:spacing w:line="400" w:lineRule="exact"/>
              <w:jc w:val="both"/>
              <w:rPr>
                <w:rFonts w:ascii="宋体" w:hAnsi="宋体"/>
                <w:sz w:val="24"/>
              </w:rPr>
            </w:pPr>
            <w:r>
              <w:rPr>
                <w:rFonts w:ascii="宋体" w:hAnsi="宋体"/>
                <w:sz w:val="24"/>
              </w:rPr>
              <w:t>□与行业平均值差不多</w:t>
            </w:r>
          </w:p>
          <w:p w14:paraId="2E1FB75D">
            <w:pPr>
              <w:spacing w:line="400" w:lineRule="exact"/>
              <w:jc w:val="both"/>
              <w:rPr>
                <w:rFonts w:ascii="宋体" w:hAnsi="宋体"/>
                <w:sz w:val="24"/>
              </w:rPr>
            </w:pPr>
            <w:r>
              <w:rPr>
                <w:rFonts w:ascii="宋体" w:hAnsi="宋体"/>
                <w:sz w:val="24"/>
              </w:rPr>
              <w:t>□较行业平均值短</w:t>
            </w:r>
          </w:p>
        </w:tc>
      </w:tr>
      <w:tr w14:paraId="1D3AB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56" w:type="dxa"/>
            <w:noWrap w:val="0"/>
            <w:vAlign w:val="center"/>
          </w:tcPr>
          <w:p w14:paraId="16673DC3">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15</w:t>
            </w:r>
          </w:p>
        </w:tc>
        <w:tc>
          <w:tcPr>
            <w:tcW w:w="1251" w:type="dxa"/>
            <w:vMerge w:val="continue"/>
            <w:noWrap w:val="0"/>
            <w:vAlign w:val="center"/>
          </w:tcPr>
          <w:p w14:paraId="344BAF53">
            <w:pPr>
              <w:spacing w:line="400" w:lineRule="exact"/>
              <w:jc w:val="center"/>
              <w:rPr>
                <w:sz w:val="24"/>
              </w:rPr>
            </w:pPr>
          </w:p>
        </w:tc>
        <w:tc>
          <w:tcPr>
            <w:tcW w:w="2005" w:type="dxa"/>
            <w:tcBorders>
              <w:bottom w:val="single" w:color="auto" w:sz="4" w:space="0"/>
            </w:tcBorders>
            <w:noWrap w:val="0"/>
            <w:vAlign w:val="center"/>
          </w:tcPr>
          <w:p w14:paraId="62C45772">
            <w:pPr>
              <w:spacing w:line="400" w:lineRule="exact"/>
              <w:jc w:val="center"/>
              <w:rPr>
                <w:sz w:val="24"/>
              </w:rPr>
            </w:pPr>
            <w:r>
              <w:rPr>
                <w:sz w:val="24"/>
              </w:rPr>
              <w:t>医院对于危重病例、疑难病例的治愈比率在行业内的对比情况</w:t>
            </w:r>
          </w:p>
          <w:p w14:paraId="681C519B">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20分）</w:t>
            </w:r>
          </w:p>
        </w:tc>
        <w:tc>
          <w:tcPr>
            <w:tcW w:w="4698" w:type="dxa"/>
            <w:noWrap w:val="0"/>
            <w:vAlign w:val="top"/>
          </w:tcPr>
          <w:p w14:paraId="09ABA553">
            <w:pPr>
              <w:spacing w:line="400" w:lineRule="exact"/>
              <w:jc w:val="both"/>
              <w:rPr>
                <w:rFonts w:ascii="宋体" w:hAnsi="宋体"/>
                <w:sz w:val="24"/>
              </w:rPr>
            </w:pPr>
            <w:r>
              <w:rPr>
                <w:rFonts w:ascii="宋体" w:hAnsi="宋体"/>
                <w:sz w:val="24"/>
              </w:rPr>
              <w:t>治愈比率：</w:t>
            </w:r>
            <w:r>
              <w:rPr>
                <w:sz w:val="24"/>
                <w:u w:val="single"/>
              </w:rPr>
              <w:t xml:space="preserve">        </w:t>
            </w:r>
            <w:r>
              <w:rPr>
                <w:sz w:val="24"/>
              </w:rPr>
              <w:t>%</w:t>
            </w:r>
          </w:p>
          <w:p w14:paraId="747462F4">
            <w:pPr>
              <w:spacing w:line="400" w:lineRule="exact"/>
              <w:jc w:val="both"/>
              <w:rPr>
                <w:rFonts w:ascii="宋体" w:hAnsi="宋体"/>
                <w:sz w:val="24"/>
              </w:rPr>
            </w:pPr>
            <w:r>
              <w:rPr>
                <w:rFonts w:ascii="宋体" w:hAnsi="宋体"/>
                <w:sz w:val="24"/>
              </w:rPr>
              <w:t>□较行业平均值长</w:t>
            </w:r>
          </w:p>
          <w:p w14:paraId="6DDAF47B">
            <w:pPr>
              <w:spacing w:line="400" w:lineRule="exact"/>
              <w:jc w:val="both"/>
              <w:rPr>
                <w:rFonts w:ascii="宋体" w:hAnsi="宋体"/>
                <w:sz w:val="24"/>
              </w:rPr>
            </w:pPr>
            <w:r>
              <w:rPr>
                <w:rFonts w:ascii="宋体" w:hAnsi="宋体"/>
                <w:sz w:val="24"/>
              </w:rPr>
              <w:t>□与行业平均值差不多</w:t>
            </w:r>
          </w:p>
          <w:p w14:paraId="360FEA4C">
            <w:pPr>
              <w:spacing w:line="400" w:lineRule="exact"/>
              <w:jc w:val="both"/>
              <w:rPr>
                <w:rFonts w:ascii="宋体" w:hAnsi="宋体"/>
                <w:sz w:val="24"/>
              </w:rPr>
            </w:pPr>
            <w:r>
              <w:rPr>
                <w:rFonts w:ascii="宋体" w:hAnsi="宋体"/>
                <w:sz w:val="24"/>
              </w:rPr>
              <w:t>□较行业平均值短</w:t>
            </w:r>
          </w:p>
        </w:tc>
      </w:tr>
      <w:tr w14:paraId="76A6B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8710" w:type="dxa"/>
            <w:gridSpan w:val="4"/>
            <w:noWrap w:val="0"/>
            <w:vAlign w:val="center"/>
          </w:tcPr>
          <w:p w14:paraId="52E7E3F7">
            <w:pPr>
              <w:spacing w:line="400" w:lineRule="exact"/>
              <w:jc w:val="center"/>
              <w:rPr>
                <w:rFonts w:hint="default" w:ascii="宋体" w:hAnsi="宋体" w:eastAsia="宋体"/>
                <w:sz w:val="24"/>
                <w:lang w:val="en-US" w:eastAsia="zh-CN"/>
              </w:rPr>
            </w:pPr>
            <w:r>
              <w:rPr>
                <w:rFonts w:hint="eastAsia"/>
                <w:b/>
                <w:sz w:val="24"/>
                <w:lang w:val="en-US" w:eastAsia="zh-CN"/>
              </w:rPr>
              <w:t>二</w:t>
            </w:r>
            <w:r>
              <w:rPr>
                <w:b/>
                <w:sz w:val="24"/>
              </w:rPr>
              <w:t>、服务质量</w:t>
            </w:r>
            <w:r>
              <w:rPr>
                <w:rFonts w:hint="eastAsia"/>
                <w:b/>
                <w:sz w:val="24"/>
                <w:lang w:eastAsia="zh-CN"/>
              </w:rPr>
              <w:t>（</w:t>
            </w:r>
            <w:r>
              <w:rPr>
                <w:rFonts w:hint="eastAsia"/>
                <w:b/>
                <w:sz w:val="24"/>
                <w:lang w:val="en-US" w:eastAsia="zh-CN"/>
              </w:rPr>
              <w:t>150分）</w:t>
            </w:r>
          </w:p>
        </w:tc>
      </w:tr>
      <w:tr w14:paraId="0E7F6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56" w:type="dxa"/>
            <w:noWrap w:val="0"/>
            <w:vAlign w:val="center"/>
          </w:tcPr>
          <w:p w14:paraId="4CA632E1">
            <w:pPr>
              <w:keepNext w:val="0"/>
              <w:keepLines w:val="0"/>
              <w:widowControl/>
              <w:suppressLineNumbers w:val="0"/>
              <w:jc w:val="center"/>
              <w:textAlignment w:val="center"/>
              <w:rPr>
                <w:rFonts w:hint="default" w:asciiTheme="minorAscii" w:hAnsiTheme="minorAscii" w:eastAsiaTheme="majorEastAsia" w:cstheme="majorEastAsia"/>
                <w:color w:val="auto"/>
                <w:kern w:val="2"/>
                <w:sz w:val="24"/>
                <w:szCs w:val="24"/>
                <w:lang w:val="en-US" w:eastAsia="zh-CN" w:bidi="ar-SA"/>
              </w:rPr>
            </w:pPr>
            <w:r>
              <w:rPr>
                <w:rFonts w:hint="default" w:asciiTheme="minorAscii" w:hAnsiTheme="minorAscii" w:eastAsiaTheme="majorEastAsia" w:cstheme="majorEastAsia"/>
                <w:i w:val="0"/>
                <w:iCs w:val="0"/>
                <w:color w:val="000000"/>
                <w:kern w:val="0"/>
                <w:sz w:val="24"/>
                <w:szCs w:val="24"/>
                <w:u w:val="none"/>
                <w:lang w:val="en-US" w:eastAsia="zh-CN" w:bidi="ar"/>
              </w:rPr>
              <w:t>1</w:t>
            </w:r>
            <w:r>
              <w:rPr>
                <w:rFonts w:hint="eastAsia" w:asciiTheme="minorAscii" w:hAnsiTheme="minorAscii" w:eastAsiaTheme="majorEastAsia" w:cstheme="majorEastAsia"/>
                <w:i w:val="0"/>
                <w:iCs w:val="0"/>
                <w:color w:val="000000"/>
                <w:kern w:val="0"/>
                <w:sz w:val="24"/>
                <w:szCs w:val="24"/>
                <w:u w:val="none"/>
                <w:lang w:val="en-US" w:eastAsia="zh-CN" w:bidi="ar"/>
              </w:rPr>
              <w:t>6</w:t>
            </w:r>
          </w:p>
        </w:tc>
        <w:tc>
          <w:tcPr>
            <w:tcW w:w="1251" w:type="dxa"/>
            <w:vMerge w:val="restart"/>
            <w:tcBorders>
              <w:top w:val="single" w:color="auto" w:sz="4" w:space="0"/>
            </w:tcBorders>
            <w:noWrap w:val="0"/>
            <w:vAlign w:val="center"/>
          </w:tcPr>
          <w:p w14:paraId="659A1571">
            <w:pPr>
              <w:spacing w:line="400" w:lineRule="exact"/>
              <w:jc w:val="center"/>
              <w:rPr>
                <w:sz w:val="24"/>
              </w:rPr>
            </w:pPr>
            <w:r>
              <w:rPr>
                <w:sz w:val="24"/>
              </w:rPr>
              <w:t>便捷性</w:t>
            </w:r>
          </w:p>
          <w:p w14:paraId="6C8C23A0">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55分）</w:t>
            </w:r>
          </w:p>
        </w:tc>
        <w:tc>
          <w:tcPr>
            <w:tcW w:w="2005" w:type="dxa"/>
            <w:tcBorders>
              <w:bottom w:val="single" w:color="auto" w:sz="4" w:space="0"/>
            </w:tcBorders>
            <w:noWrap w:val="0"/>
            <w:vAlign w:val="center"/>
          </w:tcPr>
          <w:p w14:paraId="65B37336">
            <w:pPr>
              <w:spacing w:line="400" w:lineRule="exact"/>
              <w:jc w:val="center"/>
              <w:rPr>
                <w:rFonts w:hint="eastAsia"/>
                <w:sz w:val="24"/>
              </w:rPr>
            </w:pPr>
            <w:r>
              <w:rPr>
                <w:rFonts w:hint="eastAsia"/>
                <w:sz w:val="24"/>
              </w:rPr>
              <w:t>医疗流程中，是否全部采用计算机网络进行患者就诊信息管理</w:t>
            </w:r>
          </w:p>
          <w:p w14:paraId="284E960C">
            <w:pPr>
              <w:spacing w:line="400" w:lineRule="exact"/>
              <w:jc w:val="center"/>
              <w:rPr>
                <w:rFonts w:hint="default" w:eastAsia="宋体"/>
                <w:sz w:val="24"/>
                <w:lang w:val="en-US" w:eastAsia="zh-CN"/>
              </w:rPr>
            </w:pPr>
            <w:r>
              <w:rPr>
                <w:rFonts w:hint="eastAsia"/>
                <w:sz w:val="24"/>
                <w:lang w:val="en-US" w:eastAsia="zh-CN"/>
              </w:rPr>
              <w:t>（20分）</w:t>
            </w:r>
          </w:p>
        </w:tc>
        <w:tc>
          <w:tcPr>
            <w:tcW w:w="4698" w:type="dxa"/>
            <w:noWrap w:val="0"/>
            <w:vAlign w:val="top"/>
          </w:tcPr>
          <w:p w14:paraId="66625C15">
            <w:pPr>
              <w:spacing w:line="400" w:lineRule="exact"/>
              <w:jc w:val="both"/>
              <w:rPr>
                <w:rFonts w:hint="eastAsia" w:ascii="宋体" w:hAnsi="宋体"/>
                <w:sz w:val="24"/>
              </w:rPr>
            </w:pPr>
            <w:r>
              <w:rPr>
                <w:rFonts w:ascii="宋体" w:hAnsi="宋体"/>
                <w:sz w:val="24"/>
              </w:rPr>
              <w:t>□是     □否</w:t>
            </w:r>
          </w:p>
        </w:tc>
      </w:tr>
      <w:tr w14:paraId="379CA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56" w:type="dxa"/>
            <w:noWrap w:val="0"/>
            <w:vAlign w:val="center"/>
          </w:tcPr>
          <w:p w14:paraId="0D633018">
            <w:pPr>
              <w:keepNext w:val="0"/>
              <w:keepLines w:val="0"/>
              <w:widowControl/>
              <w:suppressLineNumbers w:val="0"/>
              <w:jc w:val="center"/>
              <w:textAlignment w:val="center"/>
              <w:rPr>
                <w:rFonts w:hint="default" w:asciiTheme="minorAscii" w:hAnsiTheme="minorAscii" w:eastAsiaTheme="majorEastAsia" w:cstheme="majorEastAsia"/>
                <w:sz w:val="24"/>
                <w:szCs w:val="24"/>
                <w:lang w:val="en-US" w:eastAsia="zh-CN"/>
              </w:rPr>
            </w:pPr>
            <w:r>
              <w:rPr>
                <w:rFonts w:hint="eastAsia" w:asciiTheme="minorAscii" w:hAnsiTheme="minorAscii" w:eastAsiaTheme="majorEastAsia" w:cstheme="majorEastAsia"/>
                <w:sz w:val="24"/>
                <w:szCs w:val="24"/>
                <w:lang w:val="en-US" w:eastAsia="zh-CN"/>
              </w:rPr>
              <w:t>17</w:t>
            </w:r>
          </w:p>
        </w:tc>
        <w:tc>
          <w:tcPr>
            <w:tcW w:w="1251" w:type="dxa"/>
            <w:vMerge w:val="continue"/>
            <w:noWrap w:val="0"/>
            <w:vAlign w:val="center"/>
          </w:tcPr>
          <w:p w14:paraId="607E4506">
            <w:pPr>
              <w:spacing w:line="400" w:lineRule="exact"/>
              <w:jc w:val="center"/>
              <w:rPr>
                <w:sz w:val="24"/>
              </w:rPr>
            </w:pPr>
          </w:p>
        </w:tc>
        <w:tc>
          <w:tcPr>
            <w:tcW w:w="2005" w:type="dxa"/>
            <w:tcBorders>
              <w:bottom w:val="single" w:color="auto" w:sz="4" w:space="0"/>
            </w:tcBorders>
            <w:noWrap w:val="0"/>
            <w:vAlign w:val="center"/>
          </w:tcPr>
          <w:p w14:paraId="5D840773">
            <w:pPr>
              <w:spacing w:line="400" w:lineRule="exact"/>
              <w:jc w:val="center"/>
              <w:rPr>
                <w:sz w:val="24"/>
              </w:rPr>
            </w:pPr>
            <w:r>
              <w:rPr>
                <w:sz w:val="24"/>
              </w:rPr>
              <w:t>是否开通了远程网络诊疗系统</w:t>
            </w:r>
          </w:p>
          <w:p w14:paraId="7836F778">
            <w:pPr>
              <w:pStyle w:val="2"/>
              <w:jc w:val="center"/>
              <w:rPr>
                <w:rFonts w:hint="default" w:eastAsia="宋体"/>
                <w:lang w:val="en-US" w:eastAsia="zh-CN"/>
              </w:rPr>
            </w:pPr>
            <w:r>
              <w:rPr>
                <w:rFonts w:hint="eastAsia" w:eastAsia="宋体"/>
                <w:sz w:val="24"/>
                <w:lang w:eastAsia="zh-CN"/>
              </w:rPr>
              <w:t>（</w:t>
            </w:r>
            <w:r>
              <w:rPr>
                <w:rFonts w:hint="eastAsia" w:eastAsia="宋体"/>
                <w:sz w:val="24"/>
                <w:lang w:val="en-US" w:eastAsia="zh-CN"/>
              </w:rPr>
              <w:t>15分）</w:t>
            </w:r>
          </w:p>
        </w:tc>
        <w:tc>
          <w:tcPr>
            <w:tcW w:w="4698" w:type="dxa"/>
            <w:noWrap w:val="0"/>
            <w:vAlign w:val="top"/>
          </w:tcPr>
          <w:p w14:paraId="6FFF82A7">
            <w:pPr>
              <w:spacing w:line="400" w:lineRule="exact"/>
              <w:jc w:val="both"/>
              <w:rPr>
                <w:rFonts w:ascii="宋体" w:hAnsi="宋体"/>
                <w:sz w:val="24"/>
              </w:rPr>
            </w:pPr>
            <w:r>
              <w:rPr>
                <w:rFonts w:ascii="宋体" w:hAnsi="宋体"/>
                <w:sz w:val="24"/>
              </w:rPr>
              <w:t>□是     □否</w:t>
            </w:r>
          </w:p>
        </w:tc>
      </w:tr>
      <w:tr w14:paraId="2A2E5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56" w:type="dxa"/>
            <w:noWrap w:val="0"/>
            <w:vAlign w:val="center"/>
          </w:tcPr>
          <w:p w14:paraId="730098AC">
            <w:pPr>
              <w:keepNext w:val="0"/>
              <w:keepLines w:val="0"/>
              <w:widowControl/>
              <w:suppressLineNumbers w:val="0"/>
              <w:jc w:val="center"/>
              <w:textAlignment w:val="center"/>
              <w:rPr>
                <w:rFonts w:hint="default" w:asciiTheme="minorAscii" w:hAnsiTheme="minorAscii" w:eastAsiaTheme="majorEastAsia" w:cstheme="majorEastAsia"/>
                <w:color w:val="auto"/>
                <w:kern w:val="2"/>
                <w:sz w:val="24"/>
                <w:szCs w:val="24"/>
                <w:lang w:val="en-US" w:eastAsia="zh-CN" w:bidi="ar-SA"/>
              </w:rPr>
            </w:pPr>
            <w:r>
              <w:rPr>
                <w:rFonts w:hint="eastAsia" w:asciiTheme="minorAscii" w:hAnsiTheme="minorAscii" w:eastAsiaTheme="majorEastAsia" w:cstheme="majorEastAsia"/>
                <w:color w:val="auto"/>
                <w:kern w:val="2"/>
                <w:sz w:val="24"/>
                <w:szCs w:val="24"/>
                <w:lang w:val="en-US" w:eastAsia="zh-CN" w:bidi="ar-SA"/>
              </w:rPr>
              <w:t>18</w:t>
            </w:r>
          </w:p>
        </w:tc>
        <w:tc>
          <w:tcPr>
            <w:tcW w:w="1251" w:type="dxa"/>
            <w:vMerge w:val="continue"/>
            <w:noWrap w:val="0"/>
            <w:vAlign w:val="center"/>
          </w:tcPr>
          <w:p w14:paraId="1CC0D3E6">
            <w:pPr>
              <w:spacing w:line="400" w:lineRule="exact"/>
              <w:jc w:val="center"/>
              <w:rPr>
                <w:sz w:val="24"/>
              </w:rPr>
            </w:pPr>
          </w:p>
        </w:tc>
        <w:tc>
          <w:tcPr>
            <w:tcW w:w="2005" w:type="dxa"/>
            <w:tcBorders>
              <w:bottom w:val="single" w:color="auto" w:sz="4" w:space="0"/>
            </w:tcBorders>
            <w:noWrap w:val="0"/>
            <w:vAlign w:val="center"/>
          </w:tcPr>
          <w:p w14:paraId="41D47CF3">
            <w:pPr>
              <w:spacing w:line="400" w:lineRule="exact"/>
              <w:jc w:val="center"/>
            </w:pPr>
            <w:r>
              <w:rPr>
                <w:rFonts w:hint="eastAsia"/>
                <w:sz w:val="24"/>
              </w:rPr>
              <w:t>诊疗</w:t>
            </w:r>
            <w:r>
              <w:rPr>
                <w:sz w:val="24"/>
              </w:rPr>
              <w:t>流程</w:t>
            </w:r>
            <w:r>
              <w:rPr>
                <w:rFonts w:hint="eastAsia"/>
                <w:sz w:val="24"/>
              </w:rPr>
              <w:t>的优化及服务效率的提升情况</w:t>
            </w:r>
            <w:r>
              <w:rPr>
                <w:rFonts w:hint="eastAsia"/>
                <w:sz w:val="24"/>
                <w:lang w:eastAsia="zh-CN"/>
              </w:rPr>
              <w:t>（</w:t>
            </w:r>
            <w:r>
              <w:rPr>
                <w:rFonts w:hint="eastAsia"/>
                <w:sz w:val="24"/>
                <w:lang w:val="en-US" w:eastAsia="zh-CN"/>
              </w:rPr>
              <w:t>15分）</w:t>
            </w:r>
          </w:p>
        </w:tc>
        <w:tc>
          <w:tcPr>
            <w:tcW w:w="4698" w:type="dxa"/>
            <w:noWrap w:val="0"/>
            <w:vAlign w:val="top"/>
          </w:tcPr>
          <w:p w14:paraId="74B921F7">
            <w:pPr>
              <w:spacing w:line="400" w:lineRule="exact"/>
              <w:jc w:val="both"/>
              <w:rPr>
                <w:rFonts w:hint="eastAsia" w:ascii="宋体" w:hAnsi="宋体"/>
                <w:sz w:val="24"/>
              </w:rPr>
            </w:pPr>
            <w:r>
              <w:rPr>
                <w:rFonts w:hint="eastAsia" w:ascii="宋体" w:hAnsi="宋体"/>
                <w:sz w:val="24"/>
              </w:rPr>
              <w:t>具体内容：</w:t>
            </w:r>
          </w:p>
          <w:p w14:paraId="22A345FF">
            <w:pPr>
              <w:spacing w:line="400" w:lineRule="exact"/>
              <w:jc w:val="both"/>
              <w:rPr>
                <w:rFonts w:ascii="宋体" w:hAnsi="宋体"/>
                <w:sz w:val="24"/>
              </w:rPr>
            </w:pPr>
          </w:p>
        </w:tc>
      </w:tr>
      <w:tr w14:paraId="38D36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0" w:hRule="atLeast"/>
          <w:jc w:val="center"/>
        </w:trPr>
        <w:tc>
          <w:tcPr>
            <w:tcW w:w="756" w:type="dxa"/>
            <w:noWrap w:val="0"/>
            <w:vAlign w:val="center"/>
          </w:tcPr>
          <w:p w14:paraId="234EF76F">
            <w:pPr>
              <w:keepNext w:val="0"/>
              <w:keepLines w:val="0"/>
              <w:widowControl/>
              <w:suppressLineNumbers w:val="0"/>
              <w:jc w:val="center"/>
              <w:textAlignment w:val="center"/>
              <w:rPr>
                <w:rFonts w:hint="default" w:asciiTheme="minorAscii" w:hAnsiTheme="minorAscii" w:eastAsiaTheme="majorEastAsia" w:cstheme="majorEastAsia"/>
                <w:sz w:val="24"/>
                <w:szCs w:val="24"/>
              </w:rPr>
            </w:pPr>
            <w:r>
              <w:rPr>
                <w:rFonts w:hint="default" w:asciiTheme="minorAscii" w:hAnsiTheme="minorAscii" w:eastAsiaTheme="majorEastAsia" w:cstheme="majorEastAsia"/>
                <w:i w:val="0"/>
                <w:iCs w:val="0"/>
                <w:color w:val="000000"/>
                <w:kern w:val="0"/>
                <w:sz w:val="24"/>
                <w:szCs w:val="24"/>
                <w:u w:val="none"/>
                <w:lang w:val="en-US" w:eastAsia="zh-CN" w:bidi="ar"/>
              </w:rPr>
              <w:t>19</w:t>
            </w:r>
          </w:p>
        </w:tc>
        <w:tc>
          <w:tcPr>
            <w:tcW w:w="1251" w:type="dxa"/>
            <w:vMerge w:val="restart"/>
            <w:noWrap w:val="0"/>
            <w:vAlign w:val="center"/>
          </w:tcPr>
          <w:p w14:paraId="7FA577F5">
            <w:pPr>
              <w:spacing w:line="400" w:lineRule="exact"/>
              <w:jc w:val="center"/>
              <w:rPr>
                <w:sz w:val="24"/>
              </w:rPr>
            </w:pPr>
            <w:r>
              <w:rPr>
                <w:sz w:val="24"/>
              </w:rPr>
              <w:t>舒适性</w:t>
            </w:r>
          </w:p>
          <w:p w14:paraId="1B12E721">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tc>
        <w:tc>
          <w:tcPr>
            <w:tcW w:w="2005" w:type="dxa"/>
            <w:noWrap w:val="0"/>
            <w:vAlign w:val="center"/>
          </w:tcPr>
          <w:p w14:paraId="407C59CA">
            <w:pPr>
              <w:spacing w:line="400" w:lineRule="exact"/>
              <w:jc w:val="center"/>
              <w:rPr>
                <w:rFonts w:hint="default" w:eastAsia="宋体"/>
                <w:sz w:val="24"/>
                <w:lang w:val="en-US" w:eastAsia="zh-CN"/>
              </w:rPr>
            </w:pPr>
            <w:r>
              <w:rPr>
                <w:sz w:val="24"/>
              </w:rPr>
              <w:t>是否建立有效的探视管理制度以保证患者良好的休息环境</w:t>
            </w:r>
            <w:r>
              <w:rPr>
                <w:rFonts w:hint="eastAsia"/>
                <w:sz w:val="24"/>
              </w:rPr>
              <w:t>（</w:t>
            </w:r>
            <w:r>
              <w:rPr>
                <w:sz w:val="24"/>
              </w:rPr>
              <w:t>如果是，请说明探视管理制度具体情况</w:t>
            </w:r>
            <w:r>
              <w:rPr>
                <w:rFonts w:hint="eastAsia"/>
                <w:sz w:val="24"/>
              </w:rPr>
              <w:t>）</w:t>
            </w:r>
            <w:r>
              <w:rPr>
                <w:rFonts w:hint="eastAsia"/>
                <w:sz w:val="24"/>
                <w:lang w:eastAsia="zh-CN"/>
              </w:rPr>
              <w:t>（</w:t>
            </w:r>
            <w:r>
              <w:rPr>
                <w:rFonts w:hint="eastAsia"/>
                <w:sz w:val="24"/>
                <w:lang w:val="en-US" w:eastAsia="zh-CN"/>
              </w:rPr>
              <w:t>15分）</w:t>
            </w:r>
          </w:p>
        </w:tc>
        <w:tc>
          <w:tcPr>
            <w:tcW w:w="4698" w:type="dxa"/>
            <w:noWrap w:val="0"/>
            <w:vAlign w:val="top"/>
          </w:tcPr>
          <w:p w14:paraId="5B8E7C3A">
            <w:pPr>
              <w:spacing w:line="400" w:lineRule="exact"/>
              <w:jc w:val="both"/>
              <w:rPr>
                <w:rFonts w:ascii="宋体" w:hAnsi="宋体"/>
                <w:sz w:val="24"/>
              </w:rPr>
            </w:pPr>
            <w:r>
              <w:rPr>
                <w:rFonts w:ascii="宋体" w:hAnsi="宋体"/>
                <w:sz w:val="24"/>
              </w:rPr>
              <w:t>□是     □否</w:t>
            </w:r>
          </w:p>
          <w:p w14:paraId="4EB09D19">
            <w:pPr>
              <w:spacing w:line="400" w:lineRule="exact"/>
              <w:jc w:val="both"/>
              <w:rPr>
                <w:rFonts w:ascii="宋体" w:hAnsi="宋体"/>
                <w:sz w:val="24"/>
              </w:rPr>
            </w:pPr>
            <w:r>
              <w:rPr>
                <w:rFonts w:ascii="宋体" w:hAnsi="宋体"/>
                <w:sz w:val="24"/>
              </w:rPr>
              <w:t>具体</w:t>
            </w:r>
            <w:r>
              <w:rPr>
                <w:rFonts w:hint="eastAsia" w:ascii="宋体" w:hAnsi="宋体"/>
                <w:sz w:val="24"/>
              </w:rPr>
              <w:t>内容</w:t>
            </w:r>
            <w:r>
              <w:rPr>
                <w:rFonts w:ascii="宋体" w:hAnsi="宋体"/>
                <w:sz w:val="24"/>
              </w:rPr>
              <w:t>：</w:t>
            </w:r>
          </w:p>
          <w:p w14:paraId="3852198B">
            <w:pPr>
              <w:spacing w:line="400" w:lineRule="exact"/>
              <w:jc w:val="both"/>
              <w:rPr>
                <w:rFonts w:ascii="宋体" w:hAnsi="宋体"/>
                <w:sz w:val="24"/>
              </w:rPr>
            </w:pPr>
          </w:p>
        </w:tc>
      </w:tr>
      <w:tr w14:paraId="3622F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jc w:val="center"/>
        </w:trPr>
        <w:tc>
          <w:tcPr>
            <w:tcW w:w="756" w:type="dxa"/>
            <w:noWrap w:val="0"/>
            <w:vAlign w:val="center"/>
          </w:tcPr>
          <w:p w14:paraId="6626575E">
            <w:pPr>
              <w:keepNext w:val="0"/>
              <w:keepLines w:val="0"/>
              <w:widowControl/>
              <w:suppressLineNumbers w:val="0"/>
              <w:jc w:val="center"/>
              <w:textAlignment w:val="center"/>
              <w:rPr>
                <w:rFonts w:hint="default" w:asciiTheme="minorAscii" w:hAnsiTheme="minorAscii" w:eastAsiaTheme="majorEastAsia" w:cstheme="majorEastAsia"/>
                <w:color w:val="auto"/>
                <w:kern w:val="2"/>
                <w:sz w:val="24"/>
                <w:szCs w:val="24"/>
                <w:lang w:val="en-US" w:eastAsia="zh-CN" w:bidi="ar-SA"/>
              </w:rPr>
            </w:pPr>
            <w:r>
              <w:rPr>
                <w:rFonts w:hint="default" w:asciiTheme="minorAscii" w:hAnsiTheme="minorAscii" w:eastAsiaTheme="majorEastAsia" w:cstheme="majorEastAsia"/>
                <w:i w:val="0"/>
                <w:iCs w:val="0"/>
                <w:color w:val="000000"/>
                <w:kern w:val="0"/>
                <w:sz w:val="24"/>
                <w:szCs w:val="24"/>
                <w:u w:val="none"/>
                <w:lang w:val="en-US" w:eastAsia="zh-CN" w:bidi="ar"/>
              </w:rPr>
              <w:t>20</w:t>
            </w:r>
          </w:p>
        </w:tc>
        <w:tc>
          <w:tcPr>
            <w:tcW w:w="1251" w:type="dxa"/>
            <w:vMerge w:val="continue"/>
            <w:noWrap w:val="0"/>
            <w:vAlign w:val="center"/>
          </w:tcPr>
          <w:p w14:paraId="04BEB23D">
            <w:pPr>
              <w:spacing w:line="400" w:lineRule="exact"/>
              <w:jc w:val="center"/>
              <w:rPr>
                <w:sz w:val="24"/>
              </w:rPr>
            </w:pPr>
          </w:p>
        </w:tc>
        <w:tc>
          <w:tcPr>
            <w:tcW w:w="2005" w:type="dxa"/>
            <w:noWrap w:val="0"/>
            <w:vAlign w:val="center"/>
          </w:tcPr>
          <w:p w14:paraId="1243C5B2">
            <w:pPr>
              <w:spacing w:line="400" w:lineRule="exact"/>
              <w:jc w:val="center"/>
              <w:rPr>
                <w:sz w:val="24"/>
              </w:rPr>
            </w:pPr>
            <w:r>
              <w:rPr>
                <w:sz w:val="24"/>
              </w:rPr>
              <w:t>在餐饮方面如何为患者提供便利</w:t>
            </w:r>
          </w:p>
          <w:p w14:paraId="1DABBAD8">
            <w:pPr>
              <w:pStyle w:val="2"/>
              <w:jc w:val="center"/>
              <w:rPr>
                <w:rFonts w:hint="default" w:eastAsia="宋体"/>
                <w:lang w:val="en-US" w:eastAsia="zh-CN"/>
              </w:rPr>
            </w:pPr>
            <w:r>
              <w:rPr>
                <w:rFonts w:hint="eastAsia" w:eastAsia="宋体"/>
                <w:sz w:val="24"/>
                <w:lang w:eastAsia="zh-CN"/>
              </w:rPr>
              <w:t>（</w:t>
            </w:r>
            <w:r>
              <w:rPr>
                <w:rFonts w:hint="eastAsia" w:eastAsia="宋体"/>
                <w:sz w:val="24"/>
                <w:lang w:val="en-US" w:eastAsia="zh-CN"/>
              </w:rPr>
              <w:t>15分）</w:t>
            </w:r>
          </w:p>
        </w:tc>
        <w:tc>
          <w:tcPr>
            <w:tcW w:w="4698" w:type="dxa"/>
            <w:noWrap w:val="0"/>
            <w:vAlign w:val="top"/>
          </w:tcPr>
          <w:p w14:paraId="0FEC6D81">
            <w:pPr>
              <w:spacing w:line="400" w:lineRule="exact"/>
              <w:jc w:val="both"/>
              <w:rPr>
                <w:rFonts w:ascii="宋体" w:hAnsi="宋体"/>
                <w:sz w:val="24"/>
              </w:rPr>
            </w:pPr>
            <w:r>
              <w:rPr>
                <w:rFonts w:ascii="宋体" w:hAnsi="宋体"/>
                <w:sz w:val="24"/>
              </w:rPr>
              <w:t>具体</w:t>
            </w:r>
            <w:r>
              <w:rPr>
                <w:rFonts w:hint="eastAsia" w:ascii="宋体" w:hAnsi="宋体"/>
                <w:sz w:val="24"/>
              </w:rPr>
              <w:t>内容</w:t>
            </w:r>
            <w:r>
              <w:rPr>
                <w:rFonts w:ascii="宋体" w:hAnsi="宋体"/>
                <w:sz w:val="24"/>
              </w:rPr>
              <w:t>：</w:t>
            </w:r>
          </w:p>
          <w:p w14:paraId="0A90E2AD">
            <w:pPr>
              <w:spacing w:line="400" w:lineRule="exact"/>
              <w:jc w:val="both"/>
              <w:rPr>
                <w:rFonts w:ascii="宋体" w:hAnsi="宋体"/>
                <w:sz w:val="24"/>
              </w:rPr>
            </w:pPr>
          </w:p>
        </w:tc>
      </w:tr>
      <w:tr w14:paraId="16ECA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56" w:type="dxa"/>
            <w:noWrap w:val="0"/>
            <w:vAlign w:val="center"/>
          </w:tcPr>
          <w:p w14:paraId="29B81D71">
            <w:pPr>
              <w:keepNext w:val="0"/>
              <w:keepLines w:val="0"/>
              <w:widowControl/>
              <w:suppressLineNumbers w:val="0"/>
              <w:jc w:val="center"/>
              <w:textAlignment w:val="center"/>
              <w:rPr>
                <w:rFonts w:hint="default" w:asciiTheme="minorAscii" w:hAnsiTheme="minorAscii" w:eastAsiaTheme="majorEastAsia" w:cstheme="majorEastAsia"/>
                <w:sz w:val="24"/>
                <w:szCs w:val="24"/>
                <w:lang w:val="en-US" w:eastAsia="zh-CN"/>
              </w:rPr>
            </w:pPr>
            <w:r>
              <w:rPr>
                <w:rFonts w:hint="default" w:asciiTheme="minorAscii" w:hAnsiTheme="minorAscii" w:eastAsiaTheme="majorEastAsia" w:cstheme="majorEastAsia"/>
                <w:i w:val="0"/>
                <w:iCs w:val="0"/>
                <w:color w:val="000000"/>
                <w:kern w:val="0"/>
                <w:sz w:val="24"/>
                <w:szCs w:val="24"/>
                <w:u w:val="none"/>
                <w:lang w:val="en-US" w:eastAsia="zh-CN" w:bidi="ar"/>
              </w:rPr>
              <w:t>21</w:t>
            </w:r>
          </w:p>
        </w:tc>
        <w:tc>
          <w:tcPr>
            <w:tcW w:w="1251" w:type="dxa"/>
            <w:vMerge w:val="continue"/>
            <w:noWrap w:val="0"/>
            <w:vAlign w:val="center"/>
          </w:tcPr>
          <w:p w14:paraId="5824722F">
            <w:pPr>
              <w:spacing w:line="400" w:lineRule="exact"/>
              <w:jc w:val="center"/>
              <w:rPr>
                <w:sz w:val="24"/>
              </w:rPr>
            </w:pPr>
          </w:p>
        </w:tc>
        <w:tc>
          <w:tcPr>
            <w:tcW w:w="2005" w:type="dxa"/>
            <w:noWrap w:val="0"/>
            <w:vAlign w:val="center"/>
          </w:tcPr>
          <w:p w14:paraId="498BD60B">
            <w:pPr>
              <w:spacing w:line="400" w:lineRule="exact"/>
              <w:jc w:val="center"/>
              <w:rPr>
                <w:sz w:val="24"/>
              </w:rPr>
            </w:pPr>
            <w:r>
              <w:rPr>
                <w:sz w:val="24"/>
              </w:rPr>
              <w:t>是否建立回访制</w:t>
            </w:r>
          </w:p>
          <w:p w14:paraId="72292D11">
            <w:pPr>
              <w:spacing w:line="400" w:lineRule="exact"/>
              <w:jc w:val="center"/>
              <w:rPr>
                <w:rFonts w:hint="default" w:eastAsia="宋体"/>
                <w:sz w:val="24"/>
                <w:lang w:val="en-US" w:eastAsia="zh-CN"/>
              </w:rPr>
            </w:pPr>
            <w:r>
              <w:rPr>
                <w:sz w:val="24"/>
              </w:rPr>
              <w:t>度</w:t>
            </w:r>
            <w:r>
              <w:rPr>
                <w:rFonts w:hint="eastAsia"/>
                <w:sz w:val="24"/>
                <w:lang w:eastAsia="zh-CN"/>
              </w:rPr>
              <w:t>（</w:t>
            </w:r>
            <w:r>
              <w:rPr>
                <w:rFonts w:hint="eastAsia"/>
                <w:sz w:val="24"/>
                <w:lang w:val="en-US" w:eastAsia="zh-CN"/>
              </w:rPr>
              <w:t>10分）</w:t>
            </w:r>
          </w:p>
        </w:tc>
        <w:tc>
          <w:tcPr>
            <w:tcW w:w="4698" w:type="dxa"/>
            <w:noWrap w:val="0"/>
            <w:vAlign w:val="top"/>
          </w:tcPr>
          <w:p w14:paraId="16118DF3">
            <w:pPr>
              <w:spacing w:line="400" w:lineRule="exact"/>
              <w:jc w:val="both"/>
              <w:rPr>
                <w:rFonts w:ascii="宋体" w:hAnsi="宋体"/>
                <w:sz w:val="24"/>
              </w:rPr>
            </w:pPr>
            <w:r>
              <w:rPr>
                <w:rFonts w:ascii="宋体" w:hAnsi="宋体"/>
                <w:sz w:val="24"/>
              </w:rPr>
              <w:t>□是     □否</w:t>
            </w:r>
          </w:p>
        </w:tc>
      </w:tr>
      <w:tr w14:paraId="6ADE6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11D4F5F7">
            <w:pPr>
              <w:keepNext w:val="0"/>
              <w:keepLines w:val="0"/>
              <w:widowControl/>
              <w:suppressLineNumbers w:val="0"/>
              <w:jc w:val="center"/>
              <w:textAlignment w:val="center"/>
              <w:rPr>
                <w:rFonts w:hint="default" w:asciiTheme="minorAscii" w:hAnsiTheme="minorAscii" w:eastAsiaTheme="majorEastAsia" w:cstheme="majorEastAsia"/>
                <w:sz w:val="24"/>
                <w:szCs w:val="24"/>
                <w:lang w:val="en-US" w:eastAsia="zh-CN"/>
              </w:rPr>
            </w:pPr>
            <w:r>
              <w:rPr>
                <w:rFonts w:hint="default" w:asciiTheme="minorAscii" w:hAnsiTheme="minorAscii" w:eastAsiaTheme="majorEastAsia" w:cstheme="majorEastAsia"/>
                <w:i w:val="0"/>
                <w:iCs w:val="0"/>
                <w:color w:val="000000"/>
                <w:kern w:val="0"/>
                <w:sz w:val="24"/>
                <w:szCs w:val="24"/>
                <w:u w:val="none"/>
                <w:lang w:val="en-US" w:eastAsia="zh-CN" w:bidi="ar"/>
              </w:rPr>
              <w:t>22</w:t>
            </w:r>
          </w:p>
        </w:tc>
        <w:tc>
          <w:tcPr>
            <w:tcW w:w="1251" w:type="dxa"/>
            <w:vMerge w:val="restart"/>
            <w:noWrap w:val="0"/>
            <w:vAlign w:val="center"/>
          </w:tcPr>
          <w:p w14:paraId="13E7A70F">
            <w:pPr>
              <w:spacing w:line="400" w:lineRule="exact"/>
              <w:jc w:val="center"/>
              <w:rPr>
                <w:sz w:val="24"/>
              </w:rPr>
            </w:pPr>
            <w:r>
              <w:rPr>
                <w:sz w:val="24"/>
              </w:rPr>
              <w:t>实效性</w:t>
            </w:r>
          </w:p>
          <w:p w14:paraId="5FC94445">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45分）</w:t>
            </w:r>
          </w:p>
        </w:tc>
        <w:tc>
          <w:tcPr>
            <w:tcW w:w="2005" w:type="dxa"/>
            <w:noWrap w:val="0"/>
            <w:vAlign w:val="center"/>
          </w:tcPr>
          <w:p w14:paraId="4645FCC5">
            <w:pPr>
              <w:spacing w:line="400" w:lineRule="exact"/>
              <w:jc w:val="center"/>
              <w:rPr>
                <w:rFonts w:hint="default" w:eastAsia="宋体"/>
                <w:sz w:val="24"/>
                <w:lang w:val="en-US" w:eastAsia="zh-CN"/>
              </w:rPr>
            </w:pPr>
            <w:r>
              <w:rPr>
                <w:sz w:val="24"/>
              </w:rPr>
              <w:t>治疗收费在行业中的对比情况</w:t>
            </w:r>
            <w:r>
              <w:rPr>
                <w:rFonts w:hint="eastAsia"/>
                <w:sz w:val="24"/>
                <w:lang w:eastAsia="zh-CN"/>
              </w:rPr>
              <w:t>（</w:t>
            </w:r>
            <w:r>
              <w:rPr>
                <w:rFonts w:hint="eastAsia"/>
                <w:sz w:val="24"/>
                <w:lang w:val="en-US" w:eastAsia="zh-CN"/>
              </w:rPr>
              <w:t>15分）</w:t>
            </w:r>
          </w:p>
        </w:tc>
        <w:tc>
          <w:tcPr>
            <w:tcW w:w="4698" w:type="dxa"/>
            <w:noWrap w:val="0"/>
            <w:vAlign w:val="top"/>
          </w:tcPr>
          <w:p w14:paraId="42275AD3">
            <w:pPr>
              <w:spacing w:line="400" w:lineRule="exact"/>
              <w:jc w:val="both"/>
              <w:rPr>
                <w:rFonts w:ascii="宋体" w:hAnsi="宋体"/>
                <w:sz w:val="24"/>
              </w:rPr>
            </w:pPr>
            <w:r>
              <w:rPr>
                <w:rFonts w:ascii="宋体" w:hAnsi="宋体"/>
                <w:sz w:val="24"/>
              </w:rPr>
              <w:t>□高</w:t>
            </w:r>
          </w:p>
          <w:p w14:paraId="5D803FA5">
            <w:pPr>
              <w:spacing w:line="400" w:lineRule="exact"/>
              <w:jc w:val="both"/>
              <w:rPr>
                <w:rFonts w:ascii="宋体" w:hAnsi="宋体"/>
                <w:sz w:val="24"/>
              </w:rPr>
            </w:pPr>
            <w:r>
              <w:rPr>
                <w:rFonts w:ascii="宋体" w:hAnsi="宋体"/>
                <w:sz w:val="24"/>
              </w:rPr>
              <w:t>□中等</w:t>
            </w:r>
          </w:p>
          <w:p w14:paraId="64D53EED">
            <w:pPr>
              <w:spacing w:line="400" w:lineRule="exact"/>
              <w:jc w:val="both"/>
              <w:rPr>
                <w:rFonts w:ascii="宋体" w:hAnsi="宋体"/>
                <w:sz w:val="24"/>
              </w:rPr>
            </w:pPr>
            <w:r>
              <w:rPr>
                <w:rFonts w:ascii="宋体" w:hAnsi="宋体"/>
                <w:sz w:val="24"/>
              </w:rPr>
              <w:t>□低</w:t>
            </w:r>
          </w:p>
        </w:tc>
      </w:tr>
      <w:tr w14:paraId="734B1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25663A3F">
            <w:pPr>
              <w:keepNext w:val="0"/>
              <w:keepLines w:val="0"/>
              <w:widowControl/>
              <w:suppressLineNumbers w:val="0"/>
              <w:jc w:val="center"/>
              <w:textAlignment w:val="center"/>
              <w:rPr>
                <w:rFonts w:hint="default" w:asciiTheme="minorAscii" w:hAnsiTheme="minorAscii" w:eastAsiaTheme="majorEastAsia" w:cstheme="majorEastAsia"/>
                <w:sz w:val="24"/>
                <w:szCs w:val="24"/>
                <w:lang w:val="en-US" w:eastAsia="zh-CN"/>
              </w:rPr>
            </w:pPr>
            <w:r>
              <w:rPr>
                <w:rFonts w:hint="default" w:asciiTheme="minorAscii" w:hAnsiTheme="minorAscii" w:eastAsiaTheme="majorEastAsia" w:cstheme="majorEastAsia"/>
                <w:i w:val="0"/>
                <w:iCs w:val="0"/>
                <w:color w:val="000000"/>
                <w:kern w:val="0"/>
                <w:sz w:val="24"/>
                <w:szCs w:val="24"/>
                <w:u w:val="none"/>
                <w:lang w:val="en-US" w:eastAsia="zh-CN" w:bidi="ar"/>
              </w:rPr>
              <w:t>23</w:t>
            </w:r>
          </w:p>
        </w:tc>
        <w:tc>
          <w:tcPr>
            <w:tcW w:w="1251" w:type="dxa"/>
            <w:vMerge w:val="continue"/>
            <w:noWrap w:val="0"/>
            <w:vAlign w:val="center"/>
          </w:tcPr>
          <w:p w14:paraId="0956EF5B">
            <w:pPr>
              <w:spacing w:line="400" w:lineRule="exact"/>
              <w:jc w:val="center"/>
              <w:rPr>
                <w:sz w:val="24"/>
              </w:rPr>
            </w:pPr>
          </w:p>
        </w:tc>
        <w:tc>
          <w:tcPr>
            <w:tcW w:w="2005" w:type="dxa"/>
            <w:noWrap w:val="0"/>
            <w:vAlign w:val="center"/>
          </w:tcPr>
          <w:p w14:paraId="7D58DDA2">
            <w:pPr>
              <w:spacing w:line="400" w:lineRule="exact"/>
              <w:jc w:val="center"/>
              <w:rPr>
                <w:rFonts w:hint="default" w:eastAsia="宋体"/>
                <w:sz w:val="24"/>
                <w:lang w:val="en-US" w:eastAsia="zh-CN"/>
              </w:rPr>
            </w:pPr>
            <w:r>
              <w:rPr>
                <w:sz w:val="24"/>
              </w:rPr>
              <w:t>在行业中的影响力情况</w:t>
            </w:r>
            <w:r>
              <w:rPr>
                <w:rFonts w:hint="eastAsia"/>
                <w:sz w:val="24"/>
                <w:lang w:eastAsia="zh-CN"/>
              </w:rPr>
              <w:t>（</w:t>
            </w:r>
            <w:r>
              <w:rPr>
                <w:rFonts w:hint="eastAsia"/>
                <w:sz w:val="24"/>
                <w:lang w:val="en-US" w:eastAsia="zh-CN"/>
              </w:rPr>
              <w:t>20分）</w:t>
            </w:r>
          </w:p>
        </w:tc>
        <w:tc>
          <w:tcPr>
            <w:tcW w:w="4698" w:type="dxa"/>
            <w:noWrap w:val="0"/>
            <w:vAlign w:val="top"/>
          </w:tcPr>
          <w:p w14:paraId="55CE7C91">
            <w:pPr>
              <w:spacing w:line="400" w:lineRule="exact"/>
              <w:jc w:val="both"/>
              <w:rPr>
                <w:rFonts w:ascii="宋体" w:hAnsi="宋体"/>
                <w:sz w:val="24"/>
              </w:rPr>
            </w:pPr>
            <w:r>
              <w:rPr>
                <w:rFonts w:ascii="宋体" w:hAnsi="宋体"/>
                <w:sz w:val="24"/>
              </w:rPr>
              <w:t>□很高</w:t>
            </w:r>
          </w:p>
          <w:p w14:paraId="18470D3E">
            <w:pPr>
              <w:spacing w:line="400" w:lineRule="exact"/>
              <w:jc w:val="both"/>
              <w:rPr>
                <w:rFonts w:ascii="宋体" w:hAnsi="宋体"/>
                <w:sz w:val="24"/>
              </w:rPr>
            </w:pPr>
            <w:r>
              <w:rPr>
                <w:rFonts w:ascii="宋体" w:hAnsi="宋体"/>
                <w:sz w:val="24"/>
              </w:rPr>
              <w:t>□较高</w:t>
            </w:r>
          </w:p>
          <w:p w14:paraId="2F477E4A">
            <w:pPr>
              <w:spacing w:line="400" w:lineRule="exact"/>
              <w:jc w:val="both"/>
              <w:rPr>
                <w:rFonts w:ascii="宋体" w:hAnsi="宋体"/>
                <w:sz w:val="24"/>
              </w:rPr>
            </w:pPr>
            <w:r>
              <w:rPr>
                <w:rFonts w:ascii="宋体" w:hAnsi="宋体"/>
                <w:sz w:val="24"/>
              </w:rPr>
              <w:t>□一般</w:t>
            </w:r>
          </w:p>
          <w:p w14:paraId="66AB6EDC">
            <w:pPr>
              <w:spacing w:line="400" w:lineRule="exact"/>
              <w:jc w:val="both"/>
              <w:rPr>
                <w:rFonts w:ascii="宋体" w:hAnsi="宋体"/>
                <w:sz w:val="24"/>
              </w:rPr>
            </w:pPr>
            <w:r>
              <w:rPr>
                <w:rFonts w:ascii="宋体" w:hAnsi="宋体"/>
                <w:sz w:val="24"/>
              </w:rPr>
              <w:t>□低</w:t>
            </w:r>
          </w:p>
        </w:tc>
      </w:tr>
      <w:tr w14:paraId="53522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0" w:type="dxa"/>
            <w:gridSpan w:val="4"/>
            <w:noWrap w:val="0"/>
            <w:vAlign w:val="center"/>
          </w:tcPr>
          <w:p w14:paraId="398C4CE8">
            <w:pPr>
              <w:spacing w:line="400" w:lineRule="exact"/>
              <w:jc w:val="center"/>
              <w:rPr>
                <w:rFonts w:hint="default" w:ascii="宋体" w:hAnsi="宋体" w:eastAsia="宋体"/>
                <w:sz w:val="24"/>
                <w:lang w:val="en-US" w:eastAsia="zh-CN"/>
              </w:rPr>
            </w:pPr>
            <w:r>
              <w:rPr>
                <w:rFonts w:hint="eastAsia"/>
                <w:b/>
                <w:sz w:val="24"/>
                <w:lang w:val="en-US" w:eastAsia="zh-CN"/>
              </w:rPr>
              <w:t>四</w:t>
            </w:r>
            <w:r>
              <w:rPr>
                <w:b/>
                <w:sz w:val="24"/>
              </w:rPr>
              <w:t>、质量</w:t>
            </w:r>
            <w:r>
              <w:rPr>
                <w:rFonts w:hint="eastAsia"/>
                <w:b/>
                <w:sz w:val="24"/>
              </w:rPr>
              <w:t>提升</w:t>
            </w:r>
            <w:r>
              <w:rPr>
                <w:rFonts w:hint="eastAsia"/>
                <w:b/>
                <w:sz w:val="24"/>
                <w:lang w:eastAsia="zh-CN"/>
              </w:rPr>
              <w:t>（</w:t>
            </w:r>
            <w:r>
              <w:rPr>
                <w:rFonts w:hint="eastAsia"/>
                <w:b/>
                <w:sz w:val="24"/>
                <w:lang w:val="en-US" w:eastAsia="zh-CN"/>
              </w:rPr>
              <w:t>450分）</w:t>
            </w:r>
          </w:p>
        </w:tc>
      </w:tr>
      <w:tr w14:paraId="113C9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noWrap w:val="0"/>
            <w:vAlign w:val="center"/>
          </w:tcPr>
          <w:p w14:paraId="54F149CB">
            <w:pPr>
              <w:keepNext w:val="0"/>
              <w:keepLines w:val="0"/>
              <w:widowControl/>
              <w:suppressLineNumbers w:val="0"/>
              <w:jc w:val="center"/>
              <w:textAlignment w:val="center"/>
              <w:rPr>
                <w:rFonts w:hint="default" w:asciiTheme="minorAscii" w:hAnsiTheme="minorAscii"/>
                <w:sz w:val="24"/>
                <w:szCs w:val="24"/>
                <w:lang w:val="en-US"/>
              </w:rPr>
            </w:pPr>
            <w:r>
              <w:rPr>
                <w:rFonts w:hint="default" w:eastAsia="宋体" w:cs="宋体" w:asciiTheme="minorAscii" w:hAnsiTheme="minorAscii"/>
                <w:i w:val="0"/>
                <w:iCs w:val="0"/>
                <w:color w:val="000000"/>
                <w:kern w:val="0"/>
                <w:sz w:val="24"/>
                <w:szCs w:val="24"/>
                <w:u w:val="none"/>
                <w:lang w:val="en-US" w:eastAsia="zh-CN" w:bidi="ar"/>
              </w:rPr>
              <w:t>2</w:t>
            </w:r>
            <w:r>
              <w:rPr>
                <w:rFonts w:hint="eastAsia" w:cs="宋体" w:asciiTheme="minorAscii" w:hAnsiTheme="minorAscii"/>
                <w:i w:val="0"/>
                <w:iCs w:val="0"/>
                <w:color w:val="000000"/>
                <w:kern w:val="0"/>
                <w:sz w:val="24"/>
                <w:szCs w:val="24"/>
                <w:u w:val="none"/>
                <w:lang w:val="en-US" w:eastAsia="zh-CN" w:bidi="ar"/>
              </w:rPr>
              <w:t>4</w:t>
            </w:r>
          </w:p>
        </w:tc>
        <w:tc>
          <w:tcPr>
            <w:tcW w:w="1251" w:type="dxa"/>
            <w:vMerge w:val="restart"/>
            <w:noWrap w:val="0"/>
            <w:vAlign w:val="center"/>
          </w:tcPr>
          <w:p w14:paraId="309D5BE5">
            <w:pPr>
              <w:spacing w:line="400" w:lineRule="exact"/>
              <w:jc w:val="center"/>
              <w:rPr>
                <w:sz w:val="24"/>
              </w:rPr>
            </w:pPr>
            <w:r>
              <w:rPr>
                <w:sz w:val="24"/>
              </w:rPr>
              <w:t>质量战略和目标</w:t>
            </w:r>
          </w:p>
          <w:p w14:paraId="25B3A224">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p w14:paraId="1053702A">
            <w:pPr>
              <w:pStyle w:val="2"/>
            </w:pPr>
          </w:p>
        </w:tc>
        <w:tc>
          <w:tcPr>
            <w:tcW w:w="2005" w:type="dxa"/>
            <w:vMerge w:val="restart"/>
            <w:noWrap w:val="0"/>
            <w:vAlign w:val="center"/>
          </w:tcPr>
          <w:p w14:paraId="29C394D7">
            <w:pPr>
              <w:spacing w:line="400" w:lineRule="exact"/>
              <w:jc w:val="center"/>
              <w:rPr>
                <w:rFonts w:hint="default" w:eastAsia="宋体"/>
                <w:sz w:val="24"/>
                <w:lang w:val="en-US" w:eastAsia="zh-CN"/>
              </w:rPr>
            </w:pPr>
            <w:r>
              <w:rPr>
                <w:sz w:val="24"/>
              </w:rPr>
              <w:t>是否根据环境变化制定质量战略和战略目标</w:t>
            </w:r>
            <w:r>
              <w:rPr>
                <w:rFonts w:hint="eastAsia"/>
                <w:sz w:val="24"/>
              </w:rPr>
              <w:t>（</w:t>
            </w:r>
            <w:r>
              <w:rPr>
                <w:sz w:val="24"/>
              </w:rPr>
              <w:t>如果是，质量战略情况</w:t>
            </w:r>
            <w:r>
              <w:rPr>
                <w:rFonts w:hint="eastAsia"/>
                <w:sz w:val="24"/>
              </w:rPr>
              <w:t>）</w:t>
            </w:r>
            <w:r>
              <w:rPr>
                <w:rFonts w:hint="eastAsia"/>
                <w:sz w:val="24"/>
                <w:lang w:eastAsia="zh-CN"/>
              </w:rPr>
              <w:t>（</w:t>
            </w:r>
            <w:r>
              <w:rPr>
                <w:rFonts w:hint="eastAsia"/>
                <w:sz w:val="24"/>
                <w:lang w:val="en-US" w:eastAsia="zh-CN"/>
              </w:rPr>
              <w:t>50分）</w:t>
            </w:r>
          </w:p>
        </w:tc>
        <w:tc>
          <w:tcPr>
            <w:tcW w:w="4698" w:type="dxa"/>
            <w:noWrap w:val="0"/>
            <w:vAlign w:val="center"/>
          </w:tcPr>
          <w:p w14:paraId="0D8EA58E">
            <w:pPr>
              <w:spacing w:line="400" w:lineRule="exact"/>
              <w:rPr>
                <w:rFonts w:ascii="宋体" w:hAnsi="宋体"/>
                <w:sz w:val="24"/>
              </w:rPr>
            </w:pPr>
            <w:r>
              <w:rPr>
                <w:rFonts w:ascii="宋体" w:hAnsi="宋体"/>
                <w:sz w:val="24"/>
              </w:rPr>
              <w:t>□是     □否</w:t>
            </w:r>
          </w:p>
        </w:tc>
      </w:tr>
      <w:tr w14:paraId="6CC0F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noWrap w:val="0"/>
            <w:vAlign w:val="center"/>
          </w:tcPr>
          <w:p w14:paraId="0E0901C9">
            <w:pPr>
              <w:spacing w:line="400" w:lineRule="exact"/>
              <w:jc w:val="center"/>
              <w:rPr>
                <w:rFonts w:hint="default" w:asciiTheme="minorAscii" w:hAnsiTheme="minorAscii"/>
                <w:sz w:val="24"/>
                <w:szCs w:val="24"/>
              </w:rPr>
            </w:pPr>
          </w:p>
        </w:tc>
        <w:tc>
          <w:tcPr>
            <w:tcW w:w="1251" w:type="dxa"/>
            <w:vMerge w:val="continue"/>
            <w:noWrap w:val="0"/>
            <w:vAlign w:val="center"/>
          </w:tcPr>
          <w:p w14:paraId="15AB2A8B">
            <w:pPr>
              <w:spacing w:line="400" w:lineRule="exact"/>
              <w:jc w:val="center"/>
              <w:rPr>
                <w:sz w:val="24"/>
                <w:highlight w:val="yellow"/>
              </w:rPr>
            </w:pPr>
          </w:p>
        </w:tc>
        <w:tc>
          <w:tcPr>
            <w:tcW w:w="2005" w:type="dxa"/>
            <w:vMerge w:val="continue"/>
            <w:noWrap w:val="0"/>
            <w:vAlign w:val="center"/>
          </w:tcPr>
          <w:p w14:paraId="2F5D61B8">
            <w:pPr>
              <w:spacing w:line="400" w:lineRule="exact"/>
              <w:jc w:val="center"/>
              <w:rPr>
                <w:sz w:val="24"/>
              </w:rPr>
            </w:pPr>
          </w:p>
        </w:tc>
        <w:tc>
          <w:tcPr>
            <w:tcW w:w="4698" w:type="dxa"/>
            <w:noWrap w:val="0"/>
            <w:vAlign w:val="top"/>
          </w:tcPr>
          <w:p w14:paraId="4D04134F">
            <w:pPr>
              <w:spacing w:line="400" w:lineRule="exact"/>
              <w:rPr>
                <w:rFonts w:hint="eastAsia" w:ascii="宋体" w:hAnsi="宋体"/>
                <w:sz w:val="24"/>
              </w:rPr>
            </w:pPr>
            <w:r>
              <w:rPr>
                <w:rFonts w:ascii="宋体" w:hAnsi="宋体"/>
                <w:sz w:val="24"/>
              </w:rPr>
              <w:t>质量战略和战略目标：</w:t>
            </w:r>
          </w:p>
          <w:p w14:paraId="31996A58">
            <w:pPr>
              <w:spacing w:line="400" w:lineRule="exact"/>
              <w:rPr>
                <w:rFonts w:ascii="宋体" w:hAnsi="宋体"/>
                <w:sz w:val="24"/>
              </w:rPr>
            </w:pPr>
          </w:p>
        </w:tc>
      </w:tr>
      <w:tr w14:paraId="10B04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756" w:type="dxa"/>
            <w:noWrap w:val="0"/>
            <w:vAlign w:val="center"/>
          </w:tcPr>
          <w:p w14:paraId="632DC23E">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2</w:t>
            </w:r>
            <w:r>
              <w:rPr>
                <w:rFonts w:hint="eastAsia" w:cs="宋体" w:asciiTheme="minorAscii" w:hAnsiTheme="minorAscii"/>
                <w:i w:val="0"/>
                <w:iCs w:val="0"/>
                <w:color w:val="000000"/>
                <w:kern w:val="0"/>
                <w:sz w:val="24"/>
                <w:szCs w:val="24"/>
                <w:u w:val="none"/>
                <w:lang w:val="en-US" w:eastAsia="zh-CN" w:bidi="ar"/>
              </w:rPr>
              <w:t>5</w:t>
            </w:r>
          </w:p>
        </w:tc>
        <w:tc>
          <w:tcPr>
            <w:tcW w:w="1251" w:type="dxa"/>
            <w:vMerge w:val="restart"/>
            <w:noWrap w:val="0"/>
            <w:vAlign w:val="center"/>
          </w:tcPr>
          <w:p w14:paraId="1FC3194F">
            <w:pPr>
              <w:spacing w:line="400" w:lineRule="exact"/>
              <w:jc w:val="center"/>
              <w:rPr>
                <w:sz w:val="24"/>
              </w:rPr>
            </w:pPr>
            <w:r>
              <w:rPr>
                <w:sz w:val="24"/>
              </w:rPr>
              <w:t>质量管理</w:t>
            </w:r>
          </w:p>
          <w:p w14:paraId="2D2110E5">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tc>
        <w:tc>
          <w:tcPr>
            <w:tcW w:w="2005" w:type="dxa"/>
            <w:noWrap w:val="0"/>
            <w:vAlign w:val="center"/>
          </w:tcPr>
          <w:p w14:paraId="05987774">
            <w:pPr>
              <w:spacing w:line="400" w:lineRule="exact"/>
              <w:jc w:val="center"/>
              <w:rPr>
                <w:sz w:val="24"/>
              </w:rPr>
            </w:pPr>
            <w:r>
              <w:rPr>
                <w:sz w:val="24"/>
              </w:rPr>
              <w:t>是否成立质量管理工作小组</w:t>
            </w:r>
          </w:p>
          <w:p w14:paraId="7F56D09F">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10分）</w:t>
            </w:r>
          </w:p>
        </w:tc>
        <w:tc>
          <w:tcPr>
            <w:tcW w:w="4698" w:type="dxa"/>
            <w:noWrap w:val="0"/>
            <w:vAlign w:val="center"/>
          </w:tcPr>
          <w:p w14:paraId="614B11E7">
            <w:pPr>
              <w:spacing w:line="400" w:lineRule="exact"/>
              <w:rPr>
                <w:rFonts w:ascii="宋体" w:hAnsi="宋体"/>
                <w:sz w:val="24"/>
              </w:rPr>
            </w:pPr>
            <w:r>
              <w:rPr>
                <w:rFonts w:ascii="宋体" w:hAnsi="宋体"/>
                <w:sz w:val="24"/>
              </w:rPr>
              <w:t>□是     □否</w:t>
            </w:r>
          </w:p>
        </w:tc>
      </w:tr>
      <w:tr w14:paraId="0838D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noWrap w:val="0"/>
            <w:vAlign w:val="center"/>
          </w:tcPr>
          <w:p w14:paraId="58416DF7">
            <w:pPr>
              <w:keepNext w:val="0"/>
              <w:keepLines w:val="0"/>
              <w:widowControl/>
              <w:suppressLineNumbers w:val="0"/>
              <w:jc w:val="center"/>
              <w:textAlignment w:val="center"/>
              <w:rPr>
                <w:rFonts w:hint="default" w:asciiTheme="minorAscii" w:hAnsiTheme="minorAscii"/>
                <w:sz w:val="24"/>
                <w:szCs w:val="24"/>
                <w:lang w:val="en-US"/>
              </w:rPr>
            </w:pPr>
            <w:r>
              <w:rPr>
                <w:rFonts w:hint="default" w:eastAsia="宋体" w:cs="宋体" w:asciiTheme="minorAscii" w:hAnsiTheme="minorAscii"/>
                <w:i w:val="0"/>
                <w:iCs w:val="0"/>
                <w:color w:val="000000"/>
                <w:kern w:val="0"/>
                <w:sz w:val="24"/>
                <w:szCs w:val="24"/>
                <w:u w:val="none"/>
                <w:lang w:val="en-US" w:eastAsia="zh-CN" w:bidi="ar"/>
              </w:rPr>
              <w:t>2</w:t>
            </w:r>
            <w:r>
              <w:rPr>
                <w:rFonts w:hint="eastAsia" w:cs="宋体" w:asciiTheme="minorAscii" w:hAnsiTheme="minorAscii"/>
                <w:i w:val="0"/>
                <w:iCs w:val="0"/>
                <w:color w:val="000000"/>
                <w:kern w:val="0"/>
                <w:sz w:val="24"/>
                <w:szCs w:val="24"/>
                <w:u w:val="none"/>
                <w:lang w:val="en-US" w:eastAsia="zh-CN" w:bidi="ar"/>
              </w:rPr>
              <w:t>6</w:t>
            </w:r>
          </w:p>
        </w:tc>
        <w:tc>
          <w:tcPr>
            <w:tcW w:w="1251" w:type="dxa"/>
            <w:vMerge w:val="continue"/>
            <w:noWrap w:val="0"/>
            <w:vAlign w:val="center"/>
          </w:tcPr>
          <w:p w14:paraId="5CCD246E">
            <w:pPr>
              <w:spacing w:line="400" w:lineRule="exact"/>
              <w:jc w:val="center"/>
              <w:rPr>
                <w:sz w:val="24"/>
              </w:rPr>
            </w:pPr>
          </w:p>
        </w:tc>
        <w:tc>
          <w:tcPr>
            <w:tcW w:w="2005" w:type="dxa"/>
            <w:vMerge w:val="restart"/>
            <w:noWrap w:val="0"/>
            <w:vAlign w:val="center"/>
          </w:tcPr>
          <w:p w14:paraId="7E13AEC7">
            <w:pPr>
              <w:spacing w:line="400" w:lineRule="exact"/>
              <w:jc w:val="center"/>
              <w:rPr>
                <w:rFonts w:hint="default" w:eastAsia="宋体"/>
                <w:lang w:val="en-US" w:eastAsia="zh-CN"/>
              </w:rPr>
            </w:pPr>
            <w:r>
              <w:rPr>
                <w:sz w:val="24"/>
              </w:rPr>
              <w:t>是否建立质量管理制度</w:t>
            </w:r>
            <w:r>
              <w:rPr>
                <w:rFonts w:hint="eastAsia"/>
                <w:sz w:val="24"/>
              </w:rPr>
              <w:t>（</w:t>
            </w:r>
            <w:r>
              <w:rPr>
                <w:sz w:val="24"/>
              </w:rPr>
              <w:t>如果</w:t>
            </w:r>
            <w:r>
              <w:rPr>
                <w:rFonts w:hint="eastAsia"/>
                <w:sz w:val="24"/>
              </w:rPr>
              <w:t>是</w:t>
            </w:r>
            <w:r>
              <w:rPr>
                <w:sz w:val="24"/>
              </w:rPr>
              <w:t>，质量管理制度情况</w:t>
            </w:r>
            <w:r>
              <w:rPr>
                <w:rFonts w:hint="eastAsia"/>
                <w:sz w:val="24"/>
              </w:rPr>
              <w:t>）</w:t>
            </w:r>
            <w:r>
              <w:rPr>
                <w:rFonts w:hint="eastAsia" w:eastAsia="宋体"/>
                <w:sz w:val="24"/>
                <w:lang w:eastAsia="zh-CN"/>
              </w:rPr>
              <w:t>（</w:t>
            </w:r>
            <w:r>
              <w:rPr>
                <w:rFonts w:hint="eastAsia" w:eastAsia="宋体"/>
                <w:sz w:val="24"/>
                <w:lang w:val="en-US" w:eastAsia="zh-CN"/>
              </w:rPr>
              <w:t>10分）</w:t>
            </w:r>
          </w:p>
        </w:tc>
        <w:tc>
          <w:tcPr>
            <w:tcW w:w="4698" w:type="dxa"/>
            <w:noWrap w:val="0"/>
            <w:vAlign w:val="center"/>
          </w:tcPr>
          <w:p w14:paraId="76768EF7">
            <w:pPr>
              <w:spacing w:line="400" w:lineRule="exact"/>
              <w:rPr>
                <w:rFonts w:ascii="宋体" w:hAnsi="宋体"/>
                <w:sz w:val="24"/>
              </w:rPr>
            </w:pPr>
            <w:r>
              <w:rPr>
                <w:rFonts w:ascii="宋体" w:hAnsi="宋体"/>
                <w:sz w:val="24"/>
              </w:rPr>
              <w:t>□是     □否</w:t>
            </w:r>
          </w:p>
        </w:tc>
      </w:tr>
      <w:tr w14:paraId="1A358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noWrap w:val="0"/>
            <w:vAlign w:val="center"/>
          </w:tcPr>
          <w:p w14:paraId="0630A42B">
            <w:pPr>
              <w:spacing w:line="400" w:lineRule="exact"/>
              <w:jc w:val="center"/>
              <w:rPr>
                <w:rFonts w:hint="default" w:eastAsia="宋体" w:cs="Times New Roman" w:asciiTheme="minorAscii" w:hAnsiTheme="minorAscii"/>
                <w:color w:val="auto"/>
                <w:kern w:val="2"/>
                <w:sz w:val="24"/>
                <w:szCs w:val="24"/>
                <w:lang w:val="en-US" w:eastAsia="zh-CN" w:bidi="ar-SA"/>
              </w:rPr>
            </w:pPr>
          </w:p>
        </w:tc>
        <w:tc>
          <w:tcPr>
            <w:tcW w:w="1251" w:type="dxa"/>
            <w:vMerge w:val="continue"/>
            <w:noWrap w:val="0"/>
            <w:vAlign w:val="center"/>
          </w:tcPr>
          <w:p w14:paraId="5A96A64F">
            <w:pPr>
              <w:spacing w:line="400" w:lineRule="exact"/>
              <w:jc w:val="center"/>
              <w:rPr>
                <w:sz w:val="24"/>
              </w:rPr>
            </w:pPr>
          </w:p>
        </w:tc>
        <w:tc>
          <w:tcPr>
            <w:tcW w:w="2005" w:type="dxa"/>
            <w:vMerge w:val="continue"/>
            <w:noWrap w:val="0"/>
            <w:vAlign w:val="center"/>
          </w:tcPr>
          <w:p w14:paraId="426A0500">
            <w:pPr>
              <w:spacing w:line="400" w:lineRule="exact"/>
              <w:jc w:val="center"/>
              <w:rPr>
                <w:sz w:val="24"/>
              </w:rPr>
            </w:pPr>
          </w:p>
        </w:tc>
        <w:tc>
          <w:tcPr>
            <w:tcW w:w="4698" w:type="dxa"/>
            <w:noWrap w:val="0"/>
            <w:vAlign w:val="top"/>
          </w:tcPr>
          <w:p w14:paraId="4D712940">
            <w:pPr>
              <w:spacing w:line="400" w:lineRule="exact"/>
              <w:rPr>
                <w:rFonts w:hint="eastAsia" w:ascii="宋体" w:hAnsi="宋体"/>
                <w:sz w:val="24"/>
              </w:rPr>
            </w:pPr>
            <w:r>
              <w:rPr>
                <w:rFonts w:ascii="宋体" w:hAnsi="宋体"/>
                <w:sz w:val="24"/>
              </w:rPr>
              <w:t>制度名称：</w:t>
            </w:r>
          </w:p>
          <w:p w14:paraId="124A91D6">
            <w:pPr>
              <w:spacing w:line="400" w:lineRule="exact"/>
              <w:rPr>
                <w:rFonts w:ascii="宋体" w:hAnsi="宋体"/>
                <w:sz w:val="24"/>
              </w:rPr>
            </w:pPr>
          </w:p>
        </w:tc>
      </w:tr>
      <w:tr w14:paraId="161B4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noWrap w:val="0"/>
            <w:vAlign w:val="center"/>
          </w:tcPr>
          <w:p w14:paraId="01E59D80">
            <w:pPr>
              <w:keepNext w:val="0"/>
              <w:keepLines w:val="0"/>
              <w:widowControl/>
              <w:suppressLineNumbers w:val="0"/>
              <w:jc w:val="center"/>
              <w:textAlignment w:val="center"/>
              <w:rPr>
                <w:rFonts w:hint="default" w:asciiTheme="minorAscii" w:hAnsiTheme="minorAscii"/>
                <w:sz w:val="24"/>
                <w:szCs w:val="24"/>
              </w:rPr>
            </w:pPr>
            <w:r>
              <w:rPr>
                <w:rFonts w:hint="default" w:eastAsia="宋体" w:cs="宋体" w:asciiTheme="minorAscii" w:hAnsiTheme="minorAscii"/>
                <w:i w:val="0"/>
                <w:iCs w:val="0"/>
                <w:color w:val="000000"/>
                <w:kern w:val="0"/>
                <w:sz w:val="24"/>
                <w:szCs w:val="24"/>
                <w:u w:val="none"/>
                <w:lang w:val="en-US" w:eastAsia="zh-CN" w:bidi="ar"/>
              </w:rPr>
              <w:t>27</w:t>
            </w:r>
          </w:p>
        </w:tc>
        <w:tc>
          <w:tcPr>
            <w:tcW w:w="1251" w:type="dxa"/>
            <w:vMerge w:val="continue"/>
            <w:noWrap w:val="0"/>
            <w:vAlign w:val="center"/>
          </w:tcPr>
          <w:p w14:paraId="0CFE2642">
            <w:pPr>
              <w:spacing w:line="400" w:lineRule="exact"/>
              <w:jc w:val="center"/>
              <w:rPr>
                <w:sz w:val="24"/>
              </w:rPr>
            </w:pPr>
          </w:p>
        </w:tc>
        <w:tc>
          <w:tcPr>
            <w:tcW w:w="2005" w:type="dxa"/>
            <w:vMerge w:val="restart"/>
            <w:noWrap w:val="0"/>
            <w:vAlign w:val="center"/>
          </w:tcPr>
          <w:p w14:paraId="73060E93">
            <w:pPr>
              <w:spacing w:line="400" w:lineRule="exact"/>
              <w:jc w:val="center"/>
              <w:rPr>
                <w:rFonts w:hint="eastAsia"/>
                <w:sz w:val="24"/>
              </w:rPr>
            </w:pPr>
            <w:r>
              <w:rPr>
                <w:sz w:val="24"/>
              </w:rPr>
              <w:t>是否建立针对内部员工的评价机制和措施</w:t>
            </w:r>
            <w:r>
              <w:rPr>
                <w:rFonts w:hint="eastAsia"/>
                <w:sz w:val="24"/>
              </w:rPr>
              <w:t>，如在</w:t>
            </w:r>
            <w:r>
              <w:rPr>
                <w:sz w:val="24"/>
              </w:rPr>
              <w:t>护理、助产、医疗辅助服务、医疗卫生技术等方面</w:t>
            </w:r>
            <w:r>
              <w:rPr>
                <w:rFonts w:hint="eastAsia"/>
                <w:sz w:val="24"/>
              </w:rPr>
              <w:t>（</w:t>
            </w:r>
            <w:r>
              <w:rPr>
                <w:sz w:val="24"/>
              </w:rPr>
              <w:t>如果是，评价机制情况</w:t>
            </w:r>
            <w:r>
              <w:rPr>
                <w:rFonts w:hint="eastAsia"/>
                <w:sz w:val="24"/>
              </w:rPr>
              <w:t>）</w:t>
            </w:r>
          </w:p>
          <w:p w14:paraId="31D6EE70">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10分）</w:t>
            </w:r>
          </w:p>
        </w:tc>
        <w:tc>
          <w:tcPr>
            <w:tcW w:w="4698" w:type="dxa"/>
            <w:noWrap w:val="0"/>
            <w:vAlign w:val="center"/>
          </w:tcPr>
          <w:p w14:paraId="685EA1AC">
            <w:pPr>
              <w:spacing w:line="400" w:lineRule="exact"/>
              <w:rPr>
                <w:rFonts w:ascii="宋体" w:hAnsi="宋体"/>
                <w:sz w:val="24"/>
              </w:rPr>
            </w:pPr>
            <w:r>
              <w:rPr>
                <w:rFonts w:ascii="宋体" w:hAnsi="宋体"/>
                <w:sz w:val="24"/>
              </w:rPr>
              <w:t>□是     □否</w:t>
            </w:r>
          </w:p>
        </w:tc>
      </w:tr>
      <w:tr w14:paraId="414B5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7" w:hRule="atLeast"/>
          <w:jc w:val="center"/>
        </w:trPr>
        <w:tc>
          <w:tcPr>
            <w:tcW w:w="756" w:type="dxa"/>
            <w:vMerge w:val="continue"/>
            <w:noWrap w:val="0"/>
            <w:vAlign w:val="center"/>
          </w:tcPr>
          <w:p w14:paraId="76BE626C">
            <w:pPr>
              <w:spacing w:line="400" w:lineRule="exact"/>
              <w:jc w:val="center"/>
              <w:rPr>
                <w:rFonts w:hint="default" w:eastAsia="宋体" w:cs="Times New Roman" w:asciiTheme="minorAscii" w:hAnsiTheme="minorAscii"/>
                <w:color w:val="auto"/>
                <w:kern w:val="2"/>
                <w:sz w:val="24"/>
                <w:szCs w:val="24"/>
                <w:lang w:val="en-US" w:eastAsia="zh-CN" w:bidi="ar-SA"/>
              </w:rPr>
            </w:pPr>
          </w:p>
        </w:tc>
        <w:tc>
          <w:tcPr>
            <w:tcW w:w="1251" w:type="dxa"/>
            <w:vMerge w:val="continue"/>
            <w:noWrap w:val="0"/>
            <w:vAlign w:val="center"/>
          </w:tcPr>
          <w:p w14:paraId="64A8ADE3">
            <w:pPr>
              <w:spacing w:line="400" w:lineRule="exact"/>
              <w:jc w:val="center"/>
              <w:rPr>
                <w:sz w:val="24"/>
              </w:rPr>
            </w:pPr>
          </w:p>
        </w:tc>
        <w:tc>
          <w:tcPr>
            <w:tcW w:w="2005" w:type="dxa"/>
            <w:vMerge w:val="continue"/>
            <w:noWrap w:val="0"/>
            <w:vAlign w:val="center"/>
          </w:tcPr>
          <w:p w14:paraId="0D2A1A89">
            <w:pPr>
              <w:spacing w:line="400" w:lineRule="exact"/>
              <w:jc w:val="center"/>
              <w:rPr>
                <w:sz w:val="24"/>
              </w:rPr>
            </w:pPr>
          </w:p>
        </w:tc>
        <w:tc>
          <w:tcPr>
            <w:tcW w:w="4698" w:type="dxa"/>
            <w:noWrap w:val="0"/>
            <w:vAlign w:val="top"/>
          </w:tcPr>
          <w:p w14:paraId="106A63BE">
            <w:pPr>
              <w:spacing w:line="400" w:lineRule="exact"/>
              <w:rPr>
                <w:rFonts w:ascii="宋体" w:hAnsi="宋体"/>
                <w:sz w:val="24"/>
              </w:rPr>
            </w:pPr>
            <w:r>
              <w:rPr>
                <w:rFonts w:ascii="宋体" w:hAnsi="宋体"/>
                <w:sz w:val="24"/>
              </w:rPr>
              <w:t>评价形式和内容：</w:t>
            </w:r>
          </w:p>
          <w:p w14:paraId="6E5701D7">
            <w:pPr>
              <w:spacing w:line="400" w:lineRule="exact"/>
              <w:rPr>
                <w:rFonts w:ascii="宋体" w:hAnsi="宋体"/>
                <w:sz w:val="24"/>
              </w:rPr>
            </w:pPr>
          </w:p>
        </w:tc>
      </w:tr>
      <w:tr w14:paraId="58FCC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noWrap w:val="0"/>
            <w:vAlign w:val="center"/>
          </w:tcPr>
          <w:p w14:paraId="32EF9ECE">
            <w:pPr>
              <w:keepNext w:val="0"/>
              <w:keepLines w:val="0"/>
              <w:widowControl/>
              <w:suppressLineNumbers w:val="0"/>
              <w:jc w:val="center"/>
              <w:textAlignment w:val="center"/>
              <w:rPr>
                <w:rFonts w:hint="default" w:asciiTheme="minorAscii" w:hAnsiTheme="minorAscii"/>
                <w:sz w:val="24"/>
                <w:szCs w:val="24"/>
              </w:rPr>
            </w:pPr>
            <w:r>
              <w:rPr>
                <w:rFonts w:hint="default" w:eastAsia="宋体" w:cs="宋体" w:asciiTheme="minorAscii" w:hAnsiTheme="minorAscii"/>
                <w:i w:val="0"/>
                <w:iCs w:val="0"/>
                <w:color w:val="000000"/>
                <w:kern w:val="0"/>
                <w:sz w:val="24"/>
                <w:szCs w:val="24"/>
                <w:u w:val="none"/>
                <w:lang w:val="en-US" w:eastAsia="zh-CN" w:bidi="ar"/>
              </w:rPr>
              <w:t>28</w:t>
            </w:r>
          </w:p>
        </w:tc>
        <w:tc>
          <w:tcPr>
            <w:tcW w:w="1251" w:type="dxa"/>
            <w:vMerge w:val="continue"/>
            <w:noWrap w:val="0"/>
            <w:vAlign w:val="center"/>
          </w:tcPr>
          <w:p w14:paraId="6A633674">
            <w:pPr>
              <w:spacing w:line="400" w:lineRule="exact"/>
              <w:jc w:val="center"/>
              <w:rPr>
                <w:sz w:val="24"/>
              </w:rPr>
            </w:pPr>
          </w:p>
        </w:tc>
        <w:tc>
          <w:tcPr>
            <w:tcW w:w="2005" w:type="dxa"/>
            <w:vMerge w:val="restart"/>
            <w:noWrap w:val="0"/>
            <w:vAlign w:val="center"/>
          </w:tcPr>
          <w:p w14:paraId="3C35098B">
            <w:pPr>
              <w:spacing w:line="400" w:lineRule="exact"/>
              <w:jc w:val="center"/>
              <w:rPr>
                <w:rFonts w:hint="default" w:eastAsia="宋体"/>
                <w:sz w:val="24"/>
                <w:lang w:val="en-US" w:eastAsia="zh-CN"/>
              </w:rPr>
            </w:pPr>
            <w:r>
              <w:rPr>
                <w:sz w:val="24"/>
              </w:rPr>
              <w:t>是否建立针对内部员工的质量激励机制</w:t>
            </w:r>
            <w:r>
              <w:rPr>
                <w:rFonts w:hint="eastAsia"/>
                <w:sz w:val="24"/>
              </w:rPr>
              <w:t>（</w:t>
            </w:r>
            <w:r>
              <w:rPr>
                <w:sz w:val="24"/>
              </w:rPr>
              <w:t>如果是，具体激励情况</w:t>
            </w:r>
            <w:r>
              <w:rPr>
                <w:rFonts w:hint="eastAsia"/>
                <w:sz w:val="24"/>
              </w:rPr>
              <w:t>）</w:t>
            </w:r>
            <w:r>
              <w:rPr>
                <w:rFonts w:hint="eastAsia"/>
                <w:sz w:val="24"/>
                <w:lang w:eastAsia="zh-CN"/>
              </w:rPr>
              <w:t>（</w:t>
            </w:r>
            <w:r>
              <w:rPr>
                <w:rFonts w:hint="eastAsia"/>
                <w:sz w:val="24"/>
                <w:lang w:val="en-US" w:eastAsia="zh-CN"/>
              </w:rPr>
              <w:t>10分）</w:t>
            </w:r>
          </w:p>
        </w:tc>
        <w:tc>
          <w:tcPr>
            <w:tcW w:w="4698" w:type="dxa"/>
            <w:noWrap w:val="0"/>
            <w:vAlign w:val="center"/>
          </w:tcPr>
          <w:p w14:paraId="1BCAC703">
            <w:pPr>
              <w:spacing w:line="400" w:lineRule="exact"/>
              <w:rPr>
                <w:rFonts w:ascii="宋体" w:hAnsi="宋体"/>
                <w:sz w:val="24"/>
              </w:rPr>
            </w:pPr>
            <w:r>
              <w:rPr>
                <w:rFonts w:ascii="宋体" w:hAnsi="宋体"/>
                <w:sz w:val="24"/>
              </w:rPr>
              <w:t>□是     □否</w:t>
            </w:r>
          </w:p>
        </w:tc>
      </w:tr>
      <w:tr w14:paraId="3179D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noWrap w:val="0"/>
            <w:vAlign w:val="center"/>
          </w:tcPr>
          <w:p w14:paraId="3A320C90">
            <w:pPr>
              <w:spacing w:line="400" w:lineRule="exact"/>
              <w:jc w:val="center"/>
              <w:rPr>
                <w:rFonts w:hint="default" w:asciiTheme="minorAscii" w:hAnsiTheme="minorAscii"/>
                <w:sz w:val="24"/>
                <w:szCs w:val="24"/>
              </w:rPr>
            </w:pPr>
          </w:p>
        </w:tc>
        <w:tc>
          <w:tcPr>
            <w:tcW w:w="1251" w:type="dxa"/>
            <w:vMerge w:val="continue"/>
            <w:noWrap w:val="0"/>
            <w:vAlign w:val="center"/>
          </w:tcPr>
          <w:p w14:paraId="6EA401D4">
            <w:pPr>
              <w:spacing w:line="400" w:lineRule="exact"/>
              <w:jc w:val="center"/>
              <w:rPr>
                <w:sz w:val="24"/>
              </w:rPr>
            </w:pPr>
          </w:p>
        </w:tc>
        <w:tc>
          <w:tcPr>
            <w:tcW w:w="2005" w:type="dxa"/>
            <w:vMerge w:val="continue"/>
            <w:noWrap w:val="0"/>
            <w:vAlign w:val="center"/>
          </w:tcPr>
          <w:p w14:paraId="29683B6F">
            <w:pPr>
              <w:spacing w:line="400" w:lineRule="exact"/>
              <w:jc w:val="center"/>
              <w:rPr>
                <w:sz w:val="24"/>
              </w:rPr>
            </w:pPr>
          </w:p>
        </w:tc>
        <w:tc>
          <w:tcPr>
            <w:tcW w:w="4698" w:type="dxa"/>
            <w:noWrap w:val="0"/>
            <w:vAlign w:val="top"/>
          </w:tcPr>
          <w:p w14:paraId="516ACF7B">
            <w:pPr>
              <w:spacing w:line="400" w:lineRule="exact"/>
              <w:rPr>
                <w:rFonts w:ascii="宋体" w:hAnsi="宋体"/>
                <w:sz w:val="24"/>
              </w:rPr>
            </w:pPr>
            <w:r>
              <w:rPr>
                <w:rFonts w:ascii="宋体" w:hAnsi="宋体"/>
                <w:sz w:val="24"/>
              </w:rPr>
              <w:t>激励形式和内容：</w:t>
            </w:r>
          </w:p>
          <w:p w14:paraId="25897030">
            <w:pPr>
              <w:spacing w:line="400" w:lineRule="exact"/>
              <w:rPr>
                <w:rFonts w:ascii="宋体" w:hAnsi="宋体"/>
                <w:sz w:val="24"/>
              </w:rPr>
            </w:pPr>
          </w:p>
        </w:tc>
      </w:tr>
      <w:tr w14:paraId="308B6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noWrap w:val="0"/>
            <w:vAlign w:val="center"/>
          </w:tcPr>
          <w:p w14:paraId="4DA76226">
            <w:pPr>
              <w:keepNext w:val="0"/>
              <w:keepLines w:val="0"/>
              <w:widowControl/>
              <w:suppressLineNumbers w:val="0"/>
              <w:jc w:val="center"/>
              <w:textAlignment w:val="center"/>
              <w:rPr>
                <w:rFonts w:hint="default" w:asciiTheme="minorAscii" w:hAnsiTheme="minorAscii"/>
                <w:sz w:val="24"/>
                <w:szCs w:val="24"/>
              </w:rPr>
            </w:pPr>
            <w:r>
              <w:rPr>
                <w:rFonts w:hint="default" w:eastAsia="宋体" w:cs="宋体" w:asciiTheme="minorAscii" w:hAnsiTheme="minorAscii"/>
                <w:i w:val="0"/>
                <w:iCs w:val="0"/>
                <w:color w:val="000000"/>
                <w:kern w:val="0"/>
                <w:sz w:val="24"/>
                <w:szCs w:val="24"/>
                <w:u w:val="none"/>
                <w:lang w:val="en-US" w:eastAsia="zh-CN" w:bidi="ar"/>
              </w:rPr>
              <w:t>29</w:t>
            </w:r>
          </w:p>
        </w:tc>
        <w:tc>
          <w:tcPr>
            <w:tcW w:w="1251" w:type="dxa"/>
            <w:vMerge w:val="continue"/>
            <w:noWrap w:val="0"/>
            <w:vAlign w:val="center"/>
          </w:tcPr>
          <w:p w14:paraId="4269F057">
            <w:pPr>
              <w:spacing w:line="400" w:lineRule="exact"/>
              <w:jc w:val="center"/>
              <w:rPr>
                <w:sz w:val="24"/>
              </w:rPr>
            </w:pPr>
          </w:p>
        </w:tc>
        <w:tc>
          <w:tcPr>
            <w:tcW w:w="2005" w:type="dxa"/>
            <w:vMerge w:val="restart"/>
            <w:noWrap w:val="0"/>
            <w:vAlign w:val="center"/>
          </w:tcPr>
          <w:p w14:paraId="77175CAA">
            <w:pPr>
              <w:spacing w:line="400" w:lineRule="exact"/>
              <w:jc w:val="center"/>
              <w:rPr>
                <w:rFonts w:hint="default" w:eastAsia="宋体"/>
                <w:sz w:val="24"/>
                <w:lang w:val="en-US" w:eastAsia="zh-CN"/>
              </w:rPr>
            </w:pPr>
            <w:r>
              <w:rPr>
                <w:sz w:val="24"/>
              </w:rPr>
              <w:t>是否针对内部员工建立</w:t>
            </w:r>
            <w:r>
              <w:rPr>
                <w:rFonts w:hint="eastAsia"/>
                <w:sz w:val="24"/>
              </w:rPr>
              <w:t>了</w:t>
            </w:r>
            <w:r>
              <w:rPr>
                <w:sz w:val="24"/>
              </w:rPr>
              <w:t>质量考核机制</w:t>
            </w:r>
            <w:r>
              <w:rPr>
                <w:rFonts w:hint="eastAsia"/>
                <w:sz w:val="24"/>
              </w:rPr>
              <w:t>（</w:t>
            </w:r>
            <w:r>
              <w:rPr>
                <w:sz w:val="24"/>
              </w:rPr>
              <w:t>如果是，具体考核情况</w:t>
            </w:r>
            <w:r>
              <w:rPr>
                <w:rFonts w:hint="eastAsia"/>
                <w:sz w:val="24"/>
              </w:rPr>
              <w:t>）</w:t>
            </w:r>
            <w:r>
              <w:rPr>
                <w:rFonts w:hint="eastAsia"/>
                <w:sz w:val="24"/>
                <w:lang w:eastAsia="zh-CN"/>
              </w:rPr>
              <w:t>（</w:t>
            </w:r>
            <w:r>
              <w:rPr>
                <w:rFonts w:hint="eastAsia"/>
                <w:sz w:val="24"/>
                <w:lang w:val="en-US" w:eastAsia="zh-CN"/>
              </w:rPr>
              <w:t>10分）</w:t>
            </w:r>
          </w:p>
        </w:tc>
        <w:tc>
          <w:tcPr>
            <w:tcW w:w="4698" w:type="dxa"/>
            <w:noWrap w:val="0"/>
            <w:vAlign w:val="center"/>
          </w:tcPr>
          <w:p w14:paraId="317D81DD">
            <w:pPr>
              <w:spacing w:line="400" w:lineRule="exact"/>
              <w:rPr>
                <w:rFonts w:ascii="宋体" w:hAnsi="宋体"/>
                <w:sz w:val="24"/>
              </w:rPr>
            </w:pPr>
            <w:r>
              <w:rPr>
                <w:rFonts w:ascii="宋体" w:hAnsi="宋体"/>
                <w:sz w:val="24"/>
              </w:rPr>
              <w:t>□是     □否</w:t>
            </w:r>
          </w:p>
        </w:tc>
      </w:tr>
      <w:tr w14:paraId="045DC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noWrap w:val="0"/>
            <w:vAlign w:val="center"/>
          </w:tcPr>
          <w:p w14:paraId="5DC873DC">
            <w:pPr>
              <w:spacing w:line="400" w:lineRule="exact"/>
              <w:jc w:val="center"/>
              <w:rPr>
                <w:rFonts w:hint="default" w:eastAsia="宋体" w:cs="Times New Roman" w:asciiTheme="minorAscii" w:hAnsiTheme="minorAscii"/>
                <w:color w:val="auto"/>
                <w:kern w:val="2"/>
                <w:sz w:val="24"/>
                <w:szCs w:val="24"/>
                <w:lang w:val="en-US" w:eastAsia="zh-CN" w:bidi="ar-SA"/>
              </w:rPr>
            </w:pPr>
          </w:p>
        </w:tc>
        <w:tc>
          <w:tcPr>
            <w:tcW w:w="1251" w:type="dxa"/>
            <w:vMerge w:val="continue"/>
            <w:noWrap w:val="0"/>
            <w:vAlign w:val="center"/>
          </w:tcPr>
          <w:p w14:paraId="67901AFF">
            <w:pPr>
              <w:spacing w:line="400" w:lineRule="exact"/>
              <w:jc w:val="center"/>
              <w:rPr>
                <w:sz w:val="24"/>
              </w:rPr>
            </w:pPr>
          </w:p>
        </w:tc>
        <w:tc>
          <w:tcPr>
            <w:tcW w:w="2005" w:type="dxa"/>
            <w:vMerge w:val="continue"/>
            <w:noWrap w:val="0"/>
            <w:vAlign w:val="center"/>
          </w:tcPr>
          <w:p w14:paraId="623684D0">
            <w:pPr>
              <w:spacing w:line="400" w:lineRule="exact"/>
              <w:jc w:val="center"/>
              <w:rPr>
                <w:sz w:val="24"/>
              </w:rPr>
            </w:pPr>
          </w:p>
        </w:tc>
        <w:tc>
          <w:tcPr>
            <w:tcW w:w="4698" w:type="dxa"/>
            <w:noWrap w:val="0"/>
            <w:vAlign w:val="top"/>
          </w:tcPr>
          <w:p w14:paraId="0B7A9E12">
            <w:pPr>
              <w:spacing w:line="400" w:lineRule="exact"/>
              <w:rPr>
                <w:rFonts w:hint="eastAsia" w:ascii="宋体" w:hAnsi="宋体"/>
                <w:sz w:val="24"/>
              </w:rPr>
            </w:pPr>
            <w:r>
              <w:rPr>
                <w:rFonts w:ascii="宋体" w:hAnsi="宋体"/>
                <w:sz w:val="24"/>
              </w:rPr>
              <w:t>考核形式和内容：</w:t>
            </w:r>
          </w:p>
          <w:p w14:paraId="56637C14">
            <w:pPr>
              <w:spacing w:line="400" w:lineRule="exact"/>
              <w:rPr>
                <w:rFonts w:ascii="宋体" w:hAnsi="宋体"/>
                <w:sz w:val="24"/>
              </w:rPr>
            </w:pPr>
          </w:p>
        </w:tc>
      </w:tr>
      <w:tr w14:paraId="308C9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1D815559">
            <w:pPr>
              <w:keepNext w:val="0"/>
              <w:keepLines w:val="0"/>
              <w:widowControl/>
              <w:suppressLineNumbers w:val="0"/>
              <w:jc w:val="center"/>
              <w:textAlignment w:val="center"/>
              <w:rPr>
                <w:rFonts w:hint="default" w:asciiTheme="minorAscii" w:hAnsiTheme="minorAscii"/>
                <w:sz w:val="24"/>
                <w:szCs w:val="24"/>
              </w:rPr>
            </w:pPr>
            <w:r>
              <w:rPr>
                <w:rFonts w:hint="default" w:eastAsia="宋体" w:cs="宋体" w:asciiTheme="minorAscii" w:hAnsiTheme="minorAscii"/>
                <w:i w:val="0"/>
                <w:iCs w:val="0"/>
                <w:color w:val="000000"/>
                <w:kern w:val="0"/>
                <w:sz w:val="24"/>
                <w:szCs w:val="24"/>
                <w:u w:val="none"/>
                <w:lang w:val="en-US" w:eastAsia="zh-CN" w:bidi="ar"/>
              </w:rPr>
              <w:t>30</w:t>
            </w:r>
          </w:p>
        </w:tc>
        <w:tc>
          <w:tcPr>
            <w:tcW w:w="1251" w:type="dxa"/>
            <w:vMerge w:val="restart"/>
            <w:noWrap w:val="0"/>
            <w:vAlign w:val="center"/>
          </w:tcPr>
          <w:p w14:paraId="4D4DC82E">
            <w:pPr>
              <w:spacing w:line="400" w:lineRule="exact"/>
              <w:jc w:val="center"/>
              <w:rPr>
                <w:rFonts w:hint="eastAsia"/>
                <w:sz w:val="24"/>
              </w:rPr>
            </w:pPr>
            <w:r>
              <w:rPr>
                <w:sz w:val="24"/>
              </w:rPr>
              <w:t>精细化</w:t>
            </w:r>
          </w:p>
          <w:p w14:paraId="76CD9D2C">
            <w:pPr>
              <w:spacing w:line="400" w:lineRule="exact"/>
              <w:jc w:val="center"/>
              <w:rPr>
                <w:sz w:val="24"/>
              </w:rPr>
            </w:pPr>
            <w:r>
              <w:rPr>
                <w:sz w:val="24"/>
              </w:rPr>
              <w:t>管理</w:t>
            </w:r>
          </w:p>
          <w:p w14:paraId="596F0A8D">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tc>
        <w:tc>
          <w:tcPr>
            <w:tcW w:w="2005" w:type="dxa"/>
            <w:noWrap w:val="0"/>
            <w:vAlign w:val="center"/>
          </w:tcPr>
          <w:p w14:paraId="3D55A8F4">
            <w:pPr>
              <w:spacing w:line="400" w:lineRule="exact"/>
              <w:jc w:val="center"/>
              <w:rPr>
                <w:rFonts w:hint="default" w:eastAsia="宋体"/>
                <w:sz w:val="24"/>
                <w:lang w:val="en-US" w:eastAsia="zh-CN"/>
              </w:rPr>
            </w:pPr>
            <w:r>
              <w:rPr>
                <w:sz w:val="24"/>
              </w:rPr>
              <w:t>是否建立规范诊疗行为的标准化管理机制</w:t>
            </w:r>
            <w:r>
              <w:rPr>
                <w:rFonts w:hint="eastAsia"/>
                <w:sz w:val="24"/>
                <w:lang w:eastAsia="zh-CN"/>
              </w:rPr>
              <w:t>（</w:t>
            </w:r>
            <w:r>
              <w:rPr>
                <w:rFonts w:hint="eastAsia"/>
                <w:sz w:val="24"/>
                <w:lang w:val="en-US" w:eastAsia="zh-CN"/>
              </w:rPr>
              <w:t>15分）</w:t>
            </w:r>
          </w:p>
        </w:tc>
        <w:tc>
          <w:tcPr>
            <w:tcW w:w="4698" w:type="dxa"/>
            <w:noWrap w:val="0"/>
            <w:vAlign w:val="center"/>
          </w:tcPr>
          <w:p w14:paraId="7C57F0ED">
            <w:pPr>
              <w:spacing w:line="400" w:lineRule="exact"/>
              <w:rPr>
                <w:rFonts w:ascii="宋体" w:hAnsi="宋体"/>
                <w:sz w:val="24"/>
              </w:rPr>
            </w:pPr>
            <w:r>
              <w:rPr>
                <w:rFonts w:ascii="宋体" w:hAnsi="宋体"/>
                <w:sz w:val="24"/>
              </w:rPr>
              <w:t>□是     □否</w:t>
            </w:r>
          </w:p>
        </w:tc>
      </w:tr>
      <w:tr w14:paraId="48D1D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56" w:type="dxa"/>
            <w:vMerge w:val="restart"/>
            <w:noWrap w:val="0"/>
            <w:vAlign w:val="center"/>
          </w:tcPr>
          <w:p w14:paraId="7E04BB94">
            <w:pPr>
              <w:keepNext w:val="0"/>
              <w:keepLines w:val="0"/>
              <w:widowControl/>
              <w:suppressLineNumbers w:val="0"/>
              <w:jc w:val="center"/>
              <w:textAlignment w:val="center"/>
              <w:rPr>
                <w:rFonts w:hint="default" w:asciiTheme="minorAscii" w:hAnsiTheme="minorAscii"/>
                <w:sz w:val="24"/>
                <w:szCs w:val="24"/>
              </w:rPr>
            </w:pPr>
            <w:r>
              <w:rPr>
                <w:rFonts w:hint="default" w:eastAsia="宋体" w:cs="宋体" w:asciiTheme="minorAscii" w:hAnsiTheme="minorAscii"/>
                <w:i w:val="0"/>
                <w:iCs w:val="0"/>
                <w:color w:val="000000"/>
                <w:kern w:val="0"/>
                <w:sz w:val="24"/>
                <w:szCs w:val="24"/>
                <w:u w:val="none"/>
                <w:lang w:val="en-US" w:eastAsia="zh-CN" w:bidi="ar"/>
              </w:rPr>
              <w:t>31</w:t>
            </w:r>
          </w:p>
        </w:tc>
        <w:tc>
          <w:tcPr>
            <w:tcW w:w="1251" w:type="dxa"/>
            <w:vMerge w:val="continue"/>
            <w:noWrap w:val="0"/>
            <w:vAlign w:val="center"/>
          </w:tcPr>
          <w:p w14:paraId="6C383040">
            <w:pPr>
              <w:spacing w:line="400" w:lineRule="exact"/>
              <w:jc w:val="center"/>
              <w:rPr>
                <w:sz w:val="24"/>
              </w:rPr>
            </w:pPr>
          </w:p>
        </w:tc>
        <w:tc>
          <w:tcPr>
            <w:tcW w:w="2005" w:type="dxa"/>
            <w:vMerge w:val="restart"/>
            <w:noWrap w:val="0"/>
            <w:vAlign w:val="center"/>
          </w:tcPr>
          <w:p w14:paraId="3260AD3F">
            <w:pPr>
              <w:spacing w:line="400" w:lineRule="exact"/>
              <w:jc w:val="center"/>
              <w:rPr>
                <w:rFonts w:hint="default" w:eastAsia="宋体"/>
                <w:sz w:val="24"/>
                <w:lang w:val="en-US" w:eastAsia="zh-CN"/>
              </w:rPr>
            </w:pPr>
            <w:r>
              <w:rPr>
                <w:sz w:val="24"/>
              </w:rPr>
              <w:t>是否对诊疗流程持续改进（如果是，</w:t>
            </w:r>
            <w:r>
              <w:rPr>
                <w:rFonts w:hint="eastAsia"/>
                <w:sz w:val="24"/>
              </w:rPr>
              <w:t>具体改进情况</w:t>
            </w:r>
            <w:r>
              <w:rPr>
                <w:sz w:val="24"/>
              </w:rPr>
              <w:t>）</w:t>
            </w:r>
            <w:r>
              <w:rPr>
                <w:rFonts w:hint="eastAsia"/>
                <w:sz w:val="24"/>
                <w:lang w:eastAsia="zh-CN"/>
              </w:rPr>
              <w:t>（</w:t>
            </w:r>
            <w:r>
              <w:rPr>
                <w:rFonts w:hint="eastAsia"/>
                <w:sz w:val="24"/>
                <w:lang w:val="en-US" w:eastAsia="zh-CN"/>
              </w:rPr>
              <w:t>15分）</w:t>
            </w:r>
          </w:p>
        </w:tc>
        <w:tc>
          <w:tcPr>
            <w:tcW w:w="4698" w:type="dxa"/>
            <w:noWrap w:val="0"/>
            <w:vAlign w:val="center"/>
          </w:tcPr>
          <w:p w14:paraId="62FE10FA">
            <w:pPr>
              <w:spacing w:line="400" w:lineRule="exact"/>
              <w:rPr>
                <w:rFonts w:ascii="宋体" w:hAnsi="宋体"/>
                <w:sz w:val="24"/>
              </w:rPr>
            </w:pPr>
            <w:r>
              <w:rPr>
                <w:rFonts w:ascii="宋体" w:hAnsi="宋体"/>
                <w:sz w:val="24"/>
              </w:rPr>
              <w:t>□是     □否</w:t>
            </w:r>
          </w:p>
        </w:tc>
      </w:tr>
      <w:tr w14:paraId="24B58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756" w:type="dxa"/>
            <w:vMerge w:val="continue"/>
            <w:noWrap w:val="0"/>
            <w:vAlign w:val="center"/>
          </w:tcPr>
          <w:p w14:paraId="636DFDF5">
            <w:pPr>
              <w:spacing w:line="400" w:lineRule="exact"/>
              <w:jc w:val="center"/>
              <w:rPr>
                <w:rFonts w:hint="default" w:asciiTheme="minorAscii" w:hAnsiTheme="minorAscii"/>
                <w:sz w:val="24"/>
                <w:szCs w:val="24"/>
              </w:rPr>
            </w:pPr>
          </w:p>
        </w:tc>
        <w:tc>
          <w:tcPr>
            <w:tcW w:w="1251" w:type="dxa"/>
            <w:vMerge w:val="continue"/>
            <w:noWrap w:val="0"/>
            <w:vAlign w:val="center"/>
          </w:tcPr>
          <w:p w14:paraId="09823022">
            <w:pPr>
              <w:spacing w:line="400" w:lineRule="exact"/>
              <w:jc w:val="center"/>
              <w:rPr>
                <w:sz w:val="24"/>
              </w:rPr>
            </w:pPr>
          </w:p>
        </w:tc>
        <w:tc>
          <w:tcPr>
            <w:tcW w:w="2005" w:type="dxa"/>
            <w:vMerge w:val="continue"/>
            <w:noWrap w:val="0"/>
            <w:vAlign w:val="center"/>
          </w:tcPr>
          <w:p w14:paraId="583A59E7">
            <w:pPr>
              <w:spacing w:line="400" w:lineRule="exact"/>
              <w:jc w:val="center"/>
              <w:rPr>
                <w:sz w:val="24"/>
              </w:rPr>
            </w:pPr>
          </w:p>
        </w:tc>
        <w:tc>
          <w:tcPr>
            <w:tcW w:w="4698" w:type="dxa"/>
            <w:noWrap w:val="0"/>
            <w:vAlign w:val="center"/>
          </w:tcPr>
          <w:p w14:paraId="37BB776F">
            <w:pPr>
              <w:spacing w:line="400" w:lineRule="exact"/>
              <w:rPr>
                <w:rFonts w:hint="eastAsia" w:ascii="宋体" w:hAnsi="宋体"/>
                <w:sz w:val="24"/>
              </w:rPr>
            </w:pPr>
            <w:r>
              <w:rPr>
                <w:rFonts w:ascii="宋体" w:hAnsi="宋体"/>
                <w:sz w:val="24"/>
              </w:rPr>
              <w:t>具体改进</w:t>
            </w:r>
            <w:r>
              <w:rPr>
                <w:rFonts w:hint="eastAsia" w:ascii="宋体" w:hAnsi="宋体"/>
                <w:sz w:val="24"/>
              </w:rPr>
              <w:t>内容</w:t>
            </w:r>
            <w:r>
              <w:rPr>
                <w:rFonts w:ascii="宋体" w:hAnsi="宋体"/>
                <w:sz w:val="24"/>
              </w:rPr>
              <w:t>：</w:t>
            </w:r>
          </w:p>
          <w:p w14:paraId="060767A7">
            <w:pPr>
              <w:spacing w:line="400" w:lineRule="exact"/>
              <w:rPr>
                <w:rFonts w:ascii="宋体" w:hAnsi="宋体"/>
                <w:sz w:val="24"/>
              </w:rPr>
            </w:pPr>
          </w:p>
        </w:tc>
      </w:tr>
      <w:tr w14:paraId="594EF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0D1E4689">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32</w:t>
            </w:r>
          </w:p>
        </w:tc>
        <w:tc>
          <w:tcPr>
            <w:tcW w:w="1251" w:type="dxa"/>
            <w:vMerge w:val="continue"/>
            <w:noWrap w:val="0"/>
            <w:vAlign w:val="center"/>
          </w:tcPr>
          <w:p w14:paraId="48CCF58B">
            <w:pPr>
              <w:spacing w:line="400" w:lineRule="exact"/>
              <w:jc w:val="center"/>
              <w:rPr>
                <w:sz w:val="24"/>
              </w:rPr>
            </w:pPr>
          </w:p>
        </w:tc>
        <w:tc>
          <w:tcPr>
            <w:tcW w:w="2005" w:type="dxa"/>
            <w:noWrap w:val="0"/>
            <w:vAlign w:val="center"/>
          </w:tcPr>
          <w:p w14:paraId="553D785F">
            <w:pPr>
              <w:spacing w:line="400" w:lineRule="exact"/>
              <w:jc w:val="center"/>
              <w:rPr>
                <w:rFonts w:hint="default" w:eastAsia="宋体"/>
                <w:sz w:val="24"/>
                <w:lang w:val="en-US" w:eastAsia="zh-CN"/>
              </w:rPr>
            </w:pPr>
            <w:r>
              <w:rPr>
                <w:sz w:val="24"/>
              </w:rPr>
              <w:t>质量工具的使用情况</w:t>
            </w:r>
            <w:r>
              <w:rPr>
                <w:rFonts w:hint="eastAsia"/>
                <w:sz w:val="24"/>
                <w:lang w:eastAsia="zh-CN"/>
              </w:rPr>
              <w:t>（</w:t>
            </w:r>
            <w:r>
              <w:rPr>
                <w:rFonts w:hint="eastAsia"/>
                <w:sz w:val="24"/>
                <w:lang w:val="en-US" w:eastAsia="zh-CN"/>
              </w:rPr>
              <w:t>20分）</w:t>
            </w:r>
          </w:p>
        </w:tc>
        <w:tc>
          <w:tcPr>
            <w:tcW w:w="4698" w:type="dxa"/>
            <w:noWrap w:val="0"/>
            <w:vAlign w:val="center"/>
          </w:tcPr>
          <w:p w14:paraId="3EE9F17C">
            <w:pPr>
              <w:spacing w:line="400" w:lineRule="exact"/>
              <w:rPr>
                <w:rFonts w:hint="eastAsia" w:ascii="宋体" w:hAnsi="宋体"/>
                <w:sz w:val="24"/>
              </w:rPr>
            </w:pPr>
            <w:r>
              <w:rPr>
                <w:rFonts w:hint="eastAsia" w:ascii="宋体" w:hAnsi="宋体"/>
                <w:sz w:val="24"/>
              </w:rPr>
              <w:t>具体内容：</w:t>
            </w:r>
          </w:p>
          <w:p w14:paraId="0615E0CA">
            <w:pPr>
              <w:spacing w:line="400" w:lineRule="exact"/>
              <w:rPr>
                <w:rFonts w:ascii="宋体" w:hAnsi="宋体"/>
                <w:sz w:val="24"/>
              </w:rPr>
            </w:pPr>
          </w:p>
        </w:tc>
      </w:tr>
      <w:tr w14:paraId="5755E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noWrap w:val="0"/>
            <w:vAlign w:val="center"/>
          </w:tcPr>
          <w:p w14:paraId="0C39FAC3">
            <w:pPr>
              <w:keepNext w:val="0"/>
              <w:keepLines w:val="0"/>
              <w:widowControl/>
              <w:suppressLineNumbers w:val="0"/>
              <w:jc w:val="center"/>
              <w:textAlignment w:val="center"/>
              <w:rPr>
                <w:rFonts w:hint="default" w:asciiTheme="minorAscii" w:hAnsiTheme="minorAscii"/>
                <w:sz w:val="24"/>
                <w:szCs w:val="24"/>
              </w:rPr>
            </w:pPr>
            <w:r>
              <w:rPr>
                <w:rFonts w:hint="default" w:eastAsia="宋体" w:cs="宋体" w:asciiTheme="minorAscii" w:hAnsiTheme="minorAscii"/>
                <w:i w:val="0"/>
                <w:iCs w:val="0"/>
                <w:color w:val="000000"/>
                <w:kern w:val="0"/>
                <w:sz w:val="24"/>
                <w:szCs w:val="24"/>
                <w:u w:val="none"/>
                <w:lang w:val="en-US" w:eastAsia="zh-CN" w:bidi="ar"/>
              </w:rPr>
              <w:t>33</w:t>
            </w:r>
          </w:p>
        </w:tc>
        <w:tc>
          <w:tcPr>
            <w:tcW w:w="1251" w:type="dxa"/>
            <w:vMerge w:val="restart"/>
            <w:noWrap w:val="0"/>
            <w:vAlign w:val="center"/>
          </w:tcPr>
          <w:p w14:paraId="7861054A">
            <w:pPr>
              <w:spacing w:line="400" w:lineRule="exact"/>
              <w:jc w:val="center"/>
              <w:rPr>
                <w:sz w:val="24"/>
              </w:rPr>
            </w:pPr>
            <w:r>
              <w:rPr>
                <w:sz w:val="24"/>
              </w:rPr>
              <w:t>现场管理</w:t>
            </w:r>
          </w:p>
          <w:p w14:paraId="5514640B">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tc>
        <w:tc>
          <w:tcPr>
            <w:tcW w:w="2005" w:type="dxa"/>
            <w:vMerge w:val="restart"/>
            <w:noWrap w:val="0"/>
            <w:vAlign w:val="center"/>
          </w:tcPr>
          <w:p w14:paraId="14BB3BB6">
            <w:pPr>
              <w:spacing w:line="400" w:lineRule="exact"/>
              <w:jc w:val="center"/>
              <w:rPr>
                <w:rFonts w:hint="eastAsia"/>
                <w:sz w:val="24"/>
              </w:rPr>
            </w:pPr>
            <w:r>
              <w:rPr>
                <w:sz w:val="24"/>
              </w:rPr>
              <w:t>是否实施现场5S管理进行质量管理</w:t>
            </w:r>
            <w:r>
              <w:rPr>
                <w:rFonts w:hint="eastAsia"/>
                <w:sz w:val="24"/>
              </w:rPr>
              <w:t>（</w:t>
            </w:r>
            <w:r>
              <w:rPr>
                <w:sz w:val="24"/>
              </w:rPr>
              <w:t>如果是，现场管理水平</w:t>
            </w:r>
            <w:r>
              <w:rPr>
                <w:rFonts w:hint="eastAsia"/>
                <w:sz w:val="24"/>
              </w:rPr>
              <w:t>）</w:t>
            </w:r>
          </w:p>
          <w:p w14:paraId="0FCF3DF8">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25分）</w:t>
            </w:r>
          </w:p>
        </w:tc>
        <w:tc>
          <w:tcPr>
            <w:tcW w:w="4698" w:type="dxa"/>
            <w:noWrap w:val="0"/>
            <w:vAlign w:val="center"/>
          </w:tcPr>
          <w:p w14:paraId="55C4F9AC">
            <w:pPr>
              <w:spacing w:line="400" w:lineRule="exact"/>
              <w:rPr>
                <w:rFonts w:ascii="宋体" w:hAnsi="宋体"/>
                <w:sz w:val="24"/>
              </w:rPr>
            </w:pPr>
            <w:r>
              <w:rPr>
                <w:rFonts w:ascii="宋体" w:hAnsi="宋体"/>
                <w:sz w:val="24"/>
              </w:rPr>
              <w:t>□是     □否</w:t>
            </w:r>
          </w:p>
        </w:tc>
      </w:tr>
      <w:tr w14:paraId="40584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noWrap w:val="0"/>
            <w:vAlign w:val="center"/>
          </w:tcPr>
          <w:p w14:paraId="0A3BF3EC">
            <w:pPr>
              <w:spacing w:line="400" w:lineRule="exact"/>
              <w:jc w:val="center"/>
              <w:rPr>
                <w:rFonts w:hint="default" w:eastAsia="宋体" w:cs="Times New Roman" w:asciiTheme="minorAscii" w:hAnsiTheme="minorAscii"/>
                <w:color w:val="auto"/>
                <w:kern w:val="2"/>
                <w:sz w:val="24"/>
                <w:szCs w:val="24"/>
                <w:lang w:val="en-US" w:eastAsia="zh-CN" w:bidi="ar-SA"/>
              </w:rPr>
            </w:pPr>
          </w:p>
        </w:tc>
        <w:tc>
          <w:tcPr>
            <w:tcW w:w="1251" w:type="dxa"/>
            <w:vMerge w:val="continue"/>
            <w:noWrap w:val="0"/>
            <w:vAlign w:val="center"/>
          </w:tcPr>
          <w:p w14:paraId="00C3D06D">
            <w:pPr>
              <w:spacing w:line="400" w:lineRule="exact"/>
              <w:jc w:val="center"/>
              <w:rPr>
                <w:sz w:val="24"/>
                <w:highlight w:val="yellow"/>
              </w:rPr>
            </w:pPr>
          </w:p>
        </w:tc>
        <w:tc>
          <w:tcPr>
            <w:tcW w:w="2005" w:type="dxa"/>
            <w:vMerge w:val="continue"/>
            <w:noWrap w:val="0"/>
            <w:vAlign w:val="center"/>
          </w:tcPr>
          <w:p w14:paraId="346AFB6A">
            <w:pPr>
              <w:spacing w:line="400" w:lineRule="exact"/>
              <w:jc w:val="center"/>
              <w:rPr>
                <w:sz w:val="24"/>
              </w:rPr>
            </w:pPr>
          </w:p>
        </w:tc>
        <w:tc>
          <w:tcPr>
            <w:tcW w:w="4698" w:type="dxa"/>
            <w:noWrap w:val="0"/>
            <w:vAlign w:val="center"/>
          </w:tcPr>
          <w:p w14:paraId="24670416">
            <w:pPr>
              <w:spacing w:line="400" w:lineRule="exact"/>
              <w:rPr>
                <w:rFonts w:ascii="宋体" w:hAnsi="宋体"/>
                <w:sz w:val="24"/>
              </w:rPr>
            </w:pPr>
            <w:r>
              <w:rPr>
                <w:rFonts w:ascii="宋体" w:hAnsi="宋体"/>
                <w:sz w:val="24"/>
              </w:rPr>
              <w:t>□国际标杆水平</w:t>
            </w:r>
          </w:p>
          <w:p w14:paraId="2B8EF0D8">
            <w:pPr>
              <w:spacing w:line="400" w:lineRule="exact"/>
              <w:rPr>
                <w:rFonts w:ascii="宋体" w:hAnsi="宋体"/>
                <w:sz w:val="24"/>
              </w:rPr>
            </w:pPr>
            <w:r>
              <w:rPr>
                <w:rFonts w:ascii="宋体" w:hAnsi="宋体"/>
                <w:sz w:val="24"/>
              </w:rPr>
              <w:t>□国内领先水平</w:t>
            </w:r>
          </w:p>
          <w:p w14:paraId="69225DAB">
            <w:pPr>
              <w:spacing w:line="400" w:lineRule="exact"/>
              <w:rPr>
                <w:rFonts w:ascii="宋体" w:hAnsi="宋体"/>
                <w:sz w:val="24"/>
              </w:rPr>
            </w:pPr>
            <w:r>
              <w:rPr>
                <w:rFonts w:ascii="宋体" w:hAnsi="宋体"/>
                <w:sz w:val="24"/>
              </w:rPr>
              <w:t>□</w:t>
            </w:r>
            <w:r>
              <w:rPr>
                <w:rFonts w:hint="eastAsia" w:ascii="宋体" w:hAnsi="宋体"/>
                <w:sz w:val="24"/>
              </w:rPr>
              <w:t>区</w:t>
            </w:r>
            <w:r>
              <w:rPr>
                <w:rFonts w:ascii="宋体" w:hAnsi="宋体"/>
                <w:sz w:val="24"/>
              </w:rPr>
              <w:t>内领先水平</w:t>
            </w:r>
          </w:p>
          <w:p w14:paraId="5A6AC35F">
            <w:pPr>
              <w:spacing w:line="400" w:lineRule="exact"/>
              <w:rPr>
                <w:rFonts w:ascii="宋体" w:hAnsi="宋体"/>
                <w:sz w:val="24"/>
              </w:rPr>
            </w:pPr>
            <w:r>
              <w:rPr>
                <w:rFonts w:ascii="宋体" w:hAnsi="宋体"/>
                <w:sz w:val="24"/>
              </w:rPr>
              <w:t>□行业平均水平</w:t>
            </w:r>
          </w:p>
        </w:tc>
      </w:tr>
      <w:tr w14:paraId="6B426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noWrap w:val="0"/>
            <w:vAlign w:val="center"/>
          </w:tcPr>
          <w:p w14:paraId="68AAF6FD">
            <w:pPr>
              <w:keepNext w:val="0"/>
              <w:keepLines w:val="0"/>
              <w:widowControl/>
              <w:suppressLineNumbers w:val="0"/>
              <w:jc w:val="center"/>
              <w:textAlignment w:val="center"/>
              <w:rPr>
                <w:rFonts w:hint="default" w:asciiTheme="minorAscii" w:hAnsiTheme="minorAscii"/>
                <w:sz w:val="24"/>
                <w:szCs w:val="24"/>
              </w:rPr>
            </w:pPr>
            <w:r>
              <w:rPr>
                <w:rFonts w:hint="default" w:eastAsia="宋体" w:cs="宋体" w:asciiTheme="minorAscii" w:hAnsiTheme="minorAscii"/>
                <w:i w:val="0"/>
                <w:iCs w:val="0"/>
                <w:color w:val="000000"/>
                <w:kern w:val="0"/>
                <w:sz w:val="24"/>
                <w:szCs w:val="24"/>
                <w:u w:val="none"/>
                <w:lang w:val="en-US" w:eastAsia="zh-CN" w:bidi="ar"/>
              </w:rPr>
              <w:t>34</w:t>
            </w:r>
          </w:p>
        </w:tc>
        <w:tc>
          <w:tcPr>
            <w:tcW w:w="1251" w:type="dxa"/>
            <w:vMerge w:val="continue"/>
            <w:noWrap w:val="0"/>
            <w:vAlign w:val="center"/>
          </w:tcPr>
          <w:p w14:paraId="3667C458">
            <w:pPr>
              <w:spacing w:line="400" w:lineRule="exact"/>
              <w:jc w:val="center"/>
              <w:rPr>
                <w:sz w:val="24"/>
              </w:rPr>
            </w:pPr>
          </w:p>
        </w:tc>
        <w:tc>
          <w:tcPr>
            <w:tcW w:w="2005" w:type="dxa"/>
            <w:vMerge w:val="restart"/>
            <w:noWrap w:val="0"/>
            <w:vAlign w:val="center"/>
          </w:tcPr>
          <w:p w14:paraId="38228245">
            <w:pPr>
              <w:spacing w:line="400" w:lineRule="exact"/>
              <w:jc w:val="center"/>
              <w:rPr>
                <w:rFonts w:hint="eastAsia"/>
                <w:sz w:val="24"/>
              </w:rPr>
            </w:pPr>
            <w:r>
              <w:rPr>
                <w:sz w:val="24"/>
              </w:rPr>
              <w:t>是否针对现场管理中存在的问题，进行持续改进</w:t>
            </w:r>
            <w:r>
              <w:rPr>
                <w:rFonts w:hint="eastAsia"/>
                <w:sz w:val="24"/>
              </w:rPr>
              <w:t>（</w:t>
            </w:r>
            <w:r>
              <w:rPr>
                <w:sz w:val="24"/>
              </w:rPr>
              <w:t>如果是，</w:t>
            </w:r>
            <w:r>
              <w:rPr>
                <w:rFonts w:hint="eastAsia"/>
                <w:sz w:val="24"/>
              </w:rPr>
              <w:t>持续改进情况）</w:t>
            </w:r>
          </w:p>
          <w:p w14:paraId="177ADB20">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25分）</w:t>
            </w:r>
          </w:p>
        </w:tc>
        <w:tc>
          <w:tcPr>
            <w:tcW w:w="4698" w:type="dxa"/>
            <w:noWrap w:val="0"/>
            <w:vAlign w:val="center"/>
          </w:tcPr>
          <w:p w14:paraId="1F53480A">
            <w:pPr>
              <w:spacing w:line="400" w:lineRule="exact"/>
              <w:rPr>
                <w:rFonts w:ascii="宋体" w:hAnsi="宋体"/>
                <w:sz w:val="24"/>
              </w:rPr>
            </w:pPr>
            <w:r>
              <w:rPr>
                <w:rFonts w:ascii="宋体" w:hAnsi="宋体"/>
                <w:sz w:val="24"/>
              </w:rPr>
              <w:t>□是     □否</w:t>
            </w:r>
          </w:p>
        </w:tc>
      </w:tr>
      <w:tr w14:paraId="67932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noWrap w:val="0"/>
            <w:vAlign w:val="center"/>
          </w:tcPr>
          <w:p w14:paraId="544FB844">
            <w:pPr>
              <w:spacing w:line="400" w:lineRule="exact"/>
              <w:jc w:val="center"/>
              <w:rPr>
                <w:rFonts w:hint="default" w:eastAsia="宋体" w:cs="Times New Roman" w:asciiTheme="minorAscii" w:hAnsiTheme="minorAscii"/>
                <w:color w:val="auto"/>
                <w:kern w:val="2"/>
                <w:sz w:val="24"/>
                <w:szCs w:val="24"/>
                <w:lang w:val="en-US" w:eastAsia="zh-CN" w:bidi="ar-SA"/>
              </w:rPr>
            </w:pPr>
          </w:p>
        </w:tc>
        <w:tc>
          <w:tcPr>
            <w:tcW w:w="1251" w:type="dxa"/>
            <w:vMerge w:val="continue"/>
            <w:noWrap w:val="0"/>
            <w:vAlign w:val="center"/>
          </w:tcPr>
          <w:p w14:paraId="63FBD435">
            <w:pPr>
              <w:spacing w:line="400" w:lineRule="exact"/>
              <w:jc w:val="center"/>
              <w:rPr>
                <w:sz w:val="24"/>
              </w:rPr>
            </w:pPr>
          </w:p>
        </w:tc>
        <w:tc>
          <w:tcPr>
            <w:tcW w:w="2005" w:type="dxa"/>
            <w:vMerge w:val="continue"/>
            <w:noWrap w:val="0"/>
            <w:vAlign w:val="center"/>
          </w:tcPr>
          <w:p w14:paraId="47A89AE2">
            <w:pPr>
              <w:spacing w:line="400" w:lineRule="exact"/>
              <w:jc w:val="center"/>
              <w:rPr>
                <w:sz w:val="24"/>
              </w:rPr>
            </w:pPr>
          </w:p>
        </w:tc>
        <w:tc>
          <w:tcPr>
            <w:tcW w:w="4698" w:type="dxa"/>
            <w:noWrap w:val="0"/>
            <w:vAlign w:val="top"/>
          </w:tcPr>
          <w:p w14:paraId="79728D30">
            <w:pPr>
              <w:spacing w:line="400" w:lineRule="exact"/>
              <w:rPr>
                <w:rFonts w:ascii="宋体" w:hAnsi="宋体"/>
                <w:sz w:val="24"/>
              </w:rPr>
            </w:pPr>
            <w:r>
              <w:rPr>
                <w:rFonts w:ascii="宋体" w:hAnsi="宋体"/>
                <w:sz w:val="24"/>
              </w:rPr>
              <w:t>持续改进的项目：</w:t>
            </w:r>
          </w:p>
        </w:tc>
      </w:tr>
      <w:tr w14:paraId="6B32A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24C9D3A2">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35</w:t>
            </w:r>
          </w:p>
        </w:tc>
        <w:tc>
          <w:tcPr>
            <w:tcW w:w="1251" w:type="dxa"/>
            <w:vMerge w:val="restart"/>
            <w:noWrap w:val="0"/>
            <w:vAlign w:val="center"/>
          </w:tcPr>
          <w:p w14:paraId="190D884B">
            <w:pPr>
              <w:spacing w:line="400" w:lineRule="exact"/>
              <w:jc w:val="center"/>
              <w:rPr>
                <w:sz w:val="24"/>
              </w:rPr>
            </w:pPr>
            <w:r>
              <w:rPr>
                <w:sz w:val="24"/>
              </w:rPr>
              <w:t>质量文化</w:t>
            </w:r>
          </w:p>
          <w:p w14:paraId="78C7CFFD">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tc>
        <w:tc>
          <w:tcPr>
            <w:tcW w:w="2005" w:type="dxa"/>
            <w:noWrap w:val="0"/>
            <w:vAlign w:val="center"/>
          </w:tcPr>
          <w:p w14:paraId="711C657D">
            <w:pPr>
              <w:spacing w:line="400" w:lineRule="exact"/>
              <w:jc w:val="center"/>
              <w:rPr>
                <w:rFonts w:hint="default" w:eastAsia="宋体"/>
                <w:sz w:val="24"/>
                <w:lang w:val="en-US" w:eastAsia="zh-CN"/>
              </w:rPr>
            </w:pPr>
            <w:r>
              <w:rPr>
                <w:sz w:val="24"/>
              </w:rPr>
              <w:t>质量文化的定位（请用一句话简要说明）</w:t>
            </w:r>
            <w:r>
              <w:rPr>
                <w:rFonts w:hint="eastAsia"/>
                <w:sz w:val="24"/>
                <w:lang w:eastAsia="zh-CN"/>
              </w:rPr>
              <w:t>（</w:t>
            </w:r>
            <w:r>
              <w:rPr>
                <w:rFonts w:hint="eastAsia"/>
                <w:sz w:val="24"/>
                <w:lang w:val="en-US" w:eastAsia="zh-CN"/>
              </w:rPr>
              <w:t>20分）</w:t>
            </w:r>
          </w:p>
        </w:tc>
        <w:tc>
          <w:tcPr>
            <w:tcW w:w="4698" w:type="dxa"/>
            <w:noWrap w:val="0"/>
            <w:vAlign w:val="top"/>
          </w:tcPr>
          <w:p w14:paraId="074B7370">
            <w:pPr>
              <w:spacing w:line="400" w:lineRule="exact"/>
              <w:rPr>
                <w:rFonts w:ascii="宋体" w:hAnsi="宋体"/>
                <w:sz w:val="24"/>
              </w:rPr>
            </w:pPr>
            <w:r>
              <w:rPr>
                <w:rFonts w:ascii="宋体" w:hAnsi="宋体"/>
                <w:sz w:val="24"/>
              </w:rPr>
              <w:t>质量文化：</w:t>
            </w:r>
          </w:p>
        </w:tc>
      </w:tr>
      <w:tr w14:paraId="39B9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4D120333">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36</w:t>
            </w:r>
          </w:p>
        </w:tc>
        <w:tc>
          <w:tcPr>
            <w:tcW w:w="1251" w:type="dxa"/>
            <w:vMerge w:val="continue"/>
            <w:noWrap w:val="0"/>
            <w:vAlign w:val="center"/>
          </w:tcPr>
          <w:p w14:paraId="3987BA16">
            <w:pPr>
              <w:spacing w:line="400" w:lineRule="exact"/>
              <w:jc w:val="center"/>
              <w:rPr>
                <w:sz w:val="24"/>
              </w:rPr>
            </w:pPr>
          </w:p>
        </w:tc>
        <w:tc>
          <w:tcPr>
            <w:tcW w:w="2005" w:type="dxa"/>
            <w:noWrap w:val="0"/>
            <w:vAlign w:val="center"/>
          </w:tcPr>
          <w:p w14:paraId="406C6991">
            <w:pPr>
              <w:spacing w:line="400" w:lineRule="exact"/>
              <w:jc w:val="center"/>
              <w:rPr>
                <w:rFonts w:hint="eastAsia"/>
                <w:sz w:val="24"/>
              </w:rPr>
            </w:pPr>
            <w:r>
              <w:rPr>
                <w:rFonts w:hint="eastAsia"/>
                <w:sz w:val="24"/>
              </w:rPr>
              <w:t>通过哪些方法或手段开展</w:t>
            </w:r>
            <w:r>
              <w:rPr>
                <w:sz w:val="24"/>
              </w:rPr>
              <w:t>质量文化建设</w:t>
            </w:r>
            <w:r>
              <w:rPr>
                <w:rFonts w:hint="eastAsia"/>
                <w:sz w:val="24"/>
              </w:rPr>
              <w:t>工作</w:t>
            </w:r>
          </w:p>
          <w:p w14:paraId="749D6238">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15分）</w:t>
            </w:r>
          </w:p>
        </w:tc>
        <w:tc>
          <w:tcPr>
            <w:tcW w:w="4698" w:type="dxa"/>
            <w:noWrap w:val="0"/>
            <w:vAlign w:val="top"/>
          </w:tcPr>
          <w:p w14:paraId="33459154">
            <w:pPr>
              <w:spacing w:line="400" w:lineRule="exact"/>
              <w:rPr>
                <w:rFonts w:ascii="宋体" w:hAnsi="宋体"/>
                <w:sz w:val="24"/>
              </w:rPr>
            </w:pPr>
            <w:r>
              <w:rPr>
                <w:rFonts w:ascii="宋体" w:hAnsi="宋体"/>
                <w:sz w:val="24"/>
              </w:rPr>
              <w:t>具体措施与方法：</w:t>
            </w:r>
          </w:p>
        </w:tc>
      </w:tr>
      <w:tr w14:paraId="4D16F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noWrap w:val="0"/>
            <w:vAlign w:val="center"/>
          </w:tcPr>
          <w:p w14:paraId="1B364826">
            <w:pPr>
              <w:keepNext w:val="0"/>
              <w:keepLines w:val="0"/>
              <w:widowControl/>
              <w:suppressLineNumbers w:val="0"/>
              <w:jc w:val="center"/>
              <w:textAlignment w:val="center"/>
              <w:rPr>
                <w:rFonts w:hint="default" w:asciiTheme="minorAscii" w:hAnsiTheme="minorAscii"/>
                <w:sz w:val="24"/>
                <w:szCs w:val="24"/>
              </w:rPr>
            </w:pPr>
            <w:r>
              <w:rPr>
                <w:rFonts w:hint="default" w:eastAsia="宋体" w:cs="宋体" w:asciiTheme="minorAscii" w:hAnsiTheme="minorAscii"/>
                <w:i w:val="0"/>
                <w:iCs w:val="0"/>
                <w:color w:val="000000"/>
                <w:kern w:val="0"/>
                <w:sz w:val="24"/>
                <w:szCs w:val="24"/>
                <w:u w:val="none"/>
                <w:lang w:val="en-US" w:eastAsia="zh-CN" w:bidi="ar"/>
              </w:rPr>
              <w:t>37</w:t>
            </w:r>
          </w:p>
        </w:tc>
        <w:tc>
          <w:tcPr>
            <w:tcW w:w="1251" w:type="dxa"/>
            <w:vMerge w:val="continue"/>
            <w:noWrap w:val="0"/>
            <w:vAlign w:val="center"/>
          </w:tcPr>
          <w:p w14:paraId="4D382637">
            <w:pPr>
              <w:spacing w:line="400" w:lineRule="exact"/>
              <w:jc w:val="center"/>
              <w:rPr>
                <w:sz w:val="24"/>
              </w:rPr>
            </w:pPr>
          </w:p>
        </w:tc>
        <w:tc>
          <w:tcPr>
            <w:tcW w:w="2005" w:type="dxa"/>
            <w:vMerge w:val="restart"/>
            <w:noWrap w:val="0"/>
            <w:vAlign w:val="center"/>
          </w:tcPr>
          <w:p w14:paraId="66D81C7E">
            <w:pPr>
              <w:spacing w:line="400" w:lineRule="exact"/>
              <w:jc w:val="center"/>
              <w:rPr>
                <w:rFonts w:hint="default" w:eastAsia="宋体"/>
                <w:sz w:val="24"/>
                <w:lang w:val="en-US" w:eastAsia="zh-CN"/>
              </w:rPr>
            </w:pPr>
            <w:r>
              <w:rPr>
                <w:rFonts w:hint="eastAsia"/>
                <w:sz w:val="24"/>
              </w:rPr>
              <w:t>是否对质量文化建设成效进行评估（如果是，评估方式和成效情况）</w:t>
            </w:r>
            <w:r>
              <w:rPr>
                <w:rFonts w:hint="eastAsia"/>
                <w:sz w:val="24"/>
                <w:lang w:eastAsia="zh-CN"/>
              </w:rPr>
              <w:t>（</w:t>
            </w:r>
            <w:r>
              <w:rPr>
                <w:rFonts w:hint="eastAsia"/>
                <w:sz w:val="24"/>
                <w:lang w:val="en-US" w:eastAsia="zh-CN"/>
              </w:rPr>
              <w:t>15分）</w:t>
            </w:r>
          </w:p>
        </w:tc>
        <w:tc>
          <w:tcPr>
            <w:tcW w:w="4698" w:type="dxa"/>
            <w:noWrap w:val="0"/>
            <w:vAlign w:val="center"/>
          </w:tcPr>
          <w:p w14:paraId="59EBDEC5">
            <w:pPr>
              <w:spacing w:line="400" w:lineRule="exact"/>
              <w:rPr>
                <w:rFonts w:ascii="宋体" w:hAnsi="宋体"/>
                <w:sz w:val="24"/>
              </w:rPr>
            </w:pPr>
            <w:r>
              <w:rPr>
                <w:rFonts w:ascii="宋体" w:hAnsi="宋体"/>
                <w:sz w:val="24"/>
              </w:rPr>
              <w:t>□是     □否</w:t>
            </w:r>
          </w:p>
        </w:tc>
      </w:tr>
      <w:tr w14:paraId="6CF73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756" w:type="dxa"/>
            <w:vMerge w:val="continue"/>
            <w:noWrap w:val="0"/>
            <w:vAlign w:val="center"/>
          </w:tcPr>
          <w:p w14:paraId="4899C106">
            <w:pPr>
              <w:spacing w:line="400" w:lineRule="exact"/>
              <w:jc w:val="center"/>
              <w:rPr>
                <w:rFonts w:hint="default" w:eastAsia="宋体" w:cs="Times New Roman" w:asciiTheme="minorAscii" w:hAnsiTheme="minorAscii"/>
                <w:color w:val="auto"/>
                <w:kern w:val="2"/>
                <w:sz w:val="24"/>
                <w:szCs w:val="24"/>
                <w:lang w:val="en-US" w:eastAsia="zh-CN" w:bidi="ar-SA"/>
              </w:rPr>
            </w:pPr>
          </w:p>
        </w:tc>
        <w:tc>
          <w:tcPr>
            <w:tcW w:w="1251" w:type="dxa"/>
            <w:vMerge w:val="continue"/>
            <w:noWrap w:val="0"/>
            <w:vAlign w:val="center"/>
          </w:tcPr>
          <w:p w14:paraId="206DB9EF">
            <w:pPr>
              <w:spacing w:line="400" w:lineRule="exact"/>
              <w:jc w:val="center"/>
              <w:rPr>
                <w:sz w:val="24"/>
              </w:rPr>
            </w:pPr>
          </w:p>
        </w:tc>
        <w:tc>
          <w:tcPr>
            <w:tcW w:w="2005" w:type="dxa"/>
            <w:vMerge w:val="continue"/>
            <w:noWrap w:val="0"/>
            <w:vAlign w:val="center"/>
          </w:tcPr>
          <w:p w14:paraId="279D5B56">
            <w:pPr>
              <w:spacing w:line="400" w:lineRule="exact"/>
              <w:jc w:val="center"/>
              <w:rPr>
                <w:rFonts w:hint="eastAsia"/>
                <w:sz w:val="24"/>
              </w:rPr>
            </w:pPr>
          </w:p>
        </w:tc>
        <w:tc>
          <w:tcPr>
            <w:tcW w:w="4698" w:type="dxa"/>
            <w:noWrap w:val="0"/>
            <w:vAlign w:val="top"/>
          </w:tcPr>
          <w:p w14:paraId="423E359C">
            <w:pPr>
              <w:spacing w:line="400" w:lineRule="exact"/>
              <w:rPr>
                <w:rFonts w:ascii="宋体" w:hAnsi="宋体"/>
                <w:sz w:val="24"/>
              </w:rPr>
            </w:pPr>
            <w:r>
              <w:rPr>
                <w:rFonts w:ascii="宋体" w:hAnsi="宋体"/>
                <w:sz w:val="24"/>
              </w:rPr>
              <w:t>评估方法</w:t>
            </w:r>
            <w:r>
              <w:rPr>
                <w:rFonts w:hint="eastAsia" w:ascii="宋体" w:hAnsi="宋体"/>
                <w:sz w:val="24"/>
              </w:rPr>
              <w:t>和成效</w:t>
            </w:r>
            <w:r>
              <w:rPr>
                <w:rFonts w:ascii="宋体" w:hAnsi="宋体"/>
                <w:sz w:val="24"/>
              </w:rPr>
              <w:t>：</w:t>
            </w:r>
          </w:p>
          <w:p w14:paraId="61B49F2F">
            <w:pPr>
              <w:spacing w:line="400" w:lineRule="exact"/>
              <w:rPr>
                <w:rFonts w:ascii="宋体" w:hAnsi="宋体"/>
                <w:sz w:val="24"/>
              </w:rPr>
            </w:pPr>
          </w:p>
        </w:tc>
      </w:tr>
      <w:tr w14:paraId="15464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5A373423">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38</w:t>
            </w:r>
          </w:p>
        </w:tc>
        <w:tc>
          <w:tcPr>
            <w:tcW w:w="1251" w:type="dxa"/>
            <w:vMerge w:val="restart"/>
            <w:noWrap w:val="0"/>
            <w:vAlign w:val="center"/>
          </w:tcPr>
          <w:p w14:paraId="7A4329DA">
            <w:pPr>
              <w:spacing w:line="400" w:lineRule="exact"/>
              <w:jc w:val="center"/>
              <w:rPr>
                <w:sz w:val="24"/>
              </w:rPr>
            </w:pPr>
            <w:r>
              <w:rPr>
                <w:sz w:val="24"/>
              </w:rPr>
              <w:t>团队建设</w:t>
            </w:r>
          </w:p>
          <w:p w14:paraId="1BD6389A">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tc>
        <w:tc>
          <w:tcPr>
            <w:tcW w:w="2005" w:type="dxa"/>
            <w:noWrap w:val="0"/>
            <w:vAlign w:val="center"/>
          </w:tcPr>
          <w:p w14:paraId="72B83C34">
            <w:pPr>
              <w:spacing w:line="400" w:lineRule="exact"/>
              <w:jc w:val="center"/>
              <w:rPr>
                <w:sz w:val="24"/>
              </w:rPr>
            </w:pPr>
            <w:r>
              <w:rPr>
                <w:sz w:val="24"/>
              </w:rPr>
              <w:t>组织开展质量技能培训的方式（可多选）</w:t>
            </w:r>
          </w:p>
          <w:p w14:paraId="703F53D1">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10分）</w:t>
            </w:r>
          </w:p>
        </w:tc>
        <w:tc>
          <w:tcPr>
            <w:tcW w:w="4698" w:type="dxa"/>
            <w:noWrap w:val="0"/>
            <w:vAlign w:val="center"/>
          </w:tcPr>
          <w:p w14:paraId="100CB1D9">
            <w:pPr>
              <w:spacing w:line="400" w:lineRule="exact"/>
              <w:rPr>
                <w:rFonts w:ascii="宋体" w:hAnsi="宋体"/>
                <w:sz w:val="24"/>
              </w:rPr>
            </w:pPr>
            <w:r>
              <w:rPr>
                <w:rFonts w:ascii="宋体" w:hAnsi="宋体"/>
                <w:sz w:val="24"/>
              </w:rPr>
              <w:t>□举办培训班或讲座</w:t>
            </w:r>
          </w:p>
          <w:p w14:paraId="79E647F4">
            <w:pPr>
              <w:spacing w:line="400" w:lineRule="exact"/>
              <w:rPr>
                <w:rFonts w:ascii="宋体" w:hAnsi="宋体"/>
                <w:sz w:val="24"/>
              </w:rPr>
            </w:pPr>
            <w:r>
              <w:rPr>
                <w:rFonts w:ascii="宋体" w:hAnsi="宋体"/>
                <w:sz w:val="24"/>
              </w:rPr>
              <w:t>□组织技能竞赛</w:t>
            </w:r>
          </w:p>
          <w:p w14:paraId="71363B27">
            <w:pPr>
              <w:spacing w:line="400" w:lineRule="exact"/>
              <w:rPr>
                <w:rFonts w:ascii="宋体" w:hAnsi="宋体"/>
                <w:sz w:val="24"/>
              </w:rPr>
            </w:pPr>
            <w:r>
              <w:rPr>
                <w:rFonts w:ascii="宋体" w:hAnsi="宋体"/>
                <w:sz w:val="24"/>
              </w:rPr>
              <w:t>□鼓励员工参加社会培训教育</w:t>
            </w:r>
          </w:p>
          <w:p w14:paraId="5DE17DA0">
            <w:pPr>
              <w:spacing w:line="400" w:lineRule="exact"/>
              <w:rPr>
                <w:rFonts w:ascii="宋体" w:hAnsi="宋体"/>
                <w:sz w:val="24"/>
              </w:rPr>
            </w:pPr>
            <w:r>
              <w:rPr>
                <w:rFonts w:ascii="宋体" w:hAnsi="宋体"/>
                <w:sz w:val="24"/>
              </w:rPr>
              <w:t>□</w:t>
            </w:r>
            <w:r>
              <w:rPr>
                <w:rFonts w:hint="eastAsia" w:ascii="宋体" w:hAnsi="宋体"/>
                <w:sz w:val="24"/>
              </w:rPr>
              <w:t>区</w:t>
            </w:r>
            <w:r>
              <w:rPr>
                <w:rFonts w:ascii="宋体" w:hAnsi="宋体"/>
                <w:sz w:val="24"/>
              </w:rPr>
              <w:t>外研修</w:t>
            </w:r>
          </w:p>
          <w:p w14:paraId="65BD4C03">
            <w:pPr>
              <w:spacing w:line="400" w:lineRule="exact"/>
              <w:rPr>
                <w:rFonts w:ascii="宋体" w:hAnsi="宋体"/>
                <w:sz w:val="24"/>
              </w:rPr>
            </w:pPr>
            <w:r>
              <w:rPr>
                <w:rFonts w:ascii="宋体" w:hAnsi="宋体"/>
                <w:sz w:val="24"/>
              </w:rPr>
              <w:t>□其他</w:t>
            </w:r>
          </w:p>
        </w:tc>
      </w:tr>
      <w:tr w14:paraId="71555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36EE56B8">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39</w:t>
            </w:r>
          </w:p>
        </w:tc>
        <w:tc>
          <w:tcPr>
            <w:tcW w:w="1251" w:type="dxa"/>
            <w:vMerge w:val="continue"/>
            <w:noWrap w:val="0"/>
            <w:vAlign w:val="center"/>
          </w:tcPr>
          <w:p w14:paraId="004BA364">
            <w:pPr>
              <w:spacing w:line="400" w:lineRule="exact"/>
              <w:jc w:val="center"/>
              <w:rPr>
                <w:sz w:val="24"/>
              </w:rPr>
            </w:pPr>
          </w:p>
        </w:tc>
        <w:tc>
          <w:tcPr>
            <w:tcW w:w="2005" w:type="dxa"/>
            <w:noWrap w:val="0"/>
            <w:vAlign w:val="center"/>
          </w:tcPr>
          <w:p w14:paraId="16448AF5">
            <w:pPr>
              <w:spacing w:line="400" w:lineRule="exact"/>
              <w:jc w:val="center"/>
              <w:rPr>
                <w:rFonts w:hint="default" w:eastAsia="宋体"/>
                <w:sz w:val="24"/>
                <w:lang w:val="en-US" w:eastAsia="zh-CN"/>
              </w:rPr>
            </w:pPr>
            <w:r>
              <w:rPr>
                <w:sz w:val="24"/>
              </w:rPr>
              <w:t>医护比</w:t>
            </w:r>
            <w:r>
              <w:rPr>
                <w:rFonts w:hint="eastAsia"/>
                <w:sz w:val="24"/>
                <w:lang w:eastAsia="zh-CN"/>
              </w:rPr>
              <w:t>（</w:t>
            </w:r>
            <w:r>
              <w:rPr>
                <w:rFonts w:hint="eastAsia"/>
                <w:sz w:val="24"/>
                <w:lang w:val="en-US" w:eastAsia="zh-CN"/>
              </w:rPr>
              <w:t>15分）</w:t>
            </w:r>
          </w:p>
        </w:tc>
        <w:tc>
          <w:tcPr>
            <w:tcW w:w="4698" w:type="dxa"/>
            <w:noWrap w:val="0"/>
            <w:vAlign w:val="center"/>
          </w:tcPr>
          <w:p w14:paraId="26064908">
            <w:pPr>
              <w:spacing w:line="400" w:lineRule="exact"/>
              <w:rPr>
                <w:sz w:val="24"/>
                <w:u w:val="single"/>
              </w:rPr>
            </w:pPr>
            <w:r>
              <w:rPr>
                <w:sz w:val="24"/>
                <w:u w:val="single"/>
              </w:rPr>
              <w:t xml:space="preserve">        </w:t>
            </w:r>
            <w:r>
              <w:rPr>
                <w:sz w:val="24"/>
              </w:rPr>
              <w:t>%</w:t>
            </w:r>
          </w:p>
        </w:tc>
      </w:tr>
      <w:tr w14:paraId="3BFE7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68D48CE9">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40</w:t>
            </w:r>
          </w:p>
        </w:tc>
        <w:tc>
          <w:tcPr>
            <w:tcW w:w="1251" w:type="dxa"/>
            <w:vMerge w:val="continue"/>
            <w:noWrap w:val="0"/>
            <w:vAlign w:val="center"/>
          </w:tcPr>
          <w:p w14:paraId="6C6C87B6">
            <w:pPr>
              <w:spacing w:line="400" w:lineRule="exact"/>
              <w:jc w:val="center"/>
              <w:rPr>
                <w:sz w:val="24"/>
              </w:rPr>
            </w:pPr>
          </w:p>
        </w:tc>
        <w:tc>
          <w:tcPr>
            <w:tcW w:w="2005" w:type="dxa"/>
            <w:noWrap w:val="0"/>
            <w:vAlign w:val="center"/>
          </w:tcPr>
          <w:p w14:paraId="40430642">
            <w:pPr>
              <w:spacing w:line="400" w:lineRule="exact"/>
              <w:jc w:val="center"/>
              <w:rPr>
                <w:rFonts w:hint="default" w:eastAsia="宋体"/>
                <w:sz w:val="24"/>
                <w:lang w:val="en-US" w:eastAsia="zh-CN"/>
              </w:rPr>
            </w:pPr>
            <w:r>
              <w:rPr>
                <w:sz w:val="24"/>
              </w:rPr>
              <w:t>床护比</w:t>
            </w:r>
            <w:r>
              <w:rPr>
                <w:rFonts w:hint="eastAsia"/>
                <w:sz w:val="24"/>
                <w:lang w:eastAsia="zh-CN"/>
              </w:rPr>
              <w:t>（</w:t>
            </w:r>
            <w:r>
              <w:rPr>
                <w:rFonts w:hint="eastAsia"/>
                <w:sz w:val="24"/>
                <w:lang w:val="en-US" w:eastAsia="zh-CN"/>
              </w:rPr>
              <w:t>10分）</w:t>
            </w:r>
          </w:p>
        </w:tc>
        <w:tc>
          <w:tcPr>
            <w:tcW w:w="4698" w:type="dxa"/>
            <w:noWrap w:val="0"/>
            <w:vAlign w:val="center"/>
          </w:tcPr>
          <w:p w14:paraId="008DBBA0">
            <w:pPr>
              <w:spacing w:line="400" w:lineRule="exact"/>
              <w:rPr>
                <w:sz w:val="24"/>
              </w:rPr>
            </w:pPr>
            <w:r>
              <w:rPr>
                <w:sz w:val="24"/>
                <w:u w:val="single"/>
              </w:rPr>
              <w:t xml:space="preserve">        </w:t>
            </w:r>
            <w:r>
              <w:rPr>
                <w:sz w:val="24"/>
              </w:rPr>
              <w:t>%</w:t>
            </w:r>
          </w:p>
        </w:tc>
      </w:tr>
      <w:tr w14:paraId="108F5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260B8053">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41</w:t>
            </w:r>
          </w:p>
        </w:tc>
        <w:tc>
          <w:tcPr>
            <w:tcW w:w="1251" w:type="dxa"/>
            <w:vMerge w:val="continue"/>
            <w:noWrap w:val="0"/>
            <w:vAlign w:val="center"/>
          </w:tcPr>
          <w:p w14:paraId="1A1177F0">
            <w:pPr>
              <w:spacing w:line="400" w:lineRule="exact"/>
              <w:jc w:val="center"/>
              <w:rPr>
                <w:sz w:val="24"/>
              </w:rPr>
            </w:pPr>
          </w:p>
        </w:tc>
        <w:tc>
          <w:tcPr>
            <w:tcW w:w="2005" w:type="dxa"/>
            <w:noWrap w:val="0"/>
            <w:vAlign w:val="center"/>
          </w:tcPr>
          <w:p w14:paraId="6BBE7F0E">
            <w:pPr>
              <w:spacing w:line="400" w:lineRule="exact"/>
              <w:jc w:val="center"/>
              <w:rPr>
                <w:sz w:val="24"/>
              </w:rPr>
            </w:pPr>
            <w:r>
              <w:rPr>
                <w:sz w:val="24"/>
              </w:rPr>
              <w:t>博硕导比例</w:t>
            </w:r>
          </w:p>
          <w:p w14:paraId="13DA4424">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15分）</w:t>
            </w:r>
          </w:p>
        </w:tc>
        <w:tc>
          <w:tcPr>
            <w:tcW w:w="4698" w:type="dxa"/>
            <w:noWrap w:val="0"/>
            <w:vAlign w:val="center"/>
          </w:tcPr>
          <w:p w14:paraId="099C4905">
            <w:pPr>
              <w:spacing w:line="400" w:lineRule="exact"/>
              <w:rPr>
                <w:sz w:val="24"/>
              </w:rPr>
            </w:pPr>
            <w:r>
              <w:rPr>
                <w:sz w:val="24"/>
                <w:u w:val="single"/>
              </w:rPr>
              <w:t xml:space="preserve">        </w:t>
            </w:r>
            <w:r>
              <w:rPr>
                <w:sz w:val="24"/>
              </w:rPr>
              <w:t>%</w:t>
            </w:r>
          </w:p>
        </w:tc>
      </w:tr>
      <w:tr w14:paraId="19A86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noWrap w:val="0"/>
            <w:vAlign w:val="center"/>
          </w:tcPr>
          <w:p w14:paraId="785A75A2">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42</w:t>
            </w:r>
          </w:p>
        </w:tc>
        <w:tc>
          <w:tcPr>
            <w:tcW w:w="1251" w:type="dxa"/>
            <w:vMerge w:val="restart"/>
            <w:noWrap w:val="0"/>
            <w:vAlign w:val="center"/>
          </w:tcPr>
          <w:p w14:paraId="5F5F3885">
            <w:pPr>
              <w:spacing w:line="400" w:lineRule="exact"/>
              <w:jc w:val="center"/>
              <w:rPr>
                <w:rFonts w:hint="eastAsia"/>
                <w:sz w:val="24"/>
              </w:rPr>
            </w:pPr>
            <w:r>
              <w:rPr>
                <w:rFonts w:hint="eastAsia"/>
                <w:sz w:val="24"/>
              </w:rPr>
              <w:t>管理创新</w:t>
            </w:r>
          </w:p>
          <w:p w14:paraId="7F464788">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tc>
        <w:tc>
          <w:tcPr>
            <w:tcW w:w="2005" w:type="dxa"/>
            <w:vMerge w:val="restart"/>
            <w:noWrap w:val="0"/>
            <w:vAlign w:val="center"/>
          </w:tcPr>
          <w:p w14:paraId="44E735B5">
            <w:pPr>
              <w:spacing w:line="400" w:lineRule="exact"/>
              <w:jc w:val="center"/>
              <w:rPr>
                <w:rFonts w:hint="default" w:eastAsia="宋体"/>
                <w:sz w:val="24"/>
                <w:lang w:val="en-US" w:eastAsia="zh-CN"/>
              </w:rPr>
            </w:pPr>
            <w:r>
              <w:rPr>
                <w:sz w:val="24"/>
              </w:rPr>
              <w:t>是否结合实际，创新质量管理制度和模式</w:t>
            </w:r>
            <w:r>
              <w:rPr>
                <w:rFonts w:hint="eastAsia"/>
                <w:sz w:val="24"/>
              </w:rPr>
              <w:t>（</w:t>
            </w:r>
            <w:r>
              <w:rPr>
                <w:sz w:val="24"/>
              </w:rPr>
              <w:t>如果是，创新情况</w:t>
            </w:r>
            <w:r>
              <w:rPr>
                <w:rFonts w:hint="eastAsia"/>
                <w:sz w:val="24"/>
              </w:rPr>
              <w:t>）</w:t>
            </w:r>
            <w:r>
              <w:rPr>
                <w:rFonts w:hint="eastAsia"/>
                <w:sz w:val="24"/>
                <w:lang w:eastAsia="zh-CN"/>
              </w:rPr>
              <w:t>（</w:t>
            </w:r>
            <w:r>
              <w:rPr>
                <w:rFonts w:hint="eastAsia"/>
                <w:sz w:val="24"/>
                <w:lang w:val="en-US" w:eastAsia="zh-CN"/>
              </w:rPr>
              <w:t>25分）</w:t>
            </w:r>
          </w:p>
        </w:tc>
        <w:tc>
          <w:tcPr>
            <w:tcW w:w="4698" w:type="dxa"/>
            <w:noWrap w:val="0"/>
            <w:vAlign w:val="center"/>
          </w:tcPr>
          <w:p w14:paraId="7FA22F77">
            <w:pPr>
              <w:spacing w:line="400" w:lineRule="exact"/>
              <w:rPr>
                <w:rFonts w:ascii="宋体" w:hAnsi="宋体"/>
                <w:sz w:val="24"/>
              </w:rPr>
            </w:pPr>
            <w:r>
              <w:rPr>
                <w:rFonts w:ascii="宋体" w:hAnsi="宋体"/>
                <w:sz w:val="24"/>
              </w:rPr>
              <w:t>□是     □否</w:t>
            </w:r>
          </w:p>
        </w:tc>
      </w:tr>
      <w:tr w14:paraId="74AD5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noWrap w:val="0"/>
            <w:vAlign w:val="center"/>
          </w:tcPr>
          <w:p w14:paraId="1ED27AD4">
            <w:pPr>
              <w:spacing w:line="400" w:lineRule="exact"/>
              <w:jc w:val="center"/>
              <w:rPr>
                <w:rFonts w:hint="default" w:eastAsia="宋体" w:cs="Times New Roman" w:asciiTheme="minorAscii" w:hAnsiTheme="minorAscii"/>
                <w:color w:val="auto"/>
                <w:kern w:val="2"/>
                <w:sz w:val="24"/>
                <w:szCs w:val="24"/>
                <w:lang w:val="en-US" w:eastAsia="zh-CN" w:bidi="ar-SA"/>
              </w:rPr>
            </w:pPr>
          </w:p>
        </w:tc>
        <w:tc>
          <w:tcPr>
            <w:tcW w:w="1251" w:type="dxa"/>
            <w:vMerge w:val="continue"/>
            <w:noWrap w:val="0"/>
            <w:vAlign w:val="center"/>
          </w:tcPr>
          <w:p w14:paraId="598F3B68">
            <w:pPr>
              <w:spacing w:line="400" w:lineRule="exact"/>
              <w:jc w:val="center"/>
              <w:rPr>
                <w:sz w:val="24"/>
              </w:rPr>
            </w:pPr>
          </w:p>
        </w:tc>
        <w:tc>
          <w:tcPr>
            <w:tcW w:w="2005" w:type="dxa"/>
            <w:vMerge w:val="continue"/>
            <w:noWrap w:val="0"/>
            <w:vAlign w:val="center"/>
          </w:tcPr>
          <w:p w14:paraId="0A434303">
            <w:pPr>
              <w:spacing w:line="400" w:lineRule="exact"/>
              <w:jc w:val="center"/>
              <w:rPr>
                <w:sz w:val="24"/>
              </w:rPr>
            </w:pPr>
          </w:p>
        </w:tc>
        <w:tc>
          <w:tcPr>
            <w:tcW w:w="4698" w:type="dxa"/>
            <w:noWrap w:val="0"/>
            <w:vAlign w:val="top"/>
          </w:tcPr>
          <w:p w14:paraId="1871D902">
            <w:pPr>
              <w:spacing w:line="400" w:lineRule="exact"/>
              <w:rPr>
                <w:rFonts w:ascii="宋体" w:hAnsi="宋体"/>
                <w:sz w:val="24"/>
              </w:rPr>
            </w:pPr>
            <w:r>
              <w:rPr>
                <w:rFonts w:ascii="宋体" w:hAnsi="宋体"/>
                <w:sz w:val="24"/>
              </w:rPr>
              <w:t>制度和模式的</w:t>
            </w:r>
            <w:r>
              <w:rPr>
                <w:rFonts w:hint="eastAsia" w:ascii="宋体" w:hAnsi="宋体"/>
                <w:sz w:val="24"/>
              </w:rPr>
              <w:t>名称</w:t>
            </w:r>
            <w:r>
              <w:rPr>
                <w:rFonts w:ascii="宋体" w:hAnsi="宋体"/>
                <w:sz w:val="24"/>
              </w:rPr>
              <w:t>：</w:t>
            </w:r>
          </w:p>
        </w:tc>
      </w:tr>
      <w:tr w14:paraId="60B3A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7DB262E2">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43</w:t>
            </w:r>
          </w:p>
        </w:tc>
        <w:tc>
          <w:tcPr>
            <w:tcW w:w="1251" w:type="dxa"/>
            <w:vMerge w:val="continue"/>
            <w:noWrap w:val="0"/>
            <w:vAlign w:val="center"/>
          </w:tcPr>
          <w:p w14:paraId="05A337A5">
            <w:pPr>
              <w:spacing w:line="400" w:lineRule="exact"/>
              <w:jc w:val="center"/>
              <w:rPr>
                <w:sz w:val="24"/>
              </w:rPr>
            </w:pPr>
          </w:p>
        </w:tc>
        <w:tc>
          <w:tcPr>
            <w:tcW w:w="2005" w:type="dxa"/>
            <w:noWrap w:val="0"/>
            <w:vAlign w:val="center"/>
          </w:tcPr>
          <w:p w14:paraId="61D102E6">
            <w:pPr>
              <w:spacing w:line="400" w:lineRule="exact"/>
              <w:jc w:val="center"/>
              <w:rPr>
                <w:rFonts w:hint="default" w:eastAsia="宋体"/>
                <w:sz w:val="24"/>
                <w:lang w:val="en-US" w:eastAsia="zh-CN"/>
              </w:rPr>
            </w:pPr>
            <w:r>
              <w:rPr>
                <w:sz w:val="24"/>
              </w:rPr>
              <w:t>针对具体质量问题，创新</w:t>
            </w:r>
            <w:r>
              <w:rPr>
                <w:rFonts w:hint="eastAsia"/>
                <w:sz w:val="24"/>
              </w:rPr>
              <w:t>了</w:t>
            </w:r>
            <w:r>
              <w:rPr>
                <w:sz w:val="24"/>
              </w:rPr>
              <w:t>哪些质量管理工具和方法</w:t>
            </w:r>
            <w:r>
              <w:rPr>
                <w:rFonts w:hint="eastAsia"/>
                <w:sz w:val="24"/>
                <w:lang w:eastAsia="zh-CN"/>
              </w:rPr>
              <w:t>（</w:t>
            </w:r>
            <w:r>
              <w:rPr>
                <w:rFonts w:hint="eastAsia"/>
                <w:sz w:val="24"/>
                <w:lang w:val="en-US" w:eastAsia="zh-CN"/>
              </w:rPr>
              <w:t>25分）</w:t>
            </w:r>
          </w:p>
        </w:tc>
        <w:tc>
          <w:tcPr>
            <w:tcW w:w="4698" w:type="dxa"/>
            <w:noWrap w:val="0"/>
            <w:vAlign w:val="top"/>
          </w:tcPr>
          <w:p w14:paraId="1B36B7BC">
            <w:pPr>
              <w:spacing w:line="400" w:lineRule="exact"/>
              <w:jc w:val="both"/>
              <w:rPr>
                <w:rFonts w:ascii="宋体" w:hAnsi="宋体"/>
                <w:sz w:val="24"/>
              </w:rPr>
            </w:pPr>
            <w:r>
              <w:rPr>
                <w:rFonts w:ascii="宋体" w:hAnsi="宋体"/>
                <w:sz w:val="24"/>
              </w:rPr>
              <w:t>质量管理工具方法：</w:t>
            </w:r>
          </w:p>
          <w:p w14:paraId="19AA6B6E">
            <w:pPr>
              <w:spacing w:line="400" w:lineRule="exact"/>
              <w:jc w:val="both"/>
              <w:rPr>
                <w:rFonts w:ascii="宋体" w:hAnsi="宋体"/>
                <w:sz w:val="24"/>
              </w:rPr>
            </w:pPr>
          </w:p>
        </w:tc>
      </w:tr>
      <w:tr w14:paraId="1F19C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26133741">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44</w:t>
            </w:r>
          </w:p>
        </w:tc>
        <w:tc>
          <w:tcPr>
            <w:tcW w:w="1251" w:type="dxa"/>
            <w:noWrap w:val="0"/>
            <w:vAlign w:val="center"/>
          </w:tcPr>
          <w:p w14:paraId="4837B028">
            <w:pPr>
              <w:spacing w:line="400" w:lineRule="exact"/>
              <w:jc w:val="center"/>
              <w:rPr>
                <w:sz w:val="24"/>
              </w:rPr>
            </w:pPr>
            <w:r>
              <w:rPr>
                <w:sz w:val="24"/>
              </w:rPr>
              <w:t>持续改进</w:t>
            </w:r>
          </w:p>
          <w:p w14:paraId="785C4E90">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tc>
        <w:tc>
          <w:tcPr>
            <w:tcW w:w="2005" w:type="dxa"/>
            <w:noWrap w:val="0"/>
            <w:vAlign w:val="center"/>
          </w:tcPr>
          <w:p w14:paraId="1FCA88A6">
            <w:pPr>
              <w:spacing w:line="400" w:lineRule="exact"/>
              <w:jc w:val="center"/>
              <w:rPr>
                <w:rFonts w:hint="default" w:eastAsia="宋体"/>
                <w:sz w:val="24"/>
                <w:lang w:val="en-US" w:eastAsia="zh-CN"/>
              </w:rPr>
            </w:pPr>
            <w:r>
              <w:rPr>
                <w:sz w:val="24"/>
              </w:rPr>
              <w:t>是否针对服务患者不断优化和改进患者就医流程和为患者提供的医疗服务</w:t>
            </w:r>
            <w:r>
              <w:rPr>
                <w:rFonts w:hint="eastAsia"/>
                <w:sz w:val="24"/>
                <w:lang w:eastAsia="zh-CN"/>
              </w:rPr>
              <w:t>（</w:t>
            </w:r>
            <w:r>
              <w:rPr>
                <w:rFonts w:hint="eastAsia"/>
                <w:sz w:val="24"/>
                <w:lang w:val="en-US" w:eastAsia="zh-CN"/>
              </w:rPr>
              <w:t>50分）</w:t>
            </w:r>
          </w:p>
        </w:tc>
        <w:tc>
          <w:tcPr>
            <w:tcW w:w="4698" w:type="dxa"/>
            <w:noWrap w:val="0"/>
            <w:vAlign w:val="top"/>
          </w:tcPr>
          <w:p w14:paraId="45C7A0A1">
            <w:pPr>
              <w:spacing w:line="400" w:lineRule="exact"/>
              <w:jc w:val="both"/>
              <w:rPr>
                <w:rFonts w:ascii="宋体" w:hAnsi="宋体"/>
                <w:sz w:val="24"/>
              </w:rPr>
            </w:pPr>
            <w:r>
              <w:rPr>
                <w:rFonts w:ascii="宋体" w:hAnsi="宋体"/>
                <w:sz w:val="24"/>
              </w:rPr>
              <w:t>□是     □否</w:t>
            </w:r>
          </w:p>
          <w:p w14:paraId="591BFDB2">
            <w:pPr>
              <w:spacing w:line="400" w:lineRule="exact"/>
              <w:jc w:val="both"/>
              <w:rPr>
                <w:rFonts w:ascii="宋体" w:hAnsi="宋体"/>
                <w:sz w:val="24"/>
              </w:rPr>
            </w:pPr>
            <w:r>
              <w:rPr>
                <w:rFonts w:ascii="宋体" w:hAnsi="宋体"/>
                <w:sz w:val="24"/>
              </w:rPr>
              <w:t>具体</w:t>
            </w:r>
            <w:r>
              <w:rPr>
                <w:rFonts w:hint="eastAsia" w:ascii="宋体" w:hAnsi="宋体"/>
                <w:sz w:val="24"/>
              </w:rPr>
              <w:t>做法</w:t>
            </w:r>
            <w:r>
              <w:rPr>
                <w:rFonts w:ascii="宋体" w:hAnsi="宋体"/>
                <w:sz w:val="24"/>
              </w:rPr>
              <w:t>：</w:t>
            </w:r>
          </w:p>
          <w:p w14:paraId="31BFE6C0">
            <w:pPr>
              <w:spacing w:line="400" w:lineRule="exact"/>
              <w:jc w:val="both"/>
              <w:rPr>
                <w:rFonts w:ascii="宋体" w:hAnsi="宋体"/>
                <w:sz w:val="24"/>
              </w:rPr>
            </w:pPr>
          </w:p>
        </w:tc>
      </w:tr>
      <w:tr w14:paraId="7D6FC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0" w:hRule="atLeast"/>
          <w:jc w:val="center"/>
        </w:trPr>
        <w:tc>
          <w:tcPr>
            <w:tcW w:w="756" w:type="dxa"/>
            <w:vMerge w:val="restart"/>
            <w:noWrap w:val="0"/>
            <w:vAlign w:val="center"/>
          </w:tcPr>
          <w:p w14:paraId="20D56ECA">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45</w:t>
            </w:r>
          </w:p>
        </w:tc>
        <w:tc>
          <w:tcPr>
            <w:tcW w:w="1251" w:type="dxa"/>
            <w:vMerge w:val="restart"/>
            <w:noWrap w:val="0"/>
            <w:vAlign w:val="center"/>
          </w:tcPr>
          <w:p w14:paraId="15F4DC53">
            <w:pPr>
              <w:spacing w:line="400" w:lineRule="exact"/>
              <w:jc w:val="center"/>
              <w:rPr>
                <w:sz w:val="24"/>
              </w:rPr>
            </w:pPr>
            <w:r>
              <w:rPr>
                <w:sz w:val="24"/>
              </w:rPr>
              <w:t>医患沟通</w:t>
            </w:r>
          </w:p>
          <w:p w14:paraId="685F6BD1">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tc>
        <w:tc>
          <w:tcPr>
            <w:tcW w:w="2005" w:type="dxa"/>
            <w:vMerge w:val="restart"/>
            <w:noWrap w:val="0"/>
            <w:vAlign w:val="center"/>
          </w:tcPr>
          <w:p w14:paraId="0B5A30CA">
            <w:pPr>
              <w:spacing w:line="400" w:lineRule="exact"/>
              <w:jc w:val="center"/>
              <w:rPr>
                <w:rFonts w:hint="default" w:eastAsia="宋体"/>
                <w:sz w:val="24"/>
                <w:lang w:val="en-US" w:eastAsia="zh-CN"/>
              </w:rPr>
            </w:pPr>
            <w:r>
              <w:rPr>
                <w:sz w:val="24"/>
              </w:rPr>
              <w:t>是否建立医患沟通渠道</w:t>
            </w:r>
            <w:r>
              <w:rPr>
                <w:rFonts w:hint="eastAsia"/>
                <w:sz w:val="24"/>
              </w:rPr>
              <w:t>（</w:t>
            </w:r>
            <w:r>
              <w:rPr>
                <w:sz w:val="24"/>
              </w:rPr>
              <w:t>如果是，医患沟通具体做法</w:t>
            </w:r>
            <w:r>
              <w:rPr>
                <w:rFonts w:hint="eastAsia"/>
                <w:sz w:val="24"/>
              </w:rPr>
              <w:t>）</w:t>
            </w:r>
            <w:r>
              <w:rPr>
                <w:rFonts w:hint="eastAsia"/>
                <w:sz w:val="24"/>
                <w:lang w:eastAsia="zh-CN"/>
              </w:rPr>
              <w:t>（</w:t>
            </w:r>
            <w:r>
              <w:rPr>
                <w:rFonts w:hint="eastAsia"/>
                <w:sz w:val="24"/>
                <w:lang w:val="en-US" w:eastAsia="zh-CN"/>
              </w:rPr>
              <w:t>25分）</w:t>
            </w:r>
          </w:p>
        </w:tc>
        <w:tc>
          <w:tcPr>
            <w:tcW w:w="4698" w:type="dxa"/>
            <w:noWrap w:val="0"/>
            <w:vAlign w:val="top"/>
          </w:tcPr>
          <w:p w14:paraId="79B89C5E">
            <w:pPr>
              <w:spacing w:line="400" w:lineRule="exact"/>
              <w:jc w:val="both"/>
              <w:rPr>
                <w:rFonts w:ascii="宋体" w:hAnsi="宋体"/>
                <w:sz w:val="24"/>
              </w:rPr>
            </w:pPr>
            <w:r>
              <w:rPr>
                <w:rFonts w:ascii="宋体" w:hAnsi="宋体"/>
                <w:sz w:val="24"/>
              </w:rPr>
              <w:t>□是     □否</w:t>
            </w:r>
          </w:p>
          <w:p w14:paraId="732057D2">
            <w:pPr>
              <w:spacing w:line="400" w:lineRule="exact"/>
              <w:jc w:val="both"/>
              <w:rPr>
                <w:rFonts w:ascii="宋体" w:hAnsi="宋体"/>
                <w:sz w:val="24"/>
              </w:rPr>
            </w:pPr>
            <w:r>
              <w:rPr>
                <w:rFonts w:ascii="宋体" w:hAnsi="宋体"/>
                <w:sz w:val="24"/>
              </w:rPr>
              <w:t>具体</w:t>
            </w:r>
            <w:r>
              <w:rPr>
                <w:rFonts w:hint="eastAsia" w:ascii="宋体" w:hAnsi="宋体"/>
                <w:sz w:val="24"/>
              </w:rPr>
              <w:t>做法</w:t>
            </w:r>
            <w:r>
              <w:rPr>
                <w:rFonts w:ascii="宋体" w:hAnsi="宋体"/>
                <w:sz w:val="24"/>
              </w:rPr>
              <w:t>：</w:t>
            </w:r>
          </w:p>
          <w:p w14:paraId="712F4DC2">
            <w:pPr>
              <w:spacing w:line="400" w:lineRule="exact"/>
              <w:jc w:val="both"/>
              <w:rPr>
                <w:rFonts w:ascii="宋体" w:hAnsi="宋体"/>
                <w:sz w:val="24"/>
              </w:rPr>
            </w:pPr>
          </w:p>
        </w:tc>
      </w:tr>
      <w:tr w14:paraId="312D3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noWrap w:val="0"/>
            <w:vAlign w:val="center"/>
          </w:tcPr>
          <w:p w14:paraId="2721C20D">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46</w:t>
            </w:r>
          </w:p>
        </w:tc>
        <w:tc>
          <w:tcPr>
            <w:tcW w:w="1251" w:type="dxa"/>
            <w:vMerge w:val="continue"/>
            <w:noWrap w:val="0"/>
            <w:vAlign w:val="center"/>
          </w:tcPr>
          <w:p w14:paraId="09600C44">
            <w:pPr>
              <w:spacing w:line="400" w:lineRule="exact"/>
              <w:jc w:val="center"/>
              <w:rPr>
                <w:sz w:val="24"/>
              </w:rPr>
            </w:pPr>
          </w:p>
        </w:tc>
        <w:tc>
          <w:tcPr>
            <w:tcW w:w="2005" w:type="dxa"/>
            <w:vMerge w:val="restart"/>
            <w:noWrap w:val="0"/>
            <w:vAlign w:val="center"/>
          </w:tcPr>
          <w:p w14:paraId="02FC73F5">
            <w:pPr>
              <w:spacing w:line="400" w:lineRule="exact"/>
              <w:jc w:val="center"/>
              <w:rPr>
                <w:rFonts w:hint="default" w:eastAsia="宋体"/>
                <w:lang w:val="en-US" w:eastAsia="zh-CN"/>
              </w:rPr>
            </w:pPr>
            <w:r>
              <w:rPr>
                <w:sz w:val="24"/>
              </w:rPr>
              <w:t>是否建立了患者投诉及快速协调解决机制</w:t>
            </w:r>
            <w:r>
              <w:rPr>
                <w:rFonts w:hint="eastAsia"/>
                <w:sz w:val="24"/>
              </w:rPr>
              <w:t>（</w:t>
            </w:r>
            <w:r>
              <w:rPr>
                <w:sz w:val="24"/>
              </w:rPr>
              <w:t>如果是，具体投诉解决情况</w:t>
            </w:r>
            <w:r>
              <w:rPr>
                <w:rFonts w:hint="eastAsia"/>
                <w:sz w:val="24"/>
              </w:rPr>
              <w:t>）</w:t>
            </w:r>
            <w:r>
              <w:rPr>
                <w:rFonts w:hint="eastAsia" w:eastAsia="宋体"/>
                <w:sz w:val="24"/>
                <w:lang w:eastAsia="zh-CN"/>
              </w:rPr>
              <w:t>（</w:t>
            </w:r>
            <w:r>
              <w:rPr>
                <w:rFonts w:hint="eastAsia" w:eastAsia="宋体"/>
                <w:sz w:val="24"/>
                <w:lang w:val="en-US" w:eastAsia="zh-CN"/>
              </w:rPr>
              <w:t>25分）</w:t>
            </w:r>
          </w:p>
        </w:tc>
        <w:tc>
          <w:tcPr>
            <w:tcW w:w="4698" w:type="dxa"/>
            <w:noWrap w:val="0"/>
            <w:vAlign w:val="center"/>
          </w:tcPr>
          <w:p w14:paraId="37E6D00C">
            <w:pPr>
              <w:spacing w:line="400" w:lineRule="exact"/>
              <w:rPr>
                <w:rFonts w:ascii="宋体" w:hAnsi="宋体"/>
                <w:sz w:val="24"/>
              </w:rPr>
            </w:pPr>
            <w:r>
              <w:rPr>
                <w:rFonts w:ascii="宋体" w:hAnsi="宋体"/>
                <w:sz w:val="24"/>
              </w:rPr>
              <w:t>□是     □否</w:t>
            </w:r>
          </w:p>
        </w:tc>
      </w:tr>
      <w:tr w14:paraId="07714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noWrap w:val="0"/>
            <w:vAlign w:val="center"/>
          </w:tcPr>
          <w:p w14:paraId="5B266941">
            <w:pPr>
              <w:spacing w:line="400" w:lineRule="exact"/>
              <w:jc w:val="center"/>
              <w:rPr>
                <w:sz w:val="24"/>
              </w:rPr>
            </w:pPr>
          </w:p>
        </w:tc>
        <w:tc>
          <w:tcPr>
            <w:tcW w:w="1251" w:type="dxa"/>
            <w:vMerge w:val="continue"/>
            <w:noWrap w:val="0"/>
            <w:vAlign w:val="center"/>
          </w:tcPr>
          <w:p w14:paraId="5314E9AB">
            <w:pPr>
              <w:spacing w:line="400" w:lineRule="exact"/>
              <w:jc w:val="center"/>
              <w:rPr>
                <w:sz w:val="24"/>
              </w:rPr>
            </w:pPr>
          </w:p>
        </w:tc>
        <w:tc>
          <w:tcPr>
            <w:tcW w:w="2005" w:type="dxa"/>
            <w:vMerge w:val="continue"/>
            <w:noWrap w:val="0"/>
            <w:vAlign w:val="center"/>
          </w:tcPr>
          <w:p w14:paraId="449B0F74">
            <w:pPr>
              <w:spacing w:line="400" w:lineRule="exact"/>
              <w:jc w:val="center"/>
              <w:rPr>
                <w:sz w:val="24"/>
              </w:rPr>
            </w:pPr>
          </w:p>
        </w:tc>
        <w:tc>
          <w:tcPr>
            <w:tcW w:w="4698" w:type="dxa"/>
            <w:noWrap w:val="0"/>
            <w:vAlign w:val="top"/>
          </w:tcPr>
          <w:p w14:paraId="34B15BBA">
            <w:pPr>
              <w:spacing w:line="400" w:lineRule="exact"/>
              <w:rPr>
                <w:rFonts w:ascii="宋体" w:hAnsi="宋体"/>
                <w:sz w:val="24"/>
              </w:rPr>
            </w:pPr>
            <w:r>
              <w:rPr>
                <w:rFonts w:ascii="宋体" w:hAnsi="宋体"/>
                <w:sz w:val="24"/>
              </w:rPr>
              <w:t>具体</w:t>
            </w:r>
            <w:r>
              <w:rPr>
                <w:rFonts w:hint="eastAsia" w:ascii="宋体" w:hAnsi="宋体"/>
                <w:sz w:val="24"/>
              </w:rPr>
              <w:t>内容</w:t>
            </w:r>
            <w:r>
              <w:rPr>
                <w:rFonts w:ascii="宋体" w:hAnsi="宋体"/>
                <w:sz w:val="24"/>
              </w:rPr>
              <w:t>：</w:t>
            </w:r>
          </w:p>
          <w:p w14:paraId="4E50AB17">
            <w:pPr>
              <w:spacing w:line="400" w:lineRule="exact"/>
              <w:rPr>
                <w:rFonts w:ascii="宋体" w:hAnsi="宋体"/>
                <w:sz w:val="24"/>
              </w:rPr>
            </w:pPr>
          </w:p>
        </w:tc>
      </w:tr>
      <w:tr w14:paraId="4C6B5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0" w:type="dxa"/>
            <w:gridSpan w:val="4"/>
            <w:noWrap w:val="0"/>
            <w:vAlign w:val="center"/>
          </w:tcPr>
          <w:p w14:paraId="28A2FA85">
            <w:pPr>
              <w:spacing w:line="400" w:lineRule="exact"/>
              <w:jc w:val="center"/>
              <w:rPr>
                <w:rFonts w:hint="default" w:ascii="宋体" w:hAnsi="宋体" w:eastAsia="宋体"/>
                <w:sz w:val="24"/>
                <w:lang w:val="en-US" w:eastAsia="zh-CN"/>
              </w:rPr>
            </w:pPr>
            <w:r>
              <w:rPr>
                <w:rFonts w:hint="eastAsia"/>
                <w:b/>
                <w:sz w:val="24"/>
                <w:lang w:val="en-US" w:eastAsia="zh-CN"/>
              </w:rPr>
              <w:t>四</w:t>
            </w:r>
            <w:r>
              <w:rPr>
                <w:b/>
                <w:sz w:val="24"/>
              </w:rPr>
              <w:t>、</w:t>
            </w:r>
            <w:r>
              <w:rPr>
                <w:rFonts w:hint="eastAsia"/>
                <w:b/>
                <w:sz w:val="24"/>
              </w:rPr>
              <w:t>组织效益</w:t>
            </w:r>
            <w:r>
              <w:rPr>
                <w:rFonts w:hint="eastAsia"/>
                <w:b/>
                <w:sz w:val="24"/>
                <w:lang w:eastAsia="zh-CN"/>
              </w:rPr>
              <w:t>（</w:t>
            </w:r>
            <w:r>
              <w:rPr>
                <w:rFonts w:hint="eastAsia"/>
                <w:b/>
                <w:sz w:val="24"/>
                <w:lang w:val="en-US" w:eastAsia="zh-CN"/>
              </w:rPr>
              <w:t>250分）</w:t>
            </w:r>
          </w:p>
        </w:tc>
      </w:tr>
      <w:tr w14:paraId="21EB5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4E4E6BDA">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eastAsia" w:cs="Times New Roman" w:asciiTheme="minorAscii" w:hAnsiTheme="minorAscii"/>
                <w:color w:val="auto"/>
                <w:kern w:val="2"/>
                <w:sz w:val="24"/>
                <w:szCs w:val="24"/>
                <w:lang w:val="en-US" w:eastAsia="zh-CN" w:bidi="ar-SA"/>
              </w:rPr>
              <w:t>47</w:t>
            </w:r>
          </w:p>
        </w:tc>
        <w:tc>
          <w:tcPr>
            <w:tcW w:w="1251" w:type="dxa"/>
            <w:vMerge w:val="restart"/>
            <w:noWrap w:val="0"/>
            <w:vAlign w:val="center"/>
          </w:tcPr>
          <w:p w14:paraId="7629C7FD">
            <w:pPr>
              <w:spacing w:line="400" w:lineRule="exact"/>
              <w:rPr>
                <w:sz w:val="24"/>
              </w:rPr>
            </w:pPr>
            <w:r>
              <w:rPr>
                <w:sz w:val="24"/>
              </w:rPr>
              <w:t>运营绩效</w:t>
            </w:r>
          </w:p>
          <w:p w14:paraId="26C73ACC">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p w14:paraId="3801F615">
            <w:pPr>
              <w:pStyle w:val="2"/>
            </w:pPr>
          </w:p>
        </w:tc>
        <w:tc>
          <w:tcPr>
            <w:tcW w:w="2005" w:type="dxa"/>
            <w:noWrap w:val="0"/>
            <w:vAlign w:val="center"/>
          </w:tcPr>
          <w:p w14:paraId="7E970AFA">
            <w:pPr>
              <w:spacing w:line="400" w:lineRule="exact"/>
              <w:jc w:val="center"/>
              <w:rPr>
                <w:sz w:val="24"/>
              </w:rPr>
            </w:pPr>
            <w:r>
              <w:rPr>
                <w:sz w:val="24"/>
              </w:rPr>
              <w:t>床位使用率：</w:t>
            </w:r>
          </w:p>
          <w:p w14:paraId="20ED46FD">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10分）</w:t>
            </w:r>
          </w:p>
        </w:tc>
        <w:tc>
          <w:tcPr>
            <w:tcW w:w="4698" w:type="dxa"/>
            <w:noWrap w:val="0"/>
            <w:vAlign w:val="center"/>
          </w:tcPr>
          <w:p w14:paraId="3052CA43">
            <w:pPr>
              <w:spacing w:line="400" w:lineRule="exact"/>
              <w:rPr>
                <w:sz w:val="24"/>
                <w:u w:val="single"/>
              </w:rPr>
            </w:pPr>
            <w:r>
              <w:rPr>
                <w:sz w:val="24"/>
                <w:u w:val="single"/>
              </w:rPr>
              <w:t xml:space="preserve">        </w:t>
            </w:r>
            <w:r>
              <w:rPr>
                <w:sz w:val="24"/>
              </w:rPr>
              <w:t>%</w:t>
            </w:r>
          </w:p>
        </w:tc>
      </w:tr>
      <w:tr w14:paraId="5190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59E5C67E">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eastAsia" w:cs="Times New Roman" w:asciiTheme="minorAscii" w:hAnsiTheme="minorAscii"/>
                <w:color w:val="auto"/>
                <w:kern w:val="2"/>
                <w:sz w:val="24"/>
                <w:szCs w:val="24"/>
                <w:lang w:val="en-US" w:eastAsia="zh-CN" w:bidi="ar-SA"/>
              </w:rPr>
              <w:t>47</w:t>
            </w:r>
          </w:p>
        </w:tc>
        <w:tc>
          <w:tcPr>
            <w:tcW w:w="1251" w:type="dxa"/>
            <w:vMerge w:val="continue"/>
            <w:noWrap w:val="0"/>
            <w:vAlign w:val="center"/>
          </w:tcPr>
          <w:p w14:paraId="66EABAF9">
            <w:pPr>
              <w:spacing w:line="400" w:lineRule="exact"/>
              <w:rPr>
                <w:sz w:val="24"/>
              </w:rPr>
            </w:pPr>
          </w:p>
        </w:tc>
        <w:tc>
          <w:tcPr>
            <w:tcW w:w="2005" w:type="dxa"/>
            <w:noWrap w:val="0"/>
            <w:vAlign w:val="center"/>
          </w:tcPr>
          <w:p w14:paraId="037E1D07">
            <w:pPr>
              <w:spacing w:line="400" w:lineRule="exact"/>
              <w:jc w:val="center"/>
              <w:rPr>
                <w:rFonts w:hint="default" w:eastAsia="宋体"/>
                <w:sz w:val="24"/>
                <w:lang w:val="en-US" w:eastAsia="zh-CN"/>
              </w:rPr>
            </w:pPr>
            <w:r>
              <w:rPr>
                <w:sz w:val="24"/>
              </w:rPr>
              <w:t>出院患者平均住院日：</w:t>
            </w:r>
            <w:r>
              <w:rPr>
                <w:rFonts w:hint="eastAsia"/>
                <w:sz w:val="24"/>
                <w:lang w:eastAsia="zh-CN"/>
              </w:rPr>
              <w:t>（</w:t>
            </w:r>
            <w:r>
              <w:rPr>
                <w:rFonts w:hint="eastAsia"/>
                <w:sz w:val="24"/>
                <w:lang w:val="en-US" w:eastAsia="zh-CN"/>
              </w:rPr>
              <w:t>5分）</w:t>
            </w:r>
          </w:p>
        </w:tc>
        <w:tc>
          <w:tcPr>
            <w:tcW w:w="4698" w:type="dxa"/>
            <w:noWrap w:val="0"/>
            <w:vAlign w:val="center"/>
          </w:tcPr>
          <w:p w14:paraId="4C2C9CF6">
            <w:pPr>
              <w:spacing w:line="400" w:lineRule="exact"/>
              <w:rPr>
                <w:sz w:val="24"/>
                <w:u w:val="single"/>
              </w:rPr>
            </w:pPr>
            <w:r>
              <w:rPr>
                <w:sz w:val="24"/>
                <w:u w:val="single"/>
              </w:rPr>
              <w:t xml:space="preserve">        </w:t>
            </w:r>
            <w:r>
              <w:rPr>
                <w:rFonts w:ascii="宋体" w:hAnsi="宋体"/>
                <w:sz w:val="24"/>
              </w:rPr>
              <w:t>天</w:t>
            </w:r>
          </w:p>
        </w:tc>
      </w:tr>
      <w:tr w14:paraId="6589C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53B5B901">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eastAsia" w:cs="Times New Roman" w:asciiTheme="minorAscii" w:hAnsiTheme="minorAscii"/>
                <w:color w:val="auto"/>
                <w:kern w:val="2"/>
                <w:sz w:val="24"/>
                <w:szCs w:val="24"/>
                <w:lang w:val="en-US" w:eastAsia="zh-CN" w:bidi="ar-SA"/>
              </w:rPr>
              <w:t>48</w:t>
            </w:r>
          </w:p>
        </w:tc>
        <w:tc>
          <w:tcPr>
            <w:tcW w:w="1251" w:type="dxa"/>
            <w:vMerge w:val="continue"/>
            <w:noWrap w:val="0"/>
            <w:vAlign w:val="center"/>
          </w:tcPr>
          <w:p w14:paraId="276855C0">
            <w:pPr>
              <w:spacing w:line="400" w:lineRule="exact"/>
              <w:rPr>
                <w:sz w:val="24"/>
              </w:rPr>
            </w:pPr>
          </w:p>
        </w:tc>
        <w:tc>
          <w:tcPr>
            <w:tcW w:w="2005" w:type="dxa"/>
            <w:noWrap w:val="0"/>
            <w:vAlign w:val="center"/>
          </w:tcPr>
          <w:p w14:paraId="0F15DC8E">
            <w:pPr>
              <w:spacing w:line="400" w:lineRule="exact"/>
              <w:jc w:val="center"/>
              <w:rPr>
                <w:rFonts w:hint="default" w:eastAsia="宋体"/>
                <w:sz w:val="24"/>
                <w:lang w:val="en-US" w:eastAsia="zh-CN"/>
              </w:rPr>
            </w:pPr>
            <w:r>
              <w:rPr>
                <w:sz w:val="24"/>
              </w:rPr>
              <w:t>从其他医院转来的患者数量占医治患者总数量的比例</w:t>
            </w:r>
            <w:r>
              <w:rPr>
                <w:rFonts w:hint="eastAsia"/>
                <w:sz w:val="24"/>
                <w:lang w:eastAsia="zh-CN"/>
              </w:rPr>
              <w:t>（</w:t>
            </w:r>
            <w:r>
              <w:rPr>
                <w:rFonts w:hint="eastAsia"/>
                <w:sz w:val="24"/>
                <w:lang w:val="en-US" w:eastAsia="zh-CN"/>
              </w:rPr>
              <w:t>5分）</w:t>
            </w:r>
          </w:p>
        </w:tc>
        <w:tc>
          <w:tcPr>
            <w:tcW w:w="4698" w:type="dxa"/>
            <w:noWrap w:val="0"/>
            <w:vAlign w:val="center"/>
          </w:tcPr>
          <w:p w14:paraId="01EC160C">
            <w:pPr>
              <w:spacing w:line="400" w:lineRule="exact"/>
              <w:rPr>
                <w:rFonts w:ascii="宋体" w:hAnsi="宋体"/>
                <w:sz w:val="24"/>
              </w:rPr>
            </w:pPr>
            <w:r>
              <w:rPr>
                <w:rFonts w:ascii="宋体" w:hAnsi="宋体"/>
                <w:sz w:val="24"/>
              </w:rPr>
              <w:t>从其他医院转来的患者数量：</w:t>
            </w:r>
          </w:p>
          <w:p w14:paraId="59CEC4E7">
            <w:pPr>
              <w:spacing w:line="400" w:lineRule="exact"/>
              <w:rPr>
                <w:rFonts w:ascii="宋体" w:hAnsi="宋体"/>
                <w:sz w:val="24"/>
              </w:rPr>
            </w:pPr>
            <w:r>
              <w:rPr>
                <w:rFonts w:ascii="宋体" w:hAnsi="宋体"/>
                <w:sz w:val="24"/>
              </w:rPr>
              <w:t>占医治患者总数量的比例：</w:t>
            </w:r>
            <w:r>
              <w:rPr>
                <w:sz w:val="24"/>
                <w:u w:val="single"/>
              </w:rPr>
              <w:t xml:space="preserve">        </w:t>
            </w:r>
            <w:r>
              <w:rPr>
                <w:sz w:val="24"/>
              </w:rPr>
              <w:t>%</w:t>
            </w:r>
          </w:p>
        </w:tc>
      </w:tr>
      <w:tr w14:paraId="2D68C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41ADCC47">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eastAsia" w:asciiTheme="minorAscii" w:hAnsiTheme="minorAscii"/>
                <w:sz w:val="24"/>
                <w:szCs w:val="24"/>
                <w:lang w:val="en-US" w:eastAsia="zh-CN"/>
              </w:rPr>
              <w:t>49</w:t>
            </w:r>
          </w:p>
        </w:tc>
        <w:tc>
          <w:tcPr>
            <w:tcW w:w="1251" w:type="dxa"/>
            <w:vMerge w:val="continue"/>
            <w:noWrap w:val="0"/>
            <w:vAlign w:val="center"/>
          </w:tcPr>
          <w:p w14:paraId="16CEE21E">
            <w:pPr>
              <w:spacing w:line="400" w:lineRule="exact"/>
              <w:rPr>
                <w:sz w:val="24"/>
              </w:rPr>
            </w:pPr>
          </w:p>
        </w:tc>
        <w:tc>
          <w:tcPr>
            <w:tcW w:w="2005" w:type="dxa"/>
            <w:noWrap w:val="0"/>
            <w:vAlign w:val="center"/>
          </w:tcPr>
          <w:p w14:paraId="129C5F44">
            <w:pPr>
              <w:spacing w:line="400" w:lineRule="exact"/>
              <w:jc w:val="center"/>
              <w:rPr>
                <w:sz w:val="24"/>
              </w:rPr>
            </w:pPr>
            <w:r>
              <w:rPr>
                <w:sz w:val="24"/>
              </w:rPr>
              <w:t>医生人均每日担负诊疗次数</w:t>
            </w:r>
          </w:p>
          <w:p w14:paraId="68B9B604">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5分）</w:t>
            </w:r>
          </w:p>
        </w:tc>
        <w:tc>
          <w:tcPr>
            <w:tcW w:w="4698" w:type="dxa"/>
            <w:noWrap w:val="0"/>
            <w:vAlign w:val="center"/>
          </w:tcPr>
          <w:p w14:paraId="47B7C229">
            <w:pPr>
              <w:spacing w:line="400" w:lineRule="exact"/>
              <w:rPr>
                <w:rFonts w:ascii="宋体" w:hAnsi="宋体"/>
                <w:sz w:val="24"/>
              </w:rPr>
            </w:pPr>
            <w:r>
              <w:rPr>
                <w:sz w:val="24"/>
                <w:u w:val="single"/>
              </w:rPr>
              <w:t xml:space="preserve">        </w:t>
            </w:r>
            <w:r>
              <w:rPr>
                <w:rFonts w:ascii="宋体" w:hAnsi="宋体"/>
                <w:sz w:val="24"/>
              </w:rPr>
              <w:t>次/日</w:t>
            </w:r>
          </w:p>
        </w:tc>
      </w:tr>
      <w:tr w14:paraId="21E36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5B892F22">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50</w:t>
            </w:r>
          </w:p>
        </w:tc>
        <w:tc>
          <w:tcPr>
            <w:tcW w:w="1251" w:type="dxa"/>
            <w:vMerge w:val="continue"/>
            <w:noWrap w:val="0"/>
            <w:vAlign w:val="center"/>
          </w:tcPr>
          <w:p w14:paraId="7CD8E53B">
            <w:pPr>
              <w:spacing w:line="400" w:lineRule="exact"/>
              <w:rPr>
                <w:sz w:val="24"/>
              </w:rPr>
            </w:pPr>
          </w:p>
        </w:tc>
        <w:tc>
          <w:tcPr>
            <w:tcW w:w="2005" w:type="dxa"/>
            <w:noWrap w:val="0"/>
            <w:vAlign w:val="center"/>
          </w:tcPr>
          <w:p w14:paraId="4C07BA42">
            <w:pPr>
              <w:spacing w:line="400" w:lineRule="exact"/>
              <w:jc w:val="center"/>
              <w:rPr>
                <w:rFonts w:hint="default" w:eastAsia="宋体"/>
                <w:sz w:val="24"/>
                <w:lang w:val="en-US" w:eastAsia="zh-CN"/>
              </w:rPr>
            </w:pPr>
            <w:r>
              <w:rPr>
                <w:sz w:val="24"/>
              </w:rPr>
              <w:t>平均每日门（急）诊人次</w:t>
            </w:r>
            <w:r>
              <w:rPr>
                <w:rFonts w:hint="eastAsia"/>
                <w:sz w:val="24"/>
                <w:lang w:eastAsia="zh-CN"/>
              </w:rPr>
              <w:t>（</w:t>
            </w:r>
            <w:r>
              <w:rPr>
                <w:rFonts w:hint="eastAsia"/>
                <w:sz w:val="24"/>
                <w:lang w:val="en-US" w:eastAsia="zh-CN"/>
              </w:rPr>
              <w:t>5分）</w:t>
            </w:r>
          </w:p>
        </w:tc>
        <w:tc>
          <w:tcPr>
            <w:tcW w:w="4698" w:type="dxa"/>
            <w:noWrap w:val="0"/>
            <w:vAlign w:val="center"/>
          </w:tcPr>
          <w:p w14:paraId="727F5964">
            <w:pPr>
              <w:spacing w:line="400" w:lineRule="exact"/>
              <w:rPr>
                <w:rFonts w:ascii="宋体" w:hAnsi="宋体"/>
                <w:sz w:val="24"/>
              </w:rPr>
            </w:pPr>
            <w:r>
              <w:rPr>
                <w:sz w:val="24"/>
                <w:u w:val="single"/>
              </w:rPr>
              <w:t xml:space="preserve">        </w:t>
            </w:r>
            <w:r>
              <w:rPr>
                <w:rFonts w:ascii="宋体" w:hAnsi="宋体"/>
                <w:sz w:val="24"/>
              </w:rPr>
              <w:t>次/日</w:t>
            </w:r>
          </w:p>
        </w:tc>
      </w:tr>
      <w:tr w14:paraId="76AD5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79E9EA30">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51</w:t>
            </w:r>
          </w:p>
        </w:tc>
        <w:tc>
          <w:tcPr>
            <w:tcW w:w="1251" w:type="dxa"/>
            <w:vMerge w:val="continue"/>
            <w:noWrap w:val="0"/>
            <w:vAlign w:val="center"/>
          </w:tcPr>
          <w:p w14:paraId="71D32BDE">
            <w:pPr>
              <w:spacing w:line="400" w:lineRule="exact"/>
              <w:rPr>
                <w:sz w:val="24"/>
              </w:rPr>
            </w:pPr>
          </w:p>
        </w:tc>
        <w:tc>
          <w:tcPr>
            <w:tcW w:w="2005" w:type="dxa"/>
            <w:noWrap w:val="0"/>
            <w:vAlign w:val="center"/>
          </w:tcPr>
          <w:p w14:paraId="07F6E3E4">
            <w:pPr>
              <w:spacing w:line="400" w:lineRule="exact"/>
              <w:jc w:val="center"/>
              <w:rPr>
                <w:rFonts w:hint="default" w:eastAsia="宋体"/>
                <w:sz w:val="24"/>
                <w:lang w:val="en-US" w:eastAsia="zh-CN"/>
              </w:rPr>
            </w:pPr>
            <w:r>
              <w:rPr>
                <w:sz w:val="24"/>
              </w:rPr>
              <w:t>平均每日手术台次</w:t>
            </w:r>
            <w:r>
              <w:rPr>
                <w:rFonts w:hint="eastAsia"/>
                <w:sz w:val="24"/>
                <w:lang w:eastAsia="zh-CN"/>
              </w:rPr>
              <w:t>（</w:t>
            </w:r>
            <w:r>
              <w:rPr>
                <w:rFonts w:hint="eastAsia"/>
                <w:sz w:val="24"/>
                <w:lang w:val="en-US" w:eastAsia="zh-CN"/>
              </w:rPr>
              <w:t>10分）</w:t>
            </w:r>
          </w:p>
        </w:tc>
        <w:tc>
          <w:tcPr>
            <w:tcW w:w="4698" w:type="dxa"/>
            <w:noWrap w:val="0"/>
            <w:vAlign w:val="center"/>
          </w:tcPr>
          <w:p w14:paraId="5D33BDCE">
            <w:pPr>
              <w:spacing w:line="400" w:lineRule="exact"/>
              <w:rPr>
                <w:rFonts w:ascii="宋体" w:hAnsi="宋体"/>
                <w:sz w:val="24"/>
              </w:rPr>
            </w:pPr>
            <w:r>
              <w:rPr>
                <w:sz w:val="24"/>
                <w:u w:val="single"/>
              </w:rPr>
              <w:t xml:space="preserve">        </w:t>
            </w:r>
            <w:r>
              <w:rPr>
                <w:rFonts w:ascii="宋体" w:hAnsi="宋体"/>
                <w:sz w:val="24"/>
              </w:rPr>
              <w:t>次/日</w:t>
            </w:r>
          </w:p>
        </w:tc>
      </w:tr>
      <w:tr w14:paraId="185CF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18FECFAE">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52</w:t>
            </w:r>
          </w:p>
        </w:tc>
        <w:tc>
          <w:tcPr>
            <w:tcW w:w="1251" w:type="dxa"/>
            <w:vMerge w:val="continue"/>
            <w:noWrap w:val="0"/>
            <w:vAlign w:val="center"/>
          </w:tcPr>
          <w:p w14:paraId="55B42AFF">
            <w:pPr>
              <w:spacing w:line="400" w:lineRule="exact"/>
              <w:rPr>
                <w:sz w:val="24"/>
              </w:rPr>
            </w:pPr>
          </w:p>
        </w:tc>
        <w:tc>
          <w:tcPr>
            <w:tcW w:w="2005" w:type="dxa"/>
            <w:noWrap w:val="0"/>
            <w:vAlign w:val="center"/>
          </w:tcPr>
          <w:p w14:paraId="0C9B5179">
            <w:pPr>
              <w:spacing w:line="400" w:lineRule="exact"/>
              <w:jc w:val="center"/>
              <w:rPr>
                <w:rFonts w:hint="default" w:eastAsia="宋体"/>
                <w:sz w:val="24"/>
                <w:lang w:val="en-US" w:eastAsia="zh-CN"/>
              </w:rPr>
            </w:pPr>
            <w:r>
              <w:rPr>
                <w:sz w:val="24"/>
              </w:rPr>
              <w:t>临床病例讨论和诊疗协议会次数：</w:t>
            </w:r>
            <w:r>
              <w:rPr>
                <w:rFonts w:hint="eastAsia"/>
                <w:sz w:val="24"/>
                <w:lang w:eastAsia="zh-CN"/>
              </w:rPr>
              <w:t>（</w:t>
            </w:r>
            <w:r>
              <w:rPr>
                <w:rFonts w:hint="eastAsia"/>
                <w:sz w:val="24"/>
                <w:lang w:val="en-US" w:eastAsia="zh-CN"/>
              </w:rPr>
              <w:t>10分）</w:t>
            </w:r>
          </w:p>
        </w:tc>
        <w:tc>
          <w:tcPr>
            <w:tcW w:w="4698" w:type="dxa"/>
            <w:noWrap w:val="0"/>
            <w:vAlign w:val="center"/>
          </w:tcPr>
          <w:p w14:paraId="307C122A">
            <w:pPr>
              <w:spacing w:line="400" w:lineRule="exact"/>
              <w:rPr>
                <w:rFonts w:ascii="宋体" w:hAnsi="宋体"/>
                <w:sz w:val="24"/>
              </w:rPr>
            </w:pPr>
            <w:r>
              <w:rPr>
                <w:sz w:val="24"/>
                <w:u w:val="single"/>
              </w:rPr>
              <w:t xml:space="preserve">        </w:t>
            </w:r>
            <w:r>
              <w:rPr>
                <w:rFonts w:ascii="宋体" w:hAnsi="宋体"/>
                <w:sz w:val="24"/>
              </w:rPr>
              <w:t>次/日</w:t>
            </w:r>
          </w:p>
        </w:tc>
      </w:tr>
      <w:tr w14:paraId="15A17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noWrap w:val="0"/>
            <w:vAlign w:val="center"/>
          </w:tcPr>
          <w:p w14:paraId="5A7CF83F">
            <w:pPr>
              <w:keepNext w:val="0"/>
              <w:keepLines w:val="0"/>
              <w:widowControl/>
              <w:suppressLineNumbers w:val="0"/>
              <w:jc w:val="center"/>
              <w:textAlignment w:val="center"/>
              <w:rPr>
                <w:rFonts w:hint="default" w:asciiTheme="minorAscii" w:hAnsiTheme="minorAscii"/>
                <w:sz w:val="24"/>
                <w:szCs w:val="24"/>
              </w:rPr>
            </w:pPr>
            <w:r>
              <w:rPr>
                <w:rFonts w:hint="default" w:eastAsia="宋体" w:cs="宋体" w:asciiTheme="minorAscii" w:hAnsiTheme="minorAscii"/>
                <w:i w:val="0"/>
                <w:iCs w:val="0"/>
                <w:color w:val="000000"/>
                <w:kern w:val="0"/>
                <w:sz w:val="24"/>
                <w:szCs w:val="24"/>
                <w:u w:val="none"/>
                <w:lang w:val="en-US" w:eastAsia="zh-CN" w:bidi="ar"/>
              </w:rPr>
              <w:t>53</w:t>
            </w:r>
          </w:p>
        </w:tc>
        <w:tc>
          <w:tcPr>
            <w:tcW w:w="1251" w:type="dxa"/>
            <w:vMerge w:val="restart"/>
            <w:noWrap w:val="0"/>
            <w:vAlign w:val="center"/>
          </w:tcPr>
          <w:p w14:paraId="5CBCB772">
            <w:pPr>
              <w:spacing w:line="400" w:lineRule="exact"/>
              <w:jc w:val="center"/>
              <w:rPr>
                <w:sz w:val="24"/>
              </w:rPr>
            </w:pPr>
            <w:r>
              <w:rPr>
                <w:sz w:val="24"/>
              </w:rPr>
              <w:t>满意度</w:t>
            </w:r>
          </w:p>
          <w:p w14:paraId="24321B12">
            <w:pPr>
              <w:pStyle w:val="2"/>
              <w:rPr>
                <w:rFonts w:hint="default" w:eastAsia="宋体"/>
                <w:lang w:val="en-US" w:eastAsia="zh-CN"/>
              </w:rPr>
            </w:pPr>
            <w:r>
              <w:rPr>
                <w:rFonts w:hint="eastAsia" w:eastAsia="宋体"/>
                <w:sz w:val="24"/>
                <w:szCs w:val="24"/>
                <w:lang w:val="en-US" w:eastAsia="zh-CN"/>
              </w:rPr>
              <w:t>（30分）</w:t>
            </w:r>
          </w:p>
        </w:tc>
        <w:tc>
          <w:tcPr>
            <w:tcW w:w="2005" w:type="dxa"/>
            <w:vMerge w:val="restart"/>
            <w:noWrap w:val="0"/>
            <w:vAlign w:val="center"/>
          </w:tcPr>
          <w:p w14:paraId="17792C21">
            <w:pPr>
              <w:spacing w:line="400" w:lineRule="exact"/>
              <w:jc w:val="center"/>
              <w:rPr>
                <w:rFonts w:hint="eastAsia"/>
                <w:sz w:val="24"/>
              </w:rPr>
            </w:pPr>
            <w:r>
              <w:rPr>
                <w:sz w:val="24"/>
              </w:rPr>
              <w:t>是否每年组织患者满意度测评</w:t>
            </w:r>
          </w:p>
          <w:p w14:paraId="3AA7848A">
            <w:pPr>
              <w:spacing w:line="400" w:lineRule="exact"/>
              <w:jc w:val="center"/>
              <w:rPr>
                <w:rFonts w:hint="default" w:eastAsia="宋体"/>
                <w:sz w:val="24"/>
                <w:lang w:val="en-US" w:eastAsia="zh-CN"/>
              </w:rPr>
            </w:pPr>
            <w:r>
              <w:rPr>
                <w:rFonts w:hint="eastAsia"/>
                <w:sz w:val="24"/>
              </w:rPr>
              <w:t>（</w:t>
            </w:r>
            <w:r>
              <w:rPr>
                <w:sz w:val="24"/>
              </w:rPr>
              <w:t>如果是，2020年度患者满意度测评结果及其应用情况</w:t>
            </w:r>
            <w:r>
              <w:rPr>
                <w:rFonts w:hint="eastAsia"/>
                <w:sz w:val="24"/>
              </w:rPr>
              <w:t>）</w:t>
            </w:r>
            <w:r>
              <w:rPr>
                <w:rFonts w:hint="eastAsia"/>
                <w:sz w:val="24"/>
                <w:lang w:eastAsia="zh-CN"/>
              </w:rPr>
              <w:t>（</w:t>
            </w:r>
            <w:r>
              <w:rPr>
                <w:rFonts w:hint="eastAsia"/>
                <w:sz w:val="24"/>
                <w:lang w:val="en-US" w:eastAsia="zh-CN"/>
              </w:rPr>
              <w:t>10分）</w:t>
            </w:r>
          </w:p>
        </w:tc>
        <w:tc>
          <w:tcPr>
            <w:tcW w:w="4698" w:type="dxa"/>
            <w:noWrap w:val="0"/>
            <w:vAlign w:val="center"/>
          </w:tcPr>
          <w:p w14:paraId="0ECED0F2">
            <w:pPr>
              <w:spacing w:line="400" w:lineRule="exact"/>
              <w:rPr>
                <w:rFonts w:ascii="宋体" w:hAnsi="宋体"/>
                <w:sz w:val="24"/>
              </w:rPr>
            </w:pPr>
            <w:r>
              <w:rPr>
                <w:rFonts w:ascii="宋体" w:hAnsi="宋体"/>
                <w:sz w:val="24"/>
              </w:rPr>
              <w:t>□是     □否</w:t>
            </w:r>
          </w:p>
        </w:tc>
      </w:tr>
      <w:tr w14:paraId="211CF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6" w:type="dxa"/>
            <w:vMerge w:val="continue"/>
            <w:noWrap w:val="0"/>
            <w:vAlign w:val="center"/>
          </w:tcPr>
          <w:p w14:paraId="02849498">
            <w:pPr>
              <w:spacing w:line="400" w:lineRule="exact"/>
              <w:jc w:val="center"/>
              <w:rPr>
                <w:rFonts w:hint="default" w:eastAsia="宋体" w:cs="Times New Roman" w:asciiTheme="minorAscii" w:hAnsiTheme="minorAscii"/>
                <w:color w:val="auto"/>
                <w:kern w:val="2"/>
                <w:sz w:val="24"/>
                <w:szCs w:val="24"/>
                <w:lang w:val="en-US" w:eastAsia="zh-CN" w:bidi="ar-SA"/>
              </w:rPr>
            </w:pPr>
          </w:p>
        </w:tc>
        <w:tc>
          <w:tcPr>
            <w:tcW w:w="1251" w:type="dxa"/>
            <w:vMerge w:val="continue"/>
            <w:noWrap w:val="0"/>
            <w:vAlign w:val="center"/>
          </w:tcPr>
          <w:p w14:paraId="4C8CC4E5">
            <w:pPr>
              <w:spacing w:line="400" w:lineRule="exact"/>
              <w:jc w:val="center"/>
              <w:rPr>
                <w:sz w:val="24"/>
              </w:rPr>
            </w:pPr>
          </w:p>
        </w:tc>
        <w:tc>
          <w:tcPr>
            <w:tcW w:w="2005" w:type="dxa"/>
            <w:vMerge w:val="continue"/>
            <w:noWrap w:val="0"/>
            <w:vAlign w:val="center"/>
          </w:tcPr>
          <w:p w14:paraId="7D28E8C9">
            <w:pPr>
              <w:spacing w:line="400" w:lineRule="exact"/>
              <w:jc w:val="center"/>
              <w:rPr>
                <w:sz w:val="24"/>
              </w:rPr>
            </w:pPr>
          </w:p>
        </w:tc>
        <w:tc>
          <w:tcPr>
            <w:tcW w:w="4698" w:type="dxa"/>
            <w:noWrap w:val="0"/>
            <w:vAlign w:val="top"/>
          </w:tcPr>
          <w:p w14:paraId="2E28D224">
            <w:pPr>
              <w:spacing w:line="400" w:lineRule="exact"/>
              <w:rPr>
                <w:rFonts w:ascii="宋体" w:hAnsi="宋体"/>
                <w:sz w:val="24"/>
              </w:rPr>
            </w:pPr>
            <w:r>
              <w:rPr>
                <w:rFonts w:ascii="宋体" w:hAnsi="宋体"/>
                <w:sz w:val="24"/>
              </w:rPr>
              <w:t>具体</w:t>
            </w:r>
            <w:r>
              <w:rPr>
                <w:rFonts w:hint="eastAsia" w:ascii="宋体" w:hAnsi="宋体"/>
                <w:sz w:val="24"/>
              </w:rPr>
              <w:t>内容</w:t>
            </w:r>
            <w:r>
              <w:rPr>
                <w:rFonts w:ascii="宋体" w:hAnsi="宋体"/>
                <w:sz w:val="24"/>
              </w:rPr>
              <w:t>：</w:t>
            </w:r>
          </w:p>
          <w:p w14:paraId="5B03687A">
            <w:pPr>
              <w:spacing w:line="400" w:lineRule="exact"/>
              <w:rPr>
                <w:rFonts w:ascii="宋体" w:hAnsi="宋体"/>
                <w:sz w:val="24"/>
              </w:rPr>
            </w:pPr>
          </w:p>
        </w:tc>
      </w:tr>
      <w:tr w14:paraId="56C3B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Merge w:val="restart"/>
            <w:noWrap w:val="0"/>
            <w:vAlign w:val="center"/>
          </w:tcPr>
          <w:p w14:paraId="52EBF61C">
            <w:pPr>
              <w:keepNext w:val="0"/>
              <w:keepLines w:val="0"/>
              <w:widowControl/>
              <w:suppressLineNumbers w:val="0"/>
              <w:jc w:val="center"/>
              <w:textAlignment w:val="center"/>
              <w:rPr>
                <w:rFonts w:hint="default" w:asciiTheme="minorAscii" w:hAnsiTheme="minorAscii"/>
                <w:sz w:val="24"/>
                <w:szCs w:val="24"/>
              </w:rPr>
            </w:pPr>
            <w:r>
              <w:rPr>
                <w:rFonts w:hint="default" w:eastAsia="宋体" w:cs="宋体" w:asciiTheme="minorAscii" w:hAnsiTheme="minorAscii"/>
                <w:i w:val="0"/>
                <w:iCs w:val="0"/>
                <w:color w:val="000000"/>
                <w:kern w:val="0"/>
                <w:sz w:val="24"/>
                <w:szCs w:val="24"/>
                <w:u w:val="none"/>
                <w:lang w:val="en-US" w:eastAsia="zh-CN" w:bidi="ar"/>
              </w:rPr>
              <w:t>54</w:t>
            </w:r>
          </w:p>
        </w:tc>
        <w:tc>
          <w:tcPr>
            <w:tcW w:w="1251" w:type="dxa"/>
            <w:vMerge w:val="continue"/>
            <w:noWrap w:val="0"/>
            <w:vAlign w:val="center"/>
          </w:tcPr>
          <w:p w14:paraId="4090D111">
            <w:pPr>
              <w:spacing w:line="400" w:lineRule="exact"/>
              <w:jc w:val="center"/>
              <w:rPr>
                <w:sz w:val="24"/>
              </w:rPr>
            </w:pPr>
          </w:p>
        </w:tc>
        <w:tc>
          <w:tcPr>
            <w:tcW w:w="2005" w:type="dxa"/>
            <w:noWrap w:val="0"/>
            <w:vAlign w:val="center"/>
          </w:tcPr>
          <w:p w14:paraId="6E8397E9">
            <w:pPr>
              <w:spacing w:line="400" w:lineRule="exact"/>
              <w:jc w:val="center"/>
              <w:rPr>
                <w:sz w:val="24"/>
              </w:rPr>
            </w:pPr>
            <w:r>
              <w:rPr>
                <w:sz w:val="24"/>
              </w:rPr>
              <w:t>近3年员工离职数量及占比：</w:t>
            </w:r>
          </w:p>
          <w:p w14:paraId="0EA259CB">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10分）</w:t>
            </w:r>
          </w:p>
        </w:tc>
        <w:tc>
          <w:tcPr>
            <w:tcW w:w="4698" w:type="dxa"/>
            <w:noWrap w:val="0"/>
            <w:vAlign w:val="center"/>
          </w:tcPr>
          <w:p w14:paraId="6A1EB72F">
            <w:pPr>
              <w:spacing w:line="400" w:lineRule="exact"/>
              <w:rPr>
                <w:rFonts w:ascii="宋体" w:hAnsi="宋体"/>
                <w:sz w:val="24"/>
              </w:rPr>
            </w:pPr>
            <w:r>
              <w:rPr>
                <w:rFonts w:ascii="宋体" w:hAnsi="宋体"/>
                <w:sz w:val="24"/>
              </w:rPr>
              <w:t>数量：</w:t>
            </w:r>
            <w:r>
              <w:rPr>
                <w:sz w:val="24"/>
                <w:u w:val="single"/>
              </w:rPr>
              <w:t xml:space="preserve">     </w:t>
            </w:r>
            <w:r>
              <w:rPr>
                <w:rFonts w:ascii="宋体" w:hAnsi="宋体"/>
                <w:sz w:val="24"/>
              </w:rPr>
              <w:t>占比：</w:t>
            </w:r>
            <w:r>
              <w:rPr>
                <w:sz w:val="24"/>
                <w:u w:val="single"/>
              </w:rPr>
              <w:t xml:space="preserve">     </w:t>
            </w:r>
            <w:r>
              <w:rPr>
                <w:sz w:val="24"/>
              </w:rPr>
              <w:t>%</w:t>
            </w:r>
          </w:p>
        </w:tc>
      </w:tr>
      <w:tr w14:paraId="4446D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vMerge w:val="continue"/>
            <w:noWrap w:val="0"/>
            <w:vAlign w:val="center"/>
          </w:tcPr>
          <w:p w14:paraId="13E7DA89">
            <w:pPr>
              <w:spacing w:line="400" w:lineRule="exact"/>
              <w:jc w:val="center"/>
              <w:rPr>
                <w:rFonts w:hint="default" w:eastAsia="宋体" w:cs="Times New Roman" w:asciiTheme="minorAscii" w:hAnsiTheme="minorAscii"/>
                <w:color w:val="auto"/>
                <w:kern w:val="2"/>
                <w:sz w:val="24"/>
                <w:szCs w:val="24"/>
                <w:lang w:val="en-US" w:eastAsia="zh-CN" w:bidi="ar-SA"/>
              </w:rPr>
            </w:pPr>
          </w:p>
        </w:tc>
        <w:tc>
          <w:tcPr>
            <w:tcW w:w="1251" w:type="dxa"/>
            <w:vMerge w:val="continue"/>
            <w:noWrap w:val="0"/>
            <w:vAlign w:val="center"/>
          </w:tcPr>
          <w:p w14:paraId="53B332D6">
            <w:pPr>
              <w:spacing w:line="400" w:lineRule="exact"/>
              <w:jc w:val="center"/>
              <w:rPr>
                <w:sz w:val="24"/>
              </w:rPr>
            </w:pPr>
          </w:p>
        </w:tc>
        <w:tc>
          <w:tcPr>
            <w:tcW w:w="2005" w:type="dxa"/>
            <w:noWrap w:val="0"/>
            <w:vAlign w:val="center"/>
          </w:tcPr>
          <w:p w14:paraId="2E05BFD2">
            <w:pPr>
              <w:spacing w:line="400" w:lineRule="exact"/>
              <w:jc w:val="center"/>
              <w:rPr>
                <w:sz w:val="24"/>
              </w:rPr>
            </w:pPr>
            <w:r>
              <w:rPr>
                <w:sz w:val="24"/>
              </w:rPr>
              <w:t>近3年调入员工数量及占比：</w:t>
            </w:r>
          </w:p>
          <w:p w14:paraId="49E61B1D">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10分）</w:t>
            </w:r>
          </w:p>
        </w:tc>
        <w:tc>
          <w:tcPr>
            <w:tcW w:w="4698" w:type="dxa"/>
            <w:noWrap w:val="0"/>
            <w:vAlign w:val="center"/>
          </w:tcPr>
          <w:p w14:paraId="6BB64528">
            <w:pPr>
              <w:spacing w:line="400" w:lineRule="exact"/>
              <w:rPr>
                <w:rFonts w:ascii="宋体" w:hAnsi="宋体"/>
                <w:sz w:val="24"/>
              </w:rPr>
            </w:pPr>
            <w:r>
              <w:rPr>
                <w:rFonts w:ascii="宋体" w:hAnsi="宋体"/>
                <w:sz w:val="24"/>
              </w:rPr>
              <w:t>数量：</w:t>
            </w:r>
            <w:r>
              <w:rPr>
                <w:sz w:val="24"/>
                <w:u w:val="single"/>
              </w:rPr>
              <w:t xml:space="preserve">     </w:t>
            </w:r>
            <w:r>
              <w:rPr>
                <w:rFonts w:ascii="宋体" w:hAnsi="宋体"/>
                <w:sz w:val="24"/>
              </w:rPr>
              <w:t>占比：</w:t>
            </w:r>
            <w:r>
              <w:rPr>
                <w:sz w:val="24"/>
                <w:u w:val="single"/>
              </w:rPr>
              <w:t xml:space="preserve">     </w:t>
            </w:r>
            <w:r>
              <w:rPr>
                <w:sz w:val="24"/>
              </w:rPr>
              <w:t>%</w:t>
            </w:r>
          </w:p>
        </w:tc>
      </w:tr>
      <w:tr w14:paraId="78887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47D63A0A">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55</w:t>
            </w:r>
          </w:p>
        </w:tc>
        <w:tc>
          <w:tcPr>
            <w:tcW w:w="1251" w:type="dxa"/>
            <w:vMerge w:val="restart"/>
            <w:noWrap w:val="0"/>
            <w:vAlign w:val="center"/>
          </w:tcPr>
          <w:p w14:paraId="060647C5">
            <w:pPr>
              <w:spacing w:line="400" w:lineRule="exact"/>
              <w:jc w:val="center"/>
              <w:rPr>
                <w:sz w:val="24"/>
              </w:rPr>
            </w:pPr>
            <w:r>
              <w:rPr>
                <w:sz w:val="24"/>
              </w:rPr>
              <w:t>医疗质量</w:t>
            </w:r>
          </w:p>
          <w:p w14:paraId="0D849771">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tc>
        <w:tc>
          <w:tcPr>
            <w:tcW w:w="2005" w:type="dxa"/>
            <w:noWrap w:val="0"/>
            <w:vAlign w:val="center"/>
          </w:tcPr>
          <w:p w14:paraId="7753DF62">
            <w:pPr>
              <w:spacing w:line="400" w:lineRule="exact"/>
              <w:jc w:val="center"/>
              <w:rPr>
                <w:rFonts w:hint="default" w:eastAsia="宋体"/>
                <w:sz w:val="24"/>
                <w:lang w:val="en-US" w:eastAsia="zh-CN"/>
              </w:rPr>
            </w:pPr>
            <w:r>
              <w:rPr>
                <w:sz w:val="24"/>
              </w:rPr>
              <w:t>住院患者两周或</w:t>
            </w:r>
            <w:r>
              <w:rPr>
                <w:rFonts w:hint="eastAsia"/>
                <w:sz w:val="24"/>
                <w:lang w:eastAsia="zh-CN"/>
              </w:rPr>
              <w:t>一个</w:t>
            </w:r>
            <w:r>
              <w:rPr>
                <w:sz w:val="24"/>
              </w:rPr>
              <w:t>月内再住院例数</w:t>
            </w:r>
            <w:r>
              <w:rPr>
                <w:rFonts w:hint="eastAsia"/>
                <w:sz w:val="24"/>
                <w:lang w:eastAsia="zh-CN"/>
              </w:rPr>
              <w:t>（</w:t>
            </w:r>
            <w:r>
              <w:rPr>
                <w:rFonts w:hint="eastAsia"/>
                <w:sz w:val="24"/>
                <w:lang w:val="en-US" w:eastAsia="zh-CN"/>
              </w:rPr>
              <w:t>10分）</w:t>
            </w:r>
          </w:p>
        </w:tc>
        <w:tc>
          <w:tcPr>
            <w:tcW w:w="4698" w:type="dxa"/>
            <w:noWrap w:val="0"/>
            <w:vAlign w:val="center"/>
          </w:tcPr>
          <w:p w14:paraId="7437EBCD">
            <w:pPr>
              <w:spacing w:line="400" w:lineRule="exact"/>
              <w:rPr>
                <w:rFonts w:ascii="宋体" w:hAnsi="宋体"/>
                <w:sz w:val="24"/>
              </w:rPr>
            </w:pPr>
            <w:r>
              <w:rPr>
                <w:sz w:val="24"/>
                <w:u w:val="single"/>
              </w:rPr>
              <w:t xml:space="preserve">        </w:t>
            </w:r>
            <w:r>
              <w:rPr>
                <w:rFonts w:ascii="宋体" w:hAnsi="宋体"/>
                <w:sz w:val="24"/>
              </w:rPr>
              <w:t>例</w:t>
            </w:r>
          </w:p>
        </w:tc>
      </w:tr>
      <w:tr w14:paraId="67E15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274B6F60">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56</w:t>
            </w:r>
          </w:p>
        </w:tc>
        <w:tc>
          <w:tcPr>
            <w:tcW w:w="1251" w:type="dxa"/>
            <w:vMerge w:val="continue"/>
            <w:noWrap w:val="0"/>
            <w:vAlign w:val="center"/>
          </w:tcPr>
          <w:p w14:paraId="4994E6EB">
            <w:pPr>
              <w:spacing w:line="400" w:lineRule="exact"/>
              <w:jc w:val="center"/>
              <w:rPr>
                <w:sz w:val="24"/>
              </w:rPr>
            </w:pPr>
          </w:p>
        </w:tc>
        <w:tc>
          <w:tcPr>
            <w:tcW w:w="2005" w:type="dxa"/>
            <w:noWrap w:val="0"/>
            <w:vAlign w:val="center"/>
          </w:tcPr>
          <w:p w14:paraId="4EA33AD2">
            <w:pPr>
              <w:spacing w:line="400" w:lineRule="exact"/>
              <w:jc w:val="center"/>
              <w:rPr>
                <w:sz w:val="24"/>
              </w:rPr>
            </w:pPr>
            <w:r>
              <w:rPr>
                <w:sz w:val="24"/>
              </w:rPr>
              <w:t>出院患者治愈率</w:t>
            </w:r>
          </w:p>
          <w:p w14:paraId="6671077A">
            <w:pPr>
              <w:spacing w:line="400" w:lineRule="exact"/>
              <w:jc w:val="center"/>
              <w:rPr>
                <w:sz w:val="24"/>
              </w:rPr>
            </w:pPr>
            <w:r>
              <w:rPr>
                <w:rFonts w:hint="eastAsia"/>
                <w:sz w:val="24"/>
                <w:lang w:eastAsia="zh-CN"/>
              </w:rPr>
              <w:t>（</w:t>
            </w:r>
            <w:r>
              <w:rPr>
                <w:rFonts w:hint="eastAsia"/>
                <w:sz w:val="24"/>
                <w:lang w:val="en-US" w:eastAsia="zh-CN"/>
              </w:rPr>
              <w:t>10分）</w:t>
            </w:r>
          </w:p>
        </w:tc>
        <w:tc>
          <w:tcPr>
            <w:tcW w:w="4698" w:type="dxa"/>
            <w:noWrap w:val="0"/>
            <w:vAlign w:val="center"/>
          </w:tcPr>
          <w:p w14:paraId="6C81E5FD">
            <w:pPr>
              <w:spacing w:line="400" w:lineRule="exact"/>
              <w:rPr>
                <w:sz w:val="24"/>
              </w:rPr>
            </w:pPr>
            <w:r>
              <w:rPr>
                <w:sz w:val="24"/>
                <w:u w:val="single"/>
              </w:rPr>
              <w:t xml:space="preserve">        </w:t>
            </w:r>
            <w:r>
              <w:rPr>
                <w:sz w:val="24"/>
              </w:rPr>
              <w:t>%</w:t>
            </w:r>
          </w:p>
        </w:tc>
      </w:tr>
      <w:tr w14:paraId="0EE8A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7394E891">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57</w:t>
            </w:r>
          </w:p>
        </w:tc>
        <w:tc>
          <w:tcPr>
            <w:tcW w:w="1251" w:type="dxa"/>
            <w:vMerge w:val="continue"/>
            <w:noWrap w:val="0"/>
            <w:vAlign w:val="center"/>
          </w:tcPr>
          <w:p w14:paraId="6D48C382">
            <w:pPr>
              <w:spacing w:line="400" w:lineRule="exact"/>
              <w:jc w:val="center"/>
              <w:rPr>
                <w:sz w:val="24"/>
              </w:rPr>
            </w:pPr>
          </w:p>
        </w:tc>
        <w:tc>
          <w:tcPr>
            <w:tcW w:w="2005" w:type="dxa"/>
            <w:noWrap w:val="0"/>
            <w:vAlign w:val="center"/>
          </w:tcPr>
          <w:p w14:paraId="3E4D9409">
            <w:pPr>
              <w:spacing w:line="400" w:lineRule="exact"/>
              <w:jc w:val="center"/>
              <w:rPr>
                <w:sz w:val="24"/>
              </w:rPr>
            </w:pPr>
            <w:r>
              <w:rPr>
                <w:sz w:val="24"/>
              </w:rPr>
              <w:t>抗菌药物使用合理率</w:t>
            </w:r>
            <w:r>
              <w:rPr>
                <w:rFonts w:hint="eastAsia"/>
                <w:sz w:val="24"/>
                <w:lang w:eastAsia="zh-CN"/>
              </w:rPr>
              <w:t>（</w:t>
            </w:r>
            <w:r>
              <w:rPr>
                <w:rFonts w:hint="eastAsia"/>
                <w:sz w:val="24"/>
                <w:lang w:val="en-US" w:eastAsia="zh-CN"/>
              </w:rPr>
              <w:t>10分）</w:t>
            </w:r>
          </w:p>
        </w:tc>
        <w:tc>
          <w:tcPr>
            <w:tcW w:w="4698" w:type="dxa"/>
            <w:noWrap w:val="0"/>
            <w:vAlign w:val="center"/>
          </w:tcPr>
          <w:p w14:paraId="687EF62E">
            <w:pPr>
              <w:spacing w:line="400" w:lineRule="exact"/>
              <w:rPr>
                <w:sz w:val="24"/>
              </w:rPr>
            </w:pPr>
            <w:r>
              <w:rPr>
                <w:sz w:val="24"/>
                <w:u w:val="single"/>
              </w:rPr>
              <w:t xml:space="preserve">        </w:t>
            </w:r>
            <w:r>
              <w:rPr>
                <w:sz w:val="24"/>
              </w:rPr>
              <w:t>%</w:t>
            </w:r>
          </w:p>
        </w:tc>
      </w:tr>
      <w:tr w14:paraId="7AA07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2810410E">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58</w:t>
            </w:r>
          </w:p>
        </w:tc>
        <w:tc>
          <w:tcPr>
            <w:tcW w:w="1251" w:type="dxa"/>
            <w:vMerge w:val="continue"/>
            <w:noWrap w:val="0"/>
            <w:vAlign w:val="center"/>
          </w:tcPr>
          <w:p w14:paraId="55D67A80">
            <w:pPr>
              <w:spacing w:line="400" w:lineRule="exact"/>
              <w:jc w:val="center"/>
              <w:rPr>
                <w:sz w:val="24"/>
              </w:rPr>
            </w:pPr>
          </w:p>
        </w:tc>
        <w:tc>
          <w:tcPr>
            <w:tcW w:w="2005" w:type="dxa"/>
            <w:noWrap w:val="0"/>
            <w:vAlign w:val="center"/>
          </w:tcPr>
          <w:p w14:paraId="4031FE46">
            <w:pPr>
              <w:spacing w:line="400" w:lineRule="exact"/>
              <w:jc w:val="center"/>
              <w:rPr>
                <w:sz w:val="24"/>
              </w:rPr>
            </w:pPr>
            <w:r>
              <w:rPr>
                <w:sz w:val="24"/>
              </w:rPr>
              <w:t>合理处方百分率</w:t>
            </w:r>
          </w:p>
          <w:p w14:paraId="0ED7CC2F">
            <w:pPr>
              <w:pStyle w:val="2"/>
              <w:jc w:val="center"/>
            </w:pPr>
            <w:r>
              <w:rPr>
                <w:rFonts w:hint="eastAsia"/>
                <w:sz w:val="24"/>
                <w:lang w:eastAsia="zh-CN"/>
              </w:rPr>
              <w:t>（</w:t>
            </w:r>
            <w:r>
              <w:rPr>
                <w:rFonts w:hint="eastAsia"/>
                <w:sz w:val="24"/>
                <w:lang w:val="en-US" w:eastAsia="zh-CN"/>
              </w:rPr>
              <w:t>10分）</w:t>
            </w:r>
          </w:p>
        </w:tc>
        <w:tc>
          <w:tcPr>
            <w:tcW w:w="4698" w:type="dxa"/>
            <w:noWrap w:val="0"/>
            <w:vAlign w:val="center"/>
          </w:tcPr>
          <w:p w14:paraId="1CD1E1E7">
            <w:pPr>
              <w:spacing w:line="400" w:lineRule="exact"/>
              <w:rPr>
                <w:sz w:val="24"/>
              </w:rPr>
            </w:pPr>
            <w:r>
              <w:rPr>
                <w:sz w:val="24"/>
                <w:u w:val="single"/>
              </w:rPr>
              <w:t xml:space="preserve">        </w:t>
            </w:r>
            <w:r>
              <w:rPr>
                <w:sz w:val="24"/>
              </w:rPr>
              <w:t>%</w:t>
            </w:r>
          </w:p>
        </w:tc>
      </w:tr>
      <w:tr w14:paraId="45D50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61B309D9">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59</w:t>
            </w:r>
          </w:p>
        </w:tc>
        <w:tc>
          <w:tcPr>
            <w:tcW w:w="1251" w:type="dxa"/>
            <w:vMerge w:val="continue"/>
            <w:noWrap w:val="0"/>
            <w:vAlign w:val="center"/>
          </w:tcPr>
          <w:p w14:paraId="2F9A697D">
            <w:pPr>
              <w:spacing w:line="400" w:lineRule="exact"/>
              <w:jc w:val="center"/>
              <w:rPr>
                <w:sz w:val="24"/>
              </w:rPr>
            </w:pPr>
          </w:p>
        </w:tc>
        <w:tc>
          <w:tcPr>
            <w:tcW w:w="2005" w:type="dxa"/>
            <w:noWrap w:val="0"/>
            <w:vAlign w:val="center"/>
          </w:tcPr>
          <w:p w14:paraId="2C0260AB">
            <w:pPr>
              <w:spacing w:line="400" w:lineRule="exact"/>
              <w:jc w:val="center"/>
              <w:rPr>
                <w:sz w:val="24"/>
              </w:rPr>
            </w:pPr>
            <w:r>
              <w:rPr>
                <w:sz w:val="24"/>
              </w:rPr>
              <w:t>药费收入占医疗总收入比重</w:t>
            </w:r>
          </w:p>
          <w:p w14:paraId="00734EE1">
            <w:pPr>
              <w:spacing w:line="400" w:lineRule="exact"/>
              <w:jc w:val="center"/>
              <w:rPr>
                <w:sz w:val="24"/>
              </w:rPr>
            </w:pPr>
            <w:r>
              <w:rPr>
                <w:rFonts w:hint="eastAsia"/>
                <w:sz w:val="24"/>
                <w:lang w:eastAsia="zh-CN"/>
              </w:rPr>
              <w:t>（</w:t>
            </w:r>
            <w:r>
              <w:rPr>
                <w:rFonts w:hint="eastAsia"/>
                <w:sz w:val="24"/>
                <w:lang w:val="en-US" w:eastAsia="zh-CN"/>
              </w:rPr>
              <w:t>10分）</w:t>
            </w:r>
          </w:p>
        </w:tc>
        <w:tc>
          <w:tcPr>
            <w:tcW w:w="4698" w:type="dxa"/>
            <w:noWrap w:val="0"/>
            <w:vAlign w:val="center"/>
          </w:tcPr>
          <w:p w14:paraId="36FE0747">
            <w:pPr>
              <w:spacing w:line="400" w:lineRule="exact"/>
              <w:rPr>
                <w:sz w:val="24"/>
              </w:rPr>
            </w:pPr>
            <w:r>
              <w:rPr>
                <w:sz w:val="24"/>
                <w:u w:val="single"/>
              </w:rPr>
              <w:t xml:space="preserve">        </w:t>
            </w:r>
            <w:r>
              <w:rPr>
                <w:sz w:val="24"/>
              </w:rPr>
              <w:t>%</w:t>
            </w:r>
          </w:p>
        </w:tc>
      </w:tr>
      <w:tr w14:paraId="063E5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104E2D1E">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60</w:t>
            </w:r>
          </w:p>
        </w:tc>
        <w:tc>
          <w:tcPr>
            <w:tcW w:w="1251" w:type="dxa"/>
            <w:vMerge w:val="restart"/>
            <w:noWrap w:val="0"/>
            <w:vAlign w:val="center"/>
          </w:tcPr>
          <w:p w14:paraId="556D6496">
            <w:pPr>
              <w:spacing w:line="400" w:lineRule="exact"/>
              <w:jc w:val="center"/>
              <w:rPr>
                <w:sz w:val="24"/>
              </w:rPr>
            </w:pPr>
            <w:r>
              <w:rPr>
                <w:sz w:val="24"/>
              </w:rPr>
              <w:t>患者安全</w:t>
            </w:r>
          </w:p>
          <w:p w14:paraId="61A2210D">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50分）</w:t>
            </w:r>
          </w:p>
        </w:tc>
        <w:tc>
          <w:tcPr>
            <w:tcW w:w="2005" w:type="dxa"/>
            <w:noWrap w:val="0"/>
            <w:vAlign w:val="center"/>
          </w:tcPr>
          <w:p w14:paraId="4A61B307">
            <w:pPr>
              <w:spacing w:line="400" w:lineRule="exact"/>
              <w:jc w:val="center"/>
              <w:rPr>
                <w:rFonts w:hint="default" w:eastAsia="宋体"/>
                <w:sz w:val="24"/>
                <w:lang w:val="en-US" w:eastAsia="zh-CN"/>
              </w:rPr>
            </w:pPr>
            <w:r>
              <w:rPr>
                <w:sz w:val="24"/>
              </w:rPr>
              <w:t>住院患者跌倒发生率</w:t>
            </w:r>
            <w:r>
              <w:rPr>
                <w:rFonts w:hint="eastAsia"/>
                <w:sz w:val="24"/>
                <w:lang w:eastAsia="zh-CN"/>
              </w:rPr>
              <w:t>（</w:t>
            </w:r>
            <w:r>
              <w:rPr>
                <w:rFonts w:hint="eastAsia"/>
                <w:sz w:val="24"/>
                <w:lang w:val="en-US" w:eastAsia="zh-CN"/>
              </w:rPr>
              <w:t>15分）</w:t>
            </w:r>
          </w:p>
        </w:tc>
        <w:tc>
          <w:tcPr>
            <w:tcW w:w="4698" w:type="dxa"/>
            <w:noWrap w:val="0"/>
            <w:vAlign w:val="center"/>
          </w:tcPr>
          <w:p w14:paraId="115AF269">
            <w:pPr>
              <w:spacing w:line="400" w:lineRule="exact"/>
              <w:rPr>
                <w:sz w:val="24"/>
              </w:rPr>
            </w:pPr>
            <w:r>
              <w:rPr>
                <w:sz w:val="24"/>
                <w:u w:val="single"/>
              </w:rPr>
              <w:t xml:space="preserve">        </w:t>
            </w:r>
            <w:r>
              <w:rPr>
                <w:sz w:val="24"/>
              </w:rPr>
              <w:t>%</w:t>
            </w:r>
          </w:p>
        </w:tc>
      </w:tr>
      <w:tr w14:paraId="3314A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3AFE1473">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61</w:t>
            </w:r>
          </w:p>
        </w:tc>
        <w:tc>
          <w:tcPr>
            <w:tcW w:w="1251" w:type="dxa"/>
            <w:vMerge w:val="continue"/>
            <w:noWrap w:val="0"/>
            <w:vAlign w:val="center"/>
          </w:tcPr>
          <w:p w14:paraId="1D3D3481">
            <w:pPr>
              <w:spacing w:line="400" w:lineRule="exact"/>
              <w:jc w:val="center"/>
              <w:rPr>
                <w:sz w:val="24"/>
              </w:rPr>
            </w:pPr>
          </w:p>
        </w:tc>
        <w:tc>
          <w:tcPr>
            <w:tcW w:w="2005" w:type="dxa"/>
            <w:noWrap w:val="0"/>
            <w:vAlign w:val="center"/>
          </w:tcPr>
          <w:p w14:paraId="37253488">
            <w:pPr>
              <w:spacing w:line="400" w:lineRule="exact"/>
              <w:jc w:val="center"/>
              <w:rPr>
                <w:sz w:val="24"/>
              </w:rPr>
            </w:pPr>
            <w:r>
              <w:rPr>
                <w:sz w:val="24"/>
              </w:rPr>
              <w:t>近</w:t>
            </w:r>
            <w:r>
              <w:rPr>
                <w:rFonts w:hint="eastAsia"/>
                <w:sz w:val="24"/>
              </w:rPr>
              <w:t>5</w:t>
            </w:r>
            <w:r>
              <w:rPr>
                <w:sz w:val="24"/>
              </w:rPr>
              <w:t>年医疗器械消毒灭菌合格率</w:t>
            </w:r>
          </w:p>
          <w:p w14:paraId="1F82CDDB">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15分）</w:t>
            </w:r>
          </w:p>
        </w:tc>
        <w:tc>
          <w:tcPr>
            <w:tcW w:w="4698" w:type="dxa"/>
            <w:noWrap w:val="0"/>
            <w:vAlign w:val="center"/>
          </w:tcPr>
          <w:p w14:paraId="1571BB82">
            <w:pPr>
              <w:spacing w:line="400" w:lineRule="exact"/>
              <w:rPr>
                <w:sz w:val="24"/>
              </w:rPr>
            </w:pPr>
            <w:r>
              <w:rPr>
                <w:sz w:val="24"/>
                <w:u w:val="single"/>
              </w:rPr>
              <w:t xml:space="preserve">        </w:t>
            </w:r>
            <w:r>
              <w:rPr>
                <w:sz w:val="24"/>
              </w:rPr>
              <w:t>%</w:t>
            </w:r>
          </w:p>
        </w:tc>
      </w:tr>
      <w:tr w14:paraId="17763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26760BF8">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62</w:t>
            </w:r>
          </w:p>
        </w:tc>
        <w:tc>
          <w:tcPr>
            <w:tcW w:w="1251" w:type="dxa"/>
            <w:vMerge w:val="continue"/>
            <w:noWrap w:val="0"/>
            <w:vAlign w:val="center"/>
          </w:tcPr>
          <w:p w14:paraId="52CC0DF8">
            <w:pPr>
              <w:spacing w:line="400" w:lineRule="exact"/>
              <w:jc w:val="center"/>
              <w:rPr>
                <w:sz w:val="24"/>
              </w:rPr>
            </w:pPr>
          </w:p>
        </w:tc>
        <w:tc>
          <w:tcPr>
            <w:tcW w:w="2005" w:type="dxa"/>
            <w:noWrap w:val="0"/>
            <w:vAlign w:val="center"/>
          </w:tcPr>
          <w:p w14:paraId="68319990">
            <w:pPr>
              <w:spacing w:line="400" w:lineRule="exact"/>
              <w:jc w:val="center"/>
              <w:rPr>
                <w:sz w:val="24"/>
              </w:rPr>
            </w:pPr>
            <w:r>
              <w:rPr>
                <w:sz w:val="24"/>
              </w:rPr>
              <w:t>近</w:t>
            </w:r>
            <w:r>
              <w:rPr>
                <w:rFonts w:hint="eastAsia"/>
                <w:sz w:val="24"/>
              </w:rPr>
              <w:t>5</w:t>
            </w:r>
            <w:r>
              <w:rPr>
                <w:sz w:val="24"/>
              </w:rPr>
              <w:t>年药物不良反应报告例数</w:t>
            </w:r>
          </w:p>
          <w:p w14:paraId="487303B9">
            <w:pPr>
              <w:pStyle w:val="2"/>
              <w:jc w:val="center"/>
              <w:rPr>
                <w:rFonts w:hint="default" w:eastAsia="宋体"/>
                <w:lang w:val="en-US" w:eastAsia="zh-CN"/>
              </w:rPr>
            </w:pPr>
            <w:r>
              <w:rPr>
                <w:rFonts w:hint="eastAsia" w:eastAsia="宋体"/>
                <w:sz w:val="24"/>
                <w:lang w:eastAsia="zh-CN"/>
              </w:rPr>
              <w:t>（</w:t>
            </w:r>
            <w:r>
              <w:rPr>
                <w:rFonts w:hint="eastAsia" w:eastAsia="宋体"/>
                <w:sz w:val="24"/>
                <w:lang w:val="en-US" w:eastAsia="zh-CN"/>
              </w:rPr>
              <w:t>20分）</w:t>
            </w:r>
          </w:p>
        </w:tc>
        <w:tc>
          <w:tcPr>
            <w:tcW w:w="4698" w:type="dxa"/>
            <w:noWrap w:val="0"/>
            <w:vAlign w:val="center"/>
          </w:tcPr>
          <w:p w14:paraId="46D2CB90">
            <w:pPr>
              <w:spacing w:line="400" w:lineRule="exact"/>
              <w:rPr>
                <w:rFonts w:ascii="宋体" w:hAnsi="宋体"/>
                <w:sz w:val="24"/>
              </w:rPr>
            </w:pPr>
            <w:r>
              <w:rPr>
                <w:sz w:val="24"/>
                <w:u w:val="single"/>
              </w:rPr>
              <w:t xml:space="preserve">        </w:t>
            </w:r>
            <w:r>
              <w:rPr>
                <w:rFonts w:ascii="宋体" w:hAnsi="宋体"/>
                <w:sz w:val="24"/>
              </w:rPr>
              <w:t>例</w:t>
            </w:r>
          </w:p>
        </w:tc>
      </w:tr>
      <w:tr w14:paraId="3154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tcBorders>
              <w:bottom w:val="single" w:color="auto" w:sz="4" w:space="0"/>
            </w:tcBorders>
            <w:noWrap w:val="0"/>
            <w:vAlign w:val="center"/>
          </w:tcPr>
          <w:p w14:paraId="44B6E966">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63</w:t>
            </w:r>
          </w:p>
        </w:tc>
        <w:tc>
          <w:tcPr>
            <w:tcW w:w="1251" w:type="dxa"/>
            <w:vMerge w:val="restart"/>
            <w:noWrap w:val="0"/>
            <w:vAlign w:val="center"/>
          </w:tcPr>
          <w:p w14:paraId="60A5AA77">
            <w:pPr>
              <w:spacing w:line="400" w:lineRule="exact"/>
              <w:jc w:val="center"/>
              <w:rPr>
                <w:sz w:val="24"/>
              </w:rPr>
            </w:pPr>
            <w:r>
              <w:rPr>
                <w:sz w:val="24"/>
              </w:rPr>
              <w:t>社会责任</w:t>
            </w:r>
          </w:p>
          <w:p w14:paraId="7D1192A8">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35分）</w:t>
            </w:r>
          </w:p>
        </w:tc>
        <w:tc>
          <w:tcPr>
            <w:tcW w:w="2005" w:type="dxa"/>
            <w:noWrap w:val="0"/>
            <w:vAlign w:val="center"/>
          </w:tcPr>
          <w:p w14:paraId="7577A9C6">
            <w:pPr>
              <w:spacing w:line="400" w:lineRule="exact"/>
              <w:jc w:val="center"/>
              <w:rPr>
                <w:rFonts w:hint="default" w:eastAsia="宋体"/>
                <w:sz w:val="24"/>
                <w:lang w:val="en-US" w:eastAsia="zh-CN"/>
              </w:rPr>
            </w:pPr>
            <w:r>
              <w:rPr>
                <w:sz w:val="24"/>
              </w:rPr>
              <w:t>核心技术或业务的社会价值（可多选）</w:t>
            </w:r>
            <w:r>
              <w:rPr>
                <w:rFonts w:hint="eastAsia"/>
                <w:sz w:val="24"/>
                <w:lang w:eastAsia="zh-CN"/>
              </w:rPr>
              <w:t>（</w:t>
            </w:r>
            <w:r>
              <w:rPr>
                <w:rFonts w:hint="eastAsia"/>
                <w:sz w:val="24"/>
                <w:lang w:val="en-US" w:eastAsia="zh-CN"/>
              </w:rPr>
              <w:t>10分）</w:t>
            </w:r>
          </w:p>
        </w:tc>
        <w:tc>
          <w:tcPr>
            <w:tcW w:w="4698" w:type="dxa"/>
            <w:noWrap w:val="0"/>
            <w:vAlign w:val="center"/>
          </w:tcPr>
          <w:p w14:paraId="3668E4F5">
            <w:pPr>
              <w:spacing w:line="400" w:lineRule="exact"/>
              <w:rPr>
                <w:rFonts w:ascii="宋体" w:hAnsi="宋体"/>
                <w:sz w:val="24"/>
              </w:rPr>
            </w:pPr>
            <w:r>
              <w:rPr>
                <w:rFonts w:ascii="宋体" w:hAnsi="宋体"/>
                <w:sz w:val="24"/>
              </w:rPr>
              <w:t>□推动医疗科技进步</w:t>
            </w:r>
          </w:p>
          <w:p w14:paraId="1646EB7B">
            <w:pPr>
              <w:spacing w:line="400" w:lineRule="exact"/>
              <w:rPr>
                <w:rFonts w:ascii="宋体" w:hAnsi="宋体"/>
                <w:sz w:val="24"/>
              </w:rPr>
            </w:pPr>
            <w:r>
              <w:rPr>
                <w:rFonts w:ascii="宋体" w:hAnsi="宋体"/>
                <w:sz w:val="24"/>
              </w:rPr>
              <w:t>□引领医疗产业发展</w:t>
            </w:r>
          </w:p>
          <w:p w14:paraId="586EBD94">
            <w:pPr>
              <w:spacing w:line="400" w:lineRule="exact"/>
              <w:rPr>
                <w:rFonts w:ascii="宋体" w:hAnsi="宋体"/>
                <w:sz w:val="24"/>
              </w:rPr>
            </w:pPr>
            <w:r>
              <w:rPr>
                <w:rFonts w:ascii="宋体" w:hAnsi="宋体"/>
                <w:sz w:val="24"/>
              </w:rPr>
              <w:t>□解决重大医疗难题</w:t>
            </w:r>
          </w:p>
        </w:tc>
      </w:tr>
      <w:tr w14:paraId="53873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493D3C34">
            <w:pPr>
              <w:keepNext w:val="0"/>
              <w:keepLines w:val="0"/>
              <w:widowControl/>
              <w:suppressLineNumbers w:val="0"/>
              <w:jc w:val="center"/>
              <w:textAlignment w:val="center"/>
              <w:rPr>
                <w:rFonts w:hint="default" w:eastAsia="宋体" w:cs="Times New Roman" w:asciiTheme="minorAscii" w:hAnsiTheme="minorAscii"/>
                <w:color w:val="auto"/>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64</w:t>
            </w:r>
          </w:p>
        </w:tc>
        <w:tc>
          <w:tcPr>
            <w:tcW w:w="1251" w:type="dxa"/>
            <w:vMerge w:val="continue"/>
            <w:noWrap w:val="0"/>
            <w:vAlign w:val="center"/>
          </w:tcPr>
          <w:p w14:paraId="278F66B5">
            <w:pPr>
              <w:spacing w:line="400" w:lineRule="exact"/>
              <w:jc w:val="center"/>
              <w:rPr>
                <w:sz w:val="24"/>
              </w:rPr>
            </w:pPr>
          </w:p>
        </w:tc>
        <w:tc>
          <w:tcPr>
            <w:tcW w:w="2005" w:type="dxa"/>
            <w:noWrap w:val="0"/>
            <w:vAlign w:val="center"/>
          </w:tcPr>
          <w:p w14:paraId="44F4BD9A">
            <w:pPr>
              <w:spacing w:line="400" w:lineRule="exact"/>
              <w:jc w:val="center"/>
              <w:rPr>
                <w:sz w:val="24"/>
              </w:rPr>
            </w:pPr>
            <w:r>
              <w:rPr>
                <w:sz w:val="24"/>
              </w:rPr>
              <w:t>员工在本组织的平均工作年限</w:t>
            </w:r>
          </w:p>
          <w:p w14:paraId="5013D243">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10分）</w:t>
            </w:r>
          </w:p>
        </w:tc>
        <w:tc>
          <w:tcPr>
            <w:tcW w:w="4698" w:type="dxa"/>
            <w:noWrap w:val="0"/>
            <w:vAlign w:val="center"/>
          </w:tcPr>
          <w:p w14:paraId="6CD8C7DA">
            <w:pPr>
              <w:spacing w:line="400" w:lineRule="exact"/>
              <w:rPr>
                <w:rFonts w:ascii="宋体" w:hAnsi="宋体"/>
                <w:sz w:val="24"/>
              </w:rPr>
            </w:pPr>
            <w:r>
              <w:rPr>
                <w:sz w:val="24"/>
                <w:u w:val="single"/>
              </w:rPr>
              <w:t xml:space="preserve">        </w:t>
            </w:r>
            <w:r>
              <w:rPr>
                <w:rFonts w:ascii="宋体" w:hAnsi="宋体"/>
                <w:sz w:val="24"/>
              </w:rPr>
              <w:t>年</w:t>
            </w:r>
          </w:p>
        </w:tc>
      </w:tr>
      <w:tr w14:paraId="3AE83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12F2F22E">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65</w:t>
            </w:r>
          </w:p>
        </w:tc>
        <w:tc>
          <w:tcPr>
            <w:tcW w:w="1251" w:type="dxa"/>
            <w:vMerge w:val="continue"/>
            <w:noWrap w:val="0"/>
            <w:vAlign w:val="center"/>
          </w:tcPr>
          <w:p w14:paraId="17578101">
            <w:pPr>
              <w:spacing w:line="400" w:lineRule="exact"/>
              <w:jc w:val="center"/>
              <w:rPr>
                <w:sz w:val="24"/>
              </w:rPr>
            </w:pPr>
          </w:p>
        </w:tc>
        <w:tc>
          <w:tcPr>
            <w:tcW w:w="2005" w:type="dxa"/>
            <w:noWrap w:val="0"/>
            <w:vAlign w:val="center"/>
          </w:tcPr>
          <w:p w14:paraId="2E59C8C5">
            <w:pPr>
              <w:spacing w:line="400" w:lineRule="exact"/>
              <w:jc w:val="center"/>
              <w:rPr>
                <w:rFonts w:hint="default" w:eastAsia="宋体"/>
                <w:sz w:val="24"/>
                <w:lang w:val="en-US" w:eastAsia="zh-CN"/>
              </w:rPr>
            </w:pPr>
            <w:r>
              <w:rPr>
                <w:sz w:val="24"/>
              </w:rPr>
              <w:t>在哪些方面发挥了引领作用，做出了贡献（可多选）</w:t>
            </w:r>
            <w:r>
              <w:rPr>
                <w:rFonts w:hint="eastAsia"/>
                <w:sz w:val="24"/>
                <w:lang w:eastAsia="zh-CN"/>
              </w:rPr>
              <w:t>（</w:t>
            </w:r>
            <w:r>
              <w:rPr>
                <w:rFonts w:hint="eastAsia"/>
                <w:sz w:val="24"/>
                <w:lang w:val="en-US" w:eastAsia="zh-CN"/>
              </w:rPr>
              <w:t>5分）</w:t>
            </w:r>
          </w:p>
        </w:tc>
        <w:tc>
          <w:tcPr>
            <w:tcW w:w="4698" w:type="dxa"/>
            <w:noWrap w:val="0"/>
            <w:vAlign w:val="center"/>
          </w:tcPr>
          <w:p w14:paraId="07383FE4">
            <w:pPr>
              <w:spacing w:line="400" w:lineRule="exact"/>
              <w:rPr>
                <w:rFonts w:ascii="宋体" w:hAnsi="宋体"/>
                <w:sz w:val="24"/>
              </w:rPr>
            </w:pPr>
            <w:r>
              <w:rPr>
                <w:rFonts w:ascii="宋体" w:hAnsi="宋体"/>
                <w:sz w:val="24"/>
              </w:rPr>
              <w:t>□填补医疗行业空白</w:t>
            </w:r>
          </w:p>
          <w:p w14:paraId="67A5D1DE">
            <w:pPr>
              <w:spacing w:line="400" w:lineRule="exact"/>
              <w:rPr>
                <w:rFonts w:ascii="宋体" w:hAnsi="宋体"/>
                <w:sz w:val="24"/>
              </w:rPr>
            </w:pPr>
            <w:r>
              <w:rPr>
                <w:rFonts w:ascii="宋体" w:hAnsi="宋体"/>
                <w:sz w:val="24"/>
              </w:rPr>
              <w:t>□运营的理念或模式创新</w:t>
            </w:r>
          </w:p>
          <w:p w14:paraId="3B2BCCD1">
            <w:pPr>
              <w:spacing w:line="400" w:lineRule="exact"/>
              <w:rPr>
                <w:rFonts w:hint="eastAsia" w:ascii="宋体" w:hAnsi="宋体"/>
                <w:sz w:val="24"/>
              </w:rPr>
            </w:pPr>
            <w:r>
              <w:rPr>
                <w:rFonts w:ascii="宋体" w:hAnsi="宋体"/>
                <w:sz w:val="24"/>
              </w:rPr>
              <w:t>□诚信自律运营</w:t>
            </w:r>
          </w:p>
          <w:p w14:paraId="2EF2C498">
            <w:pPr>
              <w:spacing w:line="400" w:lineRule="exact"/>
              <w:rPr>
                <w:rFonts w:ascii="宋体" w:hAnsi="宋体"/>
                <w:sz w:val="24"/>
              </w:rPr>
            </w:pPr>
            <w:r>
              <w:rPr>
                <w:rFonts w:ascii="宋体" w:hAnsi="宋体"/>
                <w:sz w:val="24"/>
              </w:rPr>
              <w:t>□</w:t>
            </w:r>
            <w:r>
              <w:rPr>
                <w:rFonts w:hint="eastAsia" w:ascii="宋体" w:hAnsi="宋体"/>
                <w:sz w:val="24"/>
              </w:rPr>
              <w:t>其他</w:t>
            </w:r>
          </w:p>
        </w:tc>
      </w:tr>
      <w:tr w14:paraId="30284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38EF9551">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66</w:t>
            </w:r>
          </w:p>
        </w:tc>
        <w:tc>
          <w:tcPr>
            <w:tcW w:w="1251" w:type="dxa"/>
            <w:vMerge w:val="continue"/>
            <w:noWrap w:val="0"/>
            <w:vAlign w:val="center"/>
          </w:tcPr>
          <w:p w14:paraId="17FDF930">
            <w:pPr>
              <w:spacing w:line="400" w:lineRule="exact"/>
              <w:jc w:val="center"/>
              <w:rPr>
                <w:sz w:val="24"/>
              </w:rPr>
            </w:pPr>
          </w:p>
        </w:tc>
        <w:tc>
          <w:tcPr>
            <w:tcW w:w="2005" w:type="dxa"/>
            <w:noWrap w:val="0"/>
            <w:vAlign w:val="center"/>
          </w:tcPr>
          <w:p w14:paraId="67298766">
            <w:pPr>
              <w:spacing w:line="400" w:lineRule="exact"/>
              <w:jc w:val="center"/>
              <w:rPr>
                <w:sz w:val="24"/>
              </w:rPr>
            </w:pPr>
            <w:r>
              <w:rPr>
                <w:sz w:val="24"/>
              </w:rPr>
              <w:t>组织负责人参加社会组织情况（可写多项）</w:t>
            </w:r>
          </w:p>
          <w:p w14:paraId="7BB712CE">
            <w:pPr>
              <w:spacing w:line="400" w:lineRule="exact"/>
              <w:jc w:val="center"/>
              <w:rPr>
                <w:rFonts w:hint="default" w:eastAsia="宋体"/>
                <w:sz w:val="24"/>
                <w:lang w:val="en-US" w:eastAsia="zh-CN"/>
              </w:rPr>
            </w:pPr>
            <w:r>
              <w:rPr>
                <w:rFonts w:hint="eastAsia"/>
                <w:sz w:val="24"/>
                <w:lang w:eastAsia="zh-CN"/>
              </w:rPr>
              <w:t>（</w:t>
            </w:r>
            <w:r>
              <w:rPr>
                <w:rFonts w:hint="eastAsia"/>
                <w:sz w:val="24"/>
                <w:lang w:val="en-US" w:eastAsia="zh-CN"/>
              </w:rPr>
              <w:t>5分）</w:t>
            </w:r>
          </w:p>
        </w:tc>
        <w:tc>
          <w:tcPr>
            <w:tcW w:w="4698" w:type="dxa"/>
            <w:noWrap w:val="0"/>
            <w:vAlign w:val="center"/>
          </w:tcPr>
          <w:p w14:paraId="05A31856">
            <w:pPr>
              <w:spacing w:line="400" w:lineRule="exact"/>
              <w:rPr>
                <w:rFonts w:ascii="宋体" w:hAnsi="宋体"/>
                <w:sz w:val="24"/>
              </w:rPr>
            </w:pPr>
            <w:r>
              <w:rPr>
                <w:rFonts w:ascii="宋体" w:hAnsi="宋体"/>
                <w:sz w:val="24"/>
              </w:rPr>
              <w:t xml:space="preserve">社会组织名称：         </w:t>
            </w:r>
          </w:p>
          <w:p w14:paraId="324D1E76">
            <w:pPr>
              <w:spacing w:line="400" w:lineRule="exact"/>
              <w:rPr>
                <w:rFonts w:ascii="宋体" w:hAnsi="宋体"/>
                <w:sz w:val="24"/>
              </w:rPr>
            </w:pPr>
            <w:r>
              <w:rPr>
                <w:rFonts w:ascii="宋体" w:hAnsi="宋体"/>
                <w:sz w:val="24"/>
              </w:rPr>
              <w:t xml:space="preserve">参加者职务：           </w:t>
            </w:r>
          </w:p>
          <w:p w14:paraId="50C6C886">
            <w:pPr>
              <w:spacing w:line="400" w:lineRule="exact"/>
              <w:rPr>
                <w:rFonts w:ascii="宋体" w:hAnsi="宋体"/>
                <w:sz w:val="24"/>
              </w:rPr>
            </w:pPr>
            <w:r>
              <w:rPr>
                <w:rFonts w:ascii="宋体" w:hAnsi="宋体"/>
                <w:sz w:val="24"/>
              </w:rPr>
              <w:t xml:space="preserve">参加时间：             </w:t>
            </w:r>
          </w:p>
        </w:tc>
      </w:tr>
      <w:tr w14:paraId="2A8EF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0C6B7F82">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67</w:t>
            </w:r>
          </w:p>
        </w:tc>
        <w:tc>
          <w:tcPr>
            <w:tcW w:w="1251" w:type="dxa"/>
            <w:vMerge w:val="continue"/>
            <w:noWrap w:val="0"/>
            <w:vAlign w:val="center"/>
          </w:tcPr>
          <w:p w14:paraId="3358F021">
            <w:pPr>
              <w:spacing w:line="400" w:lineRule="exact"/>
              <w:jc w:val="center"/>
              <w:rPr>
                <w:sz w:val="24"/>
              </w:rPr>
            </w:pPr>
          </w:p>
        </w:tc>
        <w:tc>
          <w:tcPr>
            <w:tcW w:w="2005" w:type="dxa"/>
            <w:noWrap w:val="0"/>
            <w:vAlign w:val="center"/>
          </w:tcPr>
          <w:p w14:paraId="14BCA3C5">
            <w:pPr>
              <w:spacing w:line="400" w:lineRule="exact"/>
              <w:jc w:val="center"/>
              <w:rPr>
                <w:rFonts w:hint="default" w:eastAsia="宋体"/>
                <w:sz w:val="24"/>
                <w:lang w:val="en-US" w:eastAsia="zh-CN"/>
              </w:rPr>
            </w:pPr>
            <w:r>
              <w:rPr>
                <w:sz w:val="24"/>
              </w:rPr>
              <w:t>是否参与社会公益支持（包括抗疫等情况）</w:t>
            </w:r>
            <w:r>
              <w:rPr>
                <w:rFonts w:hint="eastAsia"/>
                <w:sz w:val="24"/>
                <w:lang w:eastAsia="zh-CN"/>
              </w:rPr>
              <w:t>（</w:t>
            </w:r>
            <w:r>
              <w:rPr>
                <w:rFonts w:hint="eastAsia"/>
                <w:sz w:val="24"/>
                <w:lang w:val="en-US" w:eastAsia="zh-CN"/>
              </w:rPr>
              <w:t>5分）</w:t>
            </w:r>
          </w:p>
        </w:tc>
        <w:tc>
          <w:tcPr>
            <w:tcW w:w="4698" w:type="dxa"/>
            <w:noWrap w:val="0"/>
            <w:vAlign w:val="center"/>
          </w:tcPr>
          <w:p w14:paraId="3DD38192">
            <w:pPr>
              <w:spacing w:line="400" w:lineRule="exact"/>
              <w:rPr>
                <w:rFonts w:ascii="宋体" w:hAnsi="宋体"/>
                <w:sz w:val="24"/>
              </w:rPr>
            </w:pPr>
            <w:r>
              <w:rPr>
                <w:rFonts w:ascii="宋体" w:hAnsi="宋体"/>
                <w:sz w:val="24"/>
              </w:rPr>
              <w:t>□是     □否</w:t>
            </w:r>
          </w:p>
        </w:tc>
      </w:tr>
      <w:tr w14:paraId="3DF54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377BCB01">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68</w:t>
            </w:r>
          </w:p>
        </w:tc>
        <w:tc>
          <w:tcPr>
            <w:tcW w:w="1251" w:type="dxa"/>
            <w:vMerge w:val="restart"/>
            <w:noWrap w:val="0"/>
            <w:vAlign w:val="center"/>
          </w:tcPr>
          <w:p w14:paraId="23D9E4C7">
            <w:pPr>
              <w:spacing w:line="400" w:lineRule="exact"/>
              <w:jc w:val="center"/>
              <w:rPr>
                <w:sz w:val="24"/>
              </w:rPr>
            </w:pPr>
            <w:r>
              <w:rPr>
                <w:sz w:val="24"/>
              </w:rPr>
              <w:t>社会评价</w:t>
            </w:r>
          </w:p>
          <w:p w14:paraId="30B89CD9">
            <w:pPr>
              <w:pStyle w:val="2"/>
              <w:rPr>
                <w:rFonts w:hint="default" w:eastAsia="宋体"/>
                <w:lang w:val="en-US" w:eastAsia="zh-CN"/>
              </w:rPr>
            </w:pPr>
            <w:r>
              <w:rPr>
                <w:rFonts w:hint="eastAsia" w:eastAsia="宋体"/>
                <w:sz w:val="24"/>
                <w:lang w:eastAsia="zh-CN"/>
              </w:rPr>
              <w:t>（</w:t>
            </w:r>
            <w:r>
              <w:rPr>
                <w:rFonts w:hint="eastAsia" w:eastAsia="宋体"/>
                <w:sz w:val="24"/>
                <w:lang w:val="en-US" w:eastAsia="zh-CN"/>
              </w:rPr>
              <w:t>35分）</w:t>
            </w:r>
          </w:p>
        </w:tc>
        <w:tc>
          <w:tcPr>
            <w:tcW w:w="2005" w:type="dxa"/>
            <w:noWrap w:val="0"/>
            <w:vAlign w:val="center"/>
          </w:tcPr>
          <w:p w14:paraId="35FA80EC">
            <w:pPr>
              <w:spacing w:line="400" w:lineRule="exact"/>
              <w:jc w:val="center"/>
              <w:rPr>
                <w:sz w:val="24"/>
              </w:rPr>
            </w:pPr>
            <w:r>
              <w:rPr>
                <w:sz w:val="24"/>
              </w:rPr>
              <w:t>医疗主管部门对本组织的评价情况和获得的荣誉</w:t>
            </w:r>
          </w:p>
          <w:p w14:paraId="7EC942B5">
            <w:pPr>
              <w:pStyle w:val="2"/>
              <w:jc w:val="center"/>
              <w:rPr>
                <w:rFonts w:hint="default" w:eastAsia="宋体"/>
                <w:lang w:val="en-US" w:eastAsia="zh-CN"/>
              </w:rPr>
            </w:pPr>
            <w:r>
              <w:rPr>
                <w:rFonts w:hint="eastAsia" w:eastAsia="宋体"/>
                <w:sz w:val="24"/>
                <w:lang w:eastAsia="zh-CN"/>
              </w:rPr>
              <w:t>（</w:t>
            </w:r>
            <w:r>
              <w:rPr>
                <w:rFonts w:hint="eastAsia" w:eastAsia="宋体"/>
                <w:sz w:val="24"/>
                <w:lang w:val="en-US" w:eastAsia="zh-CN"/>
              </w:rPr>
              <w:t>15分）</w:t>
            </w:r>
          </w:p>
        </w:tc>
        <w:tc>
          <w:tcPr>
            <w:tcW w:w="4698" w:type="dxa"/>
            <w:noWrap w:val="0"/>
            <w:vAlign w:val="center"/>
          </w:tcPr>
          <w:p w14:paraId="6822C6D7">
            <w:pPr>
              <w:spacing w:line="400" w:lineRule="exact"/>
              <w:rPr>
                <w:rFonts w:ascii="宋体" w:hAnsi="宋体"/>
                <w:sz w:val="24"/>
              </w:rPr>
            </w:pPr>
            <w:r>
              <w:rPr>
                <w:rFonts w:ascii="宋体" w:hAnsi="宋体"/>
                <w:sz w:val="24"/>
              </w:rPr>
              <w:t xml:space="preserve">荣誉名称：           </w:t>
            </w:r>
          </w:p>
          <w:p w14:paraId="59EF32E9">
            <w:pPr>
              <w:spacing w:line="400" w:lineRule="exact"/>
              <w:rPr>
                <w:rFonts w:ascii="宋体" w:hAnsi="宋体"/>
                <w:sz w:val="24"/>
              </w:rPr>
            </w:pPr>
            <w:r>
              <w:rPr>
                <w:rFonts w:ascii="宋体" w:hAnsi="宋体"/>
                <w:sz w:val="24"/>
              </w:rPr>
              <w:t xml:space="preserve">获得时间：           </w:t>
            </w:r>
          </w:p>
          <w:p w14:paraId="7A0818A7">
            <w:pPr>
              <w:spacing w:line="400" w:lineRule="exact"/>
              <w:rPr>
                <w:rFonts w:ascii="宋体" w:hAnsi="宋体"/>
                <w:sz w:val="24"/>
              </w:rPr>
            </w:pPr>
            <w:r>
              <w:rPr>
                <w:rFonts w:ascii="宋体" w:hAnsi="宋体"/>
                <w:sz w:val="24"/>
              </w:rPr>
              <w:t xml:space="preserve">颁发单位：           </w:t>
            </w:r>
          </w:p>
        </w:tc>
      </w:tr>
      <w:tr w14:paraId="1E52D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 w:type="dxa"/>
            <w:noWrap w:val="0"/>
            <w:vAlign w:val="center"/>
          </w:tcPr>
          <w:p w14:paraId="5FC89EFD">
            <w:pPr>
              <w:keepNext w:val="0"/>
              <w:keepLines w:val="0"/>
              <w:widowControl/>
              <w:suppressLineNumbers w:val="0"/>
              <w:jc w:val="center"/>
              <w:textAlignment w:val="center"/>
              <w:rPr>
                <w:rFonts w:hint="default" w:eastAsia="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69</w:t>
            </w:r>
          </w:p>
        </w:tc>
        <w:tc>
          <w:tcPr>
            <w:tcW w:w="1251" w:type="dxa"/>
            <w:vMerge w:val="continue"/>
            <w:noWrap w:val="0"/>
            <w:vAlign w:val="center"/>
          </w:tcPr>
          <w:p w14:paraId="057C4F5A">
            <w:pPr>
              <w:spacing w:line="400" w:lineRule="exact"/>
              <w:jc w:val="center"/>
              <w:rPr>
                <w:sz w:val="24"/>
              </w:rPr>
            </w:pPr>
          </w:p>
        </w:tc>
        <w:tc>
          <w:tcPr>
            <w:tcW w:w="2005" w:type="dxa"/>
            <w:noWrap w:val="0"/>
            <w:vAlign w:val="center"/>
          </w:tcPr>
          <w:p w14:paraId="15D6AC08">
            <w:pPr>
              <w:spacing w:line="400" w:lineRule="exact"/>
              <w:jc w:val="center"/>
              <w:rPr>
                <w:sz w:val="24"/>
              </w:rPr>
            </w:pPr>
            <w:r>
              <w:rPr>
                <w:sz w:val="24"/>
              </w:rPr>
              <w:t>社会相关机构对本组织的评价情况和获得的荣誉（包括国内外质量奖励或荣誉）</w:t>
            </w:r>
          </w:p>
          <w:p w14:paraId="098CB528">
            <w:pPr>
              <w:pStyle w:val="2"/>
              <w:jc w:val="center"/>
              <w:rPr>
                <w:rFonts w:hint="default" w:eastAsia="宋体"/>
                <w:lang w:val="en-US" w:eastAsia="zh-CN"/>
              </w:rPr>
            </w:pPr>
            <w:r>
              <w:rPr>
                <w:rFonts w:hint="eastAsia" w:eastAsia="宋体"/>
                <w:sz w:val="24"/>
                <w:lang w:eastAsia="zh-CN"/>
              </w:rPr>
              <w:t>（</w:t>
            </w:r>
            <w:r>
              <w:rPr>
                <w:rFonts w:hint="eastAsia" w:eastAsia="宋体"/>
                <w:sz w:val="24"/>
                <w:lang w:val="en-US" w:eastAsia="zh-CN"/>
              </w:rPr>
              <w:t>20分）</w:t>
            </w:r>
          </w:p>
        </w:tc>
        <w:tc>
          <w:tcPr>
            <w:tcW w:w="4698" w:type="dxa"/>
            <w:noWrap w:val="0"/>
            <w:vAlign w:val="center"/>
          </w:tcPr>
          <w:p w14:paraId="684641CE">
            <w:pPr>
              <w:spacing w:line="400" w:lineRule="exact"/>
              <w:rPr>
                <w:rFonts w:ascii="宋体" w:hAnsi="宋体"/>
                <w:sz w:val="24"/>
              </w:rPr>
            </w:pPr>
            <w:r>
              <w:rPr>
                <w:rFonts w:ascii="宋体" w:hAnsi="宋体"/>
                <w:sz w:val="24"/>
              </w:rPr>
              <w:t xml:space="preserve">荣誉名称：           </w:t>
            </w:r>
          </w:p>
          <w:p w14:paraId="51294C58">
            <w:pPr>
              <w:spacing w:line="400" w:lineRule="exact"/>
              <w:rPr>
                <w:rFonts w:ascii="宋体" w:hAnsi="宋体"/>
                <w:sz w:val="24"/>
              </w:rPr>
            </w:pPr>
            <w:r>
              <w:rPr>
                <w:rFonts w:ascii="宋体" w:hAnsi="宋体"/>
                <w:sz w:val="24"/>
              </w:rPr>
              <w:t xml:space="preserve">获得时间：           </w:t>
            </w:r>
          </w:p>
          <w:p w14:paraId="5B42541D">
            <w:pPr>
              <w:spacing w:line="400" w:lineRule="exact"/>
              <w:rPr>
                <w:rFonts w:ascii="宋体" w:hAnsi="宋体"/>
                <w:sz w:val="24"/>
              </w:rPr>
            </w:pPr>
            <w:r>
              <w:rPr>
                <w:rFonts w:ascii="宋体" w:hAnsi="宋体"/>
                <w:sz w:val="24"/>
              </w:rPr>
              <w:t xml:space="preserve">颁发单位：           </w:t>
            </w:r>
          </w:p>
        </w:tc>
      </w:tr>
    </w:tbl>
    <w:p w14:paraId="405F7E0B">
      <w:pPr>
        <w:autoSpaceDE w:val="0"/>
        <w:autoSpaceDN w:val="0"/>
        <w:adjustRightInd w:val="0"/>
        <w:spacing w:line="440" w:lineRule="exact"/>
        <w:rPr>
          <w:rFonts w:eastAsia="方正仿宋_GB2312"/>
          <w:kern w:val="0"/>
          <w:sz w:val="24"/>
        </w:rPr>
      </w:pPr>
      <w:r>
        <w:rPr>
          <w:rFonts w:hint="eastAsia" w:eastAsia="方正仿宋_GB2312"/>
          <w:kern w:val="0"/>
          <w:sz w:val="24"/>
        </w:rPr>
        <w:t>注：指标项对本申报组织不适用的，请在对应的指标内容栏填“无”并注明原因。</w:t>
      </w:r>
    </w:p>
    <w:p w14:paraId="010A0C9B">
      <w:pPr>
        <w:spacing w:line="594" w:lineRule="exact"/>
        <w:ind w:firstLine="640" w:firstLineChars="200"/>
        <w:jc w:val="left"/>
        <w:rPr>
          <w:rFonts w:eastAsia="黑体"/>
          <w:sz w:val="32"/>
          <w:szCs w:val="32"/>
        </w:rPr>
      </w:pPr>
    </w:p>
    <w:p w14:paraId="123242FA">
      <w:pPr>
        <w:spacing w:line="594" w:lineRule="exact"/>
        <w:ind w:firstLine="640" w:firstLineChars="200"/>
        <w:jc w:val="left"/>
        <w:rPr>
          <w:rFonts w:eastAsia="黑体"/>
          <w:sz w:val="32"/>
          <w:szCs w:val="32"/>
        </w:rPr>
      </w:pPr>
    </w:p>
    <w:p w14:paraId="5B14D861">
      <w:pPr>
        <w:spacing w:line="594" w:lineRule="exact"/>
        <w:ind w:firstLine="640" w:firstLineChars="200"/>
        <w:jc w:val="left"/>
        <w:rPr>
          <w:rFonts w:hint="eastAsia" w:eastAsia="黑体"/>
          <w:sz w:val="32"/>
          <w:szCs w:val="32"/>
        </w:rPr>
      </w:pPr>
      <w:r>
        <w:rPr>
          <w:rFonts w:eastAsia="黑体"/>
          <w:sz w:val="32"/>
          <w:szCs w:val="32"/>
        </w:rPr>
        <w:br w:type="page"/>
      </w:r>
      <w:r>
        <w:rPr>
          <w:rFonts w:hint="eastAsia" w:eastAsia="黑体"/>
          <w:sz w:val="32"/>
          <w:szCs w:val="32"/>
        </w:rPr>
        <w:t>三、技术质量</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2"/>
      </w:tblGrid>
      <w:tr w14:paraId="5CD48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0" w:hRule="atLeast"/>
          <w:jc w:val="center"/>
        </w:trPr>
        <w:tc>
          <w:tcPr>
            <w:tcW w:w="9362" w:type="dxa"/>
            <w:noWrap w:val="0"/>
            <w:vAlign w:val="top"/>
          </w:tcPr>
          <w:p w14:paraId="25327E58">
            <w:pPr>
              <w:spacing w:line="400" w:lineRule="exact"/>
              <w:ind w:firstLine="477" w:firstLineChars="199"/>
              <w:rPr>
                <w:rFonts w:eastAsia="方正仿宋_GB2312"/>
                <w:sz w:val="24"/>
              </w:rPr>
            </w:pPr>
            <w:r>
              <w:rPr>
                <w:rFonts w:eastAsia="方正仿宋_GB2312"/>
                <w:sz w:val="24"/>
              </w:rPr>
              <w:t>请针对本表第二部分：参评组织重要指标——技术质量指标进行进一步文字描述、补充和解读，包括技术质量的安全性、创新性、有效性。</w:t>
            </w:r>
            <w:r>
              <w:rPr>
                <w:rFonts w:hint="eastAsia" w:eastAsia="方正仿宋_GB2312"/>
                <w:sz w:val="24"/>
              </w:rPr>
              <w:t>本部分重在说明技术质量相关方面的做法和工作开展过程，并突出特色。</w:t>
            </w:r>
            <w:r>
              <w:rPr>
                <w:rFonts w:eastAsia="方正仿宋_GB2312"/>
                <w:sz w:val="24"/>
              </w:rPr>
              <w:t>限3000字以内。</w:t>
            </w:r>
          </w:p>
          <w:p w14:paraId="10007056">
            <w:pPr>
              <w:spacing w:line="400" w:lineRule="exact"/>
              <w:ind w:firstLine="477" w:firstLineChars="199"/>
              <w:rPr>
                <w:sz w:val="24"/>
              </w:rPr>
            </w:pPr>
          </w:p>
          <w:p w14:paraId="4A03063D">
            <w:pPr>
              <w:spacing w:line="400" w:lineRule="exact"/>
              <w:rPr>
                <w:rFonts w:eastAsia="黑体"/>
                <w:sz w:val="28"/>
                <w:szCs w:val="28"/>
              </w:rPr>
            </w:pPr>
          </w:p>
          <w:p w14:paraId="677DF571">
            <w:pPr>
              <w:spacing w:line="400" w:lineRule="exact"/>
              <w:rPr>
                <w:rFonts w:eastAsia="黑体"/>
                <w:sz w:val="28"/>
                <w:szCs w:val="28"/>
              </w:rPr>
            </w:pPr>
          </w:p>
          <w:p w14:paraId="76C28C72">
            <w:pPr>
              <w:spacing w:line="400" w:lineRule="exact"/>
              <w:rPr>
                <w:rFonts w:eastAsia="黑体"/>
                <w:sz w:val="28"/>
                <w:szCs w:val="28"/>
              </w:rPr>
            </w:pPr>
          </w:p>
        </w:tc>
      </w:tr>
    </w:tbl>
    <w:p w14:paraId="3EE9D35A">
      <w:pPr>
        <w:spacing w:line="594" w:lineRule="exact"/>
        <w:ind w:firstLine="480" w:firstLineChars="150"/>
        <w:jc w:val="left"/>
        <w:outlineLvl w:val="0"/>
        <w:rPr>
          <w:rFonts w:eastAsia="黑体"/>
          <w:sz w:val="32"/>
          <w:szCs w:val="32"/>
        </w:rPr>
      </w:pPr>
    </w:p>
    <w:p w14:paraId="47412AE2">
      <w:pPr>
        <w:spacing w:line="594" w:lineRule="exact"/>
        <w:ind w:firstLine="640" w:firstLineChars="200"/>
        <w:jc w:val="left"/>
        <w:rPr>
          <w:rFonts w:hint="eastAsia" w:eastAsia="黑体"/>
          <w:sz w:val="32"/>
          <w:szCs w:val="32"/>
        </w:rPr>
      </w:pPr>
    </w:p>
    <w:p w14:paraId="754B8809">
      <w:pPr>
        <w:spacing w:line="594" w:lineRule="exact"/>
        <w:ind w:firstLine="640" w:firstLineChars="200"/>
        <w:jc w:val="left"/>
        <w:rPr>
          <w:rFonts w:hint="eastAsia" w:eastAsia="黑体"/>
          <w:sz w:val="32"/>
          <w:szCs w:val="32"/>
        </w:rPr>
      </w:pPr>
      <w:r>
        <w:rPr>
          <w:rFonts w:hint="eastAsia" w:eastAsia="黑体"/>
          <w:sz w:val="32"/>
          <w:szCs w:val="32"/>
        </w:rPr>
        <w:t>四、服务质量</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15"/>
      </w:tblGrid>
      <w:tr w14:paraId="4B880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0" w:hRule="atLeast"/>
          <w:jc w:val="center"/>
        </w:trPr>
        <w:tc>
          <w:tcPr>
            <w:tcW w:w="9415" w:type="dxa"/>
            <w:noWrap w:val="0"/>
            <w:vAlign w:val="top"/>
          </w:tcPr>
          <w:p w14:paraId="2C70ADDF">
            <w:pPr>
              <w:spacing w:line="400" w:lineRule="exact"/>
              <w:ind w:firstLine="477" w:firstLineChars="199"/>
              <w:rPr>
                <w:rFonts w:eastAsia="方正仿宋_GB2312"/>
                <w:sz w:val="24"/>
              </w:rPr>
            </w:pPr>
            <w:r>
              <w:rPr>
                <w:rFonts w:eastAsia="方正仿宋_GB2312"/>
                <w:sz w:val="24"/>
              </w:rPr>
              <w:t>请针对本表第二部分：参评组织重要指标——服务质量指标进行进一步文字描述、补充和解读，包括服务质量的便捷性、舒适性、实效性</w:t>
            </w:r>
            <w:r>
              <w:rPr>
                <w:rFonts w:hint="eastAsia" w:eastAsia="方正仿宋_GB2312"/>
                <w:sz w:val="24"/>
              </w:rPr>
              <w:t>等内容</w:t>
            </w:r>
            <w:r>
              <w:rPr>
                <w:rFonts w:eastAsia="方正仿宋_GB2312"/>
                <w:sz w:val="24"/>
              </w:rPr>
              <w:t>。</w:t>
            </w:r>
            <w:r>
              <w:rPr>
                <w:rFonts w:hint="eastAsia" w:eastAsia="方正仿宋_GB2312"/>
                <w:sz w:val="24"/>
              </w:rPr>
              <w:t>本部分重在说明服务质量相关方面的做法和工作开展过程，并突出特色。</w:t>
            </w:r>
            <w:r>
              <w:rPr>
                <w:rFonts w:eastAsia="方正仿宋_GB2312"/>
                <w:sz w:val="24"/>
              </w:rPr>
              <w:t>限</w:t>
            </w:r>
            <w:r>
              <w:rPr>
                <w:rFonts w:hint="eastAsia" w:eastAsia="方正仿宋_GB2312"/>
                <w:sz w:val="24"/>
              </w:rPr>
              <w:t>3</w:t>
            </w:r>
            <w:r>
              <w:rPr>
                <w:rFonts w:eastAsia="方正仿宋_GB2312"/>
                <w:sz w:val="24"/>
              </w:rPr>
              <w:t>000字以内。</w:t>
            </w:r>
          </w:p>
        </w:tc>
      </w:tr>
    </w:tbl>
    <w:p w14:paraId="75789A16">
      <w:pPr>
        <w:spacing w:line="594" w:lineRule="exact"/>
        <w:ind w:firstLine="640" w:firstLineChars="200"/>
        <w:jc w:val="left"/>
        <w:outlineLvl w:val="0"/>
        <w:rPr>
          <w:rFonts w:eastAsia="黑体"/>
          <w:sz w:val="32"/>
          <w:szCs w:val="32"/>
        </w:rPr>
      </w:pPr>
    </w:p>
    <w:p w14:paraId="54C20984">
      <w:pPr>
        <w:spacing w:line="594" w:lineRule="exact"/>
        <w:ind w:firstLine="640" w:firstLineChars="200"/>
        <w:jc w:val="left"/>
        <w:rPr>
          <w:rFonts w:hint="eastAsia" w:eastAsia="黑体"/>
          <w:sz w:val="32"/>
          <w:szCs w:val="32"/>
        </w:rPr>
      </w:pPr>
    </w:p>
    <w:p w14:paraId="070E95EE">
      <w:pPr>
        <w:spacing w:line="594" w:lineRule="exact"/>
        <w:ind w:firstLine="640" w:firstLineChars="200"/>
        <w:jc w:val="left"/>
        <w:rPr>
          <w:rFonts w:hint="eastAsia" w:eastAsia="黑体"/>
          <w:sz w:val="32"/>
          <w:szCs w:val="32"/>
        </w:rPr>
      </w:pPr>
      <w:r>
        <w:rPr>
          <w:rFonts w:hint="eastAsia" w:eastAsia="黑体"/>
          <w:sz w:val="32"/>
          <w:szCs w:val="32"/>
        </w:rPr>
        <w:t>五、质量提升</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11"/>
      </w:tblGrid>
      <w:tr w14:paraId="3B7DD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8" w:hRule="atLeast"/>
          <w:jc w:val="center"/>
        </w:trPr>
        <w:tc>
          <w:tcPr>
            <w:tcW w:w="9411" w:type="dxa"/>
            <w:noWrap w:val="0"/>
            <w:vAlign w:val="top"/>
          </w:tcPr>
          <w:p w14:paraId="715EBA9F">
            <w:pPr>
              <w:spacing w:line="400" w:lineRule="exact"/>
              <w:ind w:firstLine="477" w:firstLineChars="199"/>
              <w:rPr>
                <w:rFonts w:eastAsia="方正仿宋_GB2312"/>
                <w:sz w:val="24"/>
              </w:rPr>
            </w:pPr>
            <w:r>
              <w:rPr>
                <w:rFonts w:eastAsia="方正仿宋_GB2312"/>
                <w:sz w:val="24"/>
              </w:rPr>
              <w:t>请针对本表第二部分：参评组织重要指标——质量</w:t>
            </w:r>
            <w:r>
              <w:rPr>
                <w:rFonts w:hint="eastAsia" w:eastAsia="方正仿宋_GB2312"/>
                <w:sz w:val="24"/>
              </w:rPr>
              <w:t>提升</w:t>
            </w:r>
            <w:r>
              <w:rPr>
                <w:rFonts w:eastAsia="方正仿宋_GB2312"/>
                <w:sz w:val="24"/>
              </w:rPr>
              <w:t>指标进行进一步文字描述、补充和解读，包括质量战略和目标、质量管理、精细化管理、现场管理、质量文化、团队建设、管理创新、持续改进、医患沟通</w:t>
            </w:r>
            <w:r>
              <w:rPr>
                <w:rFonts w:hint="eastAsia" w:eastAsia="方正仿宋_GB2312"/>
                <w:sz w:val="24"/>
              </w:rPr>
              <w:t>等内容。本部分重在说明质量提升相关方面的做法和工作开展过程，并突出特色。</w:t>
            </w:r>
            <w:r>
              <w:rPr>
                <w:rFonts w:eastAsia="方正仿宋_GB2312"/>
                <w:sz w:val="24"/>
              </w:rPr>
              <w:t>限</w:t>
            </w:r>
            <w:r>
              <w:rPr>
                <w:rFonts w:hint="eastAsia" w:eastAsia="方正仿宋_GB2312"/>
                <w:sz w:val="24"/>
              </w:rPr>
              <w:t>3</w:t>
            </w:r>
            <w:r>
              <w:rPr>
                <w:rFonts w:eastAsia="方正仿宋_GB2312"/>
                <w:sz w:val="24"/>
              </w:rPr>
              <w:t>000字以内。</w:t>
            </w:r>
          </w:p>
          <w:p w14:paraId="3E687BCC">
            <w:pPr>
              <w:spacing w:line="400" w:lineRule="exact"/>
              <w:ind w:firstLine="477" w:firstLineChars="199"/>
              <w:rPr>
                <w:sz w:val="24"/>
              </w:rPr>
            </w:pPr>
          </w:p>
          <w:p w14:paraId="22451031">
            <w:pPr>
              <w:spacing w:line="400" w:lineRule="exact"/>
              <w:ind w:firstLine="477" w:firstLineChars="199"/>
              <w:rPr>
                <w:sz w:val="24"/>
              </w:rPr>
            </w:pPr>
          </w:p>
          <w:p w14:paraId="56DF6AE6">
            <w:pPr>
              <w:spacing w:line="400" w:lineRule="exact"/>
              <w:ind w:firstLine="477" w:firstLineChars="199"/>
              <w:rPr>
                <w:rFonts w:hint="eastAsia"/>
                <w:sz w:val="24"/>
              </w:rPr>
            </w:pPr>
          </w:p>
          <w:p w14:paraId="785F54CA">
            <w:pPr>
              <w:spacing w:line="400" w:lineRule="exact"/>
              <w:ind w:firstLine="477" w:firstLineChars="199"/>
              <w:rPr>
                <w:sz w:val="24"/>
              </w:rPr>
            </w:pPr>
          </w:p>
          <w:p w14:paraId="6249B458">
            <w:pPr>
              <w:spacing w:line="400" w:lineRule="exact"/>
              <w:ind w:firstLine="557" w:firstLineChars="199"/>
              <w:rPr>
                <w:sz w:val="28"/>
                <w:szCs w:val="28"/>
              </w:rPr>
            </w:pPr>
          </w:p>
        </w:tc>
      </w:tr>
    </w:tbl>
    <w:p w14:paraId="7D169D42">
      <w:pPr>
        <w:spacing w:line="594" w:lineRule="exact"/>
        <w:ind w:firstLine="640" w:firstLineChars="200"/>
        <w:rPr>
          <w:rFonts w:eastAsia="黑体"/>
          <w:sz w:val="32"/>
          <w:szCs w:val="32"/>
        </w:rPr>
      </w:pPr>
    </w:p>
    <w:p w14:paraId="7E843BD4">
      <w:pPr>
        <w:spacing w:line="594" w:lineRule="exact"/>
        <w:ind w:firstLine="640" w:firstLineChars="200"/>
        <w:jc w:val="left"/>
        <w:rPr>
          <w:rFonts w:hint="eastAsia" w:eastAsia="黑体"/>
          <w:sz w:val="32"/>
          <w:szCs w:val="32"/>
        </w:rPr>
      </w:pPr>
    </w:p>
    <w:p w14:paraId="07855E70">
      <w:pPr>
        <w:spacing w:line="594" w:lineRule="exact"/>
        <w:ind w:firstLine="640" w:firstLineChars="200"/>
        <w:jc w:val="left"/>
        <w:rPr>
          <w:rFonts w:hint="eastAsia" w:eastAsia="黑体"/>
          <w:sz w:val="32"/>
          <w:szCs w:val="32"/>
        </w:rPr>
      </w:pPr>
      <w:r>
        <w:rPr>
          <w:rFonts w:hint="eastAsia" w:eastAsia="黑体"/>
          <w:sz w:val="32"/>
          <w:szCs w:val="32"/>
        </w:rPr>
        <w:t>六、组织效益</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8"/>
      </w:tblGrid>
      <w:tr w14:paraId="5E7D8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0" w:hRule="atLeast"/>
          <w:jc w:val="center"/>
        </w:trPr>
        <w:tc>
          <w:tcPr>
            <w:tcW w:w="9398" w:type="dxa"/>
            <w:noWrap w:val="0"/>
            <w:vAlign w:val="top"/>
          </w:tcPr>
          <w:p w14:paraId="6194E970">
            <w:pPr>
              <w:spacing w:line="400" w:lineRule="exact"/>
              <w:ind w:firstLine="477" w:firstLineChars="199"/>
              <w:rPr>
                <w:rFonts w:eastAsia="方正仿宋_GB2312"/>
                <w:sz w:val="24"/>
              </w:rPr>
            </w:pPr>
            <w:r>
              <w:rPr>
                <w:rFonts w:eastAsia="方正仿宋_GB2312"/>
                <w:sz w:val="24"/>
              </w:rPr>
              <w:t>请针对本表第二部分：参评组织重要指标——</w:t>
            </w:r>
            <w:r>
              <w:rPr>
                <w:rFonts w:hint="eastAsia" w:eastAsia="方正仿宋_GB2312"/>
                <w:sz w:val="24"/>
              </w:rPr>
              <w:t>组织效益</w:t>
            </w:r>
            <w:r>
              <w:rPr>
                <w:rFonts w:eastAsia="方正仿宋_GB2312"/>
                <w:sz w:val="24"/>
              </w:rPr>
              <w:t>指标进行进一步文字描述、补充和解读，包括</w:t>
            </w:r>
            <w:r>
              <w:rPr>
                <w:rFonts w:hint="eastAsia" w:eastAsia="方正仿宋_GB2312"/>
                <w:sz w:val="24"/>
              </w:rPr>
              <w:t>组织</w:t>
            </w:r>
            <w:r>
              <w:rPr>
                <w:rFonts w:eastAsia="方正仿宋_GB2312"/>
                <w:sz w:val="24"/>
              </w:rPr>
              <w:t>的运营绩效、满意度、医疗质量、患者安全、社会责任、社会评价</w:t>
            </w:r>
            <w:r>
              <w:rPr>
                <w:rFonts w:hint="eastAsia" w:eastAsia="方正仿宋_GB2312"/>
                <w:sz w:val="24"/>
              </w:rPr>
              <w:t>等内容</w:t>
            </w:r>
            <w:r>
              <w:rPr>
                <w:rFonts w:eastAsia="方正仿宋_GB2312"/>
                <w:sz w:val="24"/>
              </w:rPr>
              <w:t>。限</w:t>
            </w:r>
            <w:r>
              <w:rPr>
                <w:rFonts w:hint="eastAsia" w:eastAsia="方正仿宋_GB2312"/>
                <w:sz w:val="24"/>
              </w:rPr>
              <w:t>3</w:t>
            </w:r>
            <w:r>
              <w:rPr>
                <w:rFonts w:eastAsia="方正仿宋_GB2312"/>
                <w:sz w:val="24"/>
              </w:rPr>
              <w:t>000字以内。</w:t>
            </w:r>
          </w:p>
          <w:p w14:paraId="251FB789">
            <w:pPr>
              <w:spacing w:line="400" w:lineRule="exact"/>
              <w:ind w:firstLine="477" w:firstLineChars="199"/>
              <w:rPr>
                <w:sz w:val="24"/>
              </w:rPr>
            </w:pPr>
          </w:p>
          <w:p w14:paraId="3B158B51">
            <w:pPr>
              <w:spacing w:line="400" w:lineRule="exact"/>
              <w:ind w:firstLine="477" w:firstLineChars="199"/>
              <w:rPr>
                <w:sz w:val="24"/>
              </w:rPr>
            </w:pPr>
          </w:p>
          <w:p w14:paraId="1E967E72">
            <w:pPr>
              <w:spacing w:line="400" w:lineRule="exact"/>
              <w:ind w:firstLine="477" w:firstLineChars="199"/>
              <w:rPr>
                <w:sz w:val="24"/>
              </w:rPr>
            </w:pPr>
          </w:p>
          <w:p w14:paraId="55C10B90">
            <w:pPr>
              <w:spacing w:line="400" w:lineRule="exact"/>
              <w:ind w:firstLine="477" w:firstLineChars="199"/>
              <w:rPr>
                <w:sz w:val="24"/>
              </w:rPr>
            </w:pPr>
          </w:p>
          <w:p w14:paraId="63E4C7A0">
            <w:pPr>
              <w:spacing w:line="400" w:lineRule="exact"/>
              <w:ind w:firstLine="477" w:firstLineChars="199"/>
              <w:rPr>
                <w:sz w:val="24"/>
              </w:rPr>
            </w:pPr>
          </w:p>
          <w:p w14:paraId="65B5EF8C">
            <w:pPr>
              <w:spacing w:line="400" w:lineRule="exact"/>
              <w:rPr>
                <w:rFonts w:hint="eastAsia"/>
                <w:sz w:val="24"/>
              </w:rPr>
            </w:pPr>
          </w:p>
          <w:p w14:paraId="16A1E09C">
            <w:pPr>
              <w:spacing w:line="400" w:lineRule="exact"/>
              <w:rPr>
                <w:rFonts w:hint="eastAsia"/>
                <w:sz w:val="24"/>
              </w:rPr>
            </w:pPr>
          </w:p>
          <w:p w14:paraId="512B6CCF">
            <w:pPr>
              <w:spacing w:line="400" w:lineRule="exact"/>
              <w:rPr>
                <w:rFonts w:hint="eastAsia"/>
                <w:sz w:val="24"/>
              </w:rPr>
            </w:pPr>
          </w:p>
          <w:p w14:paraId="165AF28F">
            <w:pPr>
              <w:spacing w:line="400" w:lineRule="exact"/>
              <w:rPr>
                <w:rFonts w:eastAsia="黑体"/>
                <w:sz w:val="28"/>
                <w:szCs w:val="28"/>
              </w:rPr>
            </w:pPr>
          </w:p>
          <w:p w14:paraId="1F31A01F">
            <w:pPr>
              <w:spacing w:line="400" w:lineRule="exact"/>
              <w:rPr>
                <w:rFonts w:eastAsia="黑体"/>
                <w:sz w:val="28"/>
                <w:szCs w:val="28"/>
              </w:rPr>
            </w:pPr>
          </w:p>
          <w:p w14:paraId="73C5276A">
            <w:pPr>
              <w:spacing w:line="400" w:lineRule="exact"/>
              <w:rPr>
                <w:rFonts w:hint="eastAsia" w:eastAsia="黑体"/>
                <w:sz w:val="28"/>
                <w:szCs w:val="28"/>
              </w:rPr>
            </w:pPr>
          </w:p>
          <w:p w14:paraId="0605209E">
            <w:pPr>
              <w:spacing w:line="400" w:lineRule="exact"/>
              <w:rPr>
                <w:rFonts w:hint="eastAsia" w:eastAsia="黑体"/>
                <w:sz w:val="28"/>
                <w:szCs w:val="28"/>
              </w:rPr>
            </w:pPr>
          </w:p>
          <w:p w14:paraId="7F9682F8">
            <w:pPr>
              <w:spacing w:line="400" w:lineRule="exact"/>
              <w:rPr>
                <w:rFonts w:hint="eastAsia" w:eastAsia="黑体"/>
                <w:sz w:val="28"/>
                <w:szCs w:val="28"/>
              </w:rPr>
            </w:pPr>
          </w:p>
          <w:p w14:paraId="70E0FCC2">
            <w:pPr>
              <w:spacing w:line="400" w:lineRule="exact"/>
              <w:rPr>
                <w:rFonts w:hint="eastAsia" w:eastAsia="黑体"/>
                <w:sz w:val="28"/>
                <w:szCs w:val="28"/>
              </w:rPr>
            </w:pPr>
          </w:p>
          <w:p w14:paraId="60646678">
            <w:pPr>
              <w:spacing w:line="400" w:lineRule="exact"/>
              <w:rPr>
                <w:rFonts w:hint="eastAsia" w:eastAsia="黑体"/>
                <w:sz w:val="28"/>
                <w:szCs w:val="28"/>
              </w:rPr>
            </w:pPr>
          </w:p>
          <w:p w14:paraId="62AB4462">
            <w:pPr>
              <w:spacing w:line="400" w:lineRule="exact"/>
              <w:rPr>
                <w:rFonts w:hint="eastAsia" w:eastAsia="黑体"/>
                <w:sz w:val="28"/>
                <w:szCs w:val="28"/>
              </w:rPr>
            </w:pPr>
          </w:p>
          <w:p w14:paraId="7258F540">
            <w:pPr>
              <w:spacing w:line="400" w:lineRule="exact"/>
              <w:rPr>
                <w:rFonts w:hint="eastAsia" w:eastAsia="黑体"/>
                <w:sz w:val="28"/>
                <w:szCs w:val="28"/>
              </w:rPr>
            </w:pPr>
          </w:p>
          <w:p w14:paraId="415BAF0D">
            <w:pPr>
              <w:spacing w:line="400" w:lineRule="exact"/>
              <w:rPr>
                <w:rFonts w:hint="eastAsia" w:eastAsia="黑体"/>
                <w:sz w:val="28"/>
                <w:szCs w:val="28"/>
              </w:rPr>
            </w:pPr>
          </w:p>
          <w:p w14:paraId="2D9C9EA4">
            <w:pPr>
              <w:spacing w:line="400" w:lineRule="exact"/>
              <w:rPr>
                <w:rFonts w:hint="eastAsia" w:eastAsia="黑体"/>
                <w:sz w:val="28"/>
                <w:szCs w:val="28"/>
              </w:rPr>
            </w:pPr>
          </w:p>
          <w:p w14:paraId="22B84B84">
            <w:pPr>
              <w:spacing w:line="400" w:lineRule="exact"/>
              <w:rPr>
                <w:rFonts w:hint="eastAsia" w:eastAsia="黑体"/>
                <w:sz w:val="28"/>
                <w:szCs w:val="28"/>
              </w:rPr>
            </w:pPr>
          </w:p>
          <w:p w14:paraId="1B568AE3">
            <w:pPr>
              <w:spacing w:line="400" w:lineRule="exact"/>
              <w:rPr>
                <w:rFonts w:hint="eastAsia" w:eastAsia="黑体"/>
                <w:sz w:val="28"/>
                <w:szCs w:val="28"/>
              </w:rPr>
            </w:pPr>
          </w:p>
          <w:p w14:paraId="4AE56583">
            <w:pPr>
              <w:spacing w:line="400" w:lineRule="exact"/>
              <w:rPr>
                <w:rFonts w:hint="eastAsia" w:eastAsia="黑体"/>
                <w:sz w:val="28"/>
                <w:szCs w:val="28"/>
              </w:rPr>
            </w:pPr>
          </w:p>
          <w:p w14:paraId="15F08D75">
            <w:pPr>
              <w:spacing w:line="400" w:lineRule="exact"/>
              <w:rPr>
                <w:rFonts w:hint="eastAsia" w:eastAsia="黑体"/>
                <w:sz w:val="28"/>
                <w:szCs w:val="28"/>
              </w:rPr>
            </w:pPr>
          </w:p>
          <w:p w14:paraId="4664161D">
            <w:pPr>
              <w:spacing w:line="400" w:lineRule="exact"/>
              <w:rPr>
                <w:rFonts w:hint="eastAsia" w:eastAsia="黑体"/>
                <w:sz w:val="28"/>
                <w:szCs w:val="28"/>
              </w:rPr>
            </w:pPr>
          </w:p>
          <w:p w14:paraId="7ADF9919">
            <w:pPr>
              <w:spacing w:line="400" w:lineRule="exact"/>
              <w:rPr>
                <w:rFonts w:hint="eastAsia" w:eastAsia="黑体"/>
                <w:sz w:val="28"/>
                <w:szCs w:val="28"/>
              </w:rPr>
            </w:pPr>
          </w:p>
          <w:p w14:paraId="3C43033E">
            <w:pPr>
              <w:spacing w:line="400" w:lineRule="exact"/>
              <w:rPr>
                <w:rFonts w:hint="eastAsia" w:eastAsia="黑体"/>
                <w:sz w:val="28"/>
                <w:szCs w:val="28"/>
              </w:rPr>
            </w:pPr>
          </w:p>
          <w:p w14:paraId="47A63EB6">
            <w:pPr>
              <w:spacing w:line="400" w:lineRule="exact"/>
              <w:rPr>
                <w:rFonts w:eastAsia="黑体"/>
                <w:sz w:val="28"/>
                <w:szCs w:val="28"/>
              </w:rPr>
            </w:pPr>
          </w:p>
        </w:tc>
      </w:tr>
    </w:tbl>
    <w:p w14:paraId="1D5A272D">
      <w:pPr>
        <w:spacing w:line="594" w:lineRule="exact"/>
        <w:ind w:firstLine="640" w:firstLineChars="200"/>
        <w:rPr>
          <w:rFonts w:hint="eastAsia" w:ascii="方正黑体_GBK" w:hAnsi="方正黑体_GBK" w:eastAsia="方正黑体_GBK" w:cs="方正黑体_GBK"/>
          <w:sz w:val="32"/>
          <w:szCs w:val="32"/>
        </w:rPr>
      </w:pPr>
      <w:r>
        <w:rPr>
          <w:rFonts w:eastAsia="方正黑体简体"/>
          <w:sz w:val="32"/>
          <w:szCs w:val="32"/>
        </w:rPr>
        <w:br w:type="page"/>
      </w:r>
      <w:r>
        <w:rPr>
          <w:rFonts w:hint="eastAsia" w:eastAsia="黑体"/>
          <w:sz w:val="32"/>
          <w:szCs w:val="32"/>
        </w:rPr>
        <w:t>七、组织围绕核心业务建立的质量管理制度、模式、方法总结</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8"/>
      </w:tblGrid>
      <w:tr w14:paraId="2FC3A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0" w:hRule="atLeast"/>
          <w:jc w:val="center"/>
        </w:trPr>
        <w:tc>
          <w:tcPr>
            <w:tcW w:w="9398" w:type="dxa"/>
            <w:noWrap w:val="0"/>
            <w:vAlign w:val="top"/>
          </w:tcPr>
          <w:p w14:paraId="153CB2AC">
            <w:pPr>
              <w:spacing w:line="400" w:lineRule="exact"/>
              <w:ind w:firstLine="472" w:firstLineChars="196"/>
              <w:rPr>
                <w:rFonts w:eastAsia="方正仿宋_GB2312"/>
                <w:b/>
                <w:sz w:val="24"/>
              </w:rPr>
            </w:pPr>
            <w:r>
              <w:rPr>
                <w:rFonts w:hint="eastAsia" w:eastAsia="方正仿宋_GB2312"/>
                <w:b/>
                <w:sz w:val="24"/>
              </w:rPr>
              <w:t>一、组织质量管理制度、模式、方法产生的背景</w:t>
            </w:r>
          </w:p>
          <w:p w14:paraId="329AB180">
            <w:pPr>
              <w:spacing w:line="400" w:lineRule="exact"/>
              <w:ind w:firstLine="480" w:firstLineChars="200"/>
              <w:rPr>
                <w:rFonts w:eastAsia="方正仿宋_GB2312"/>
                <w:sz w:val="24"/>
              </w:rPr>
            </w:pPr>
            <w:r>
              <w:rPr>
                <w:rFonts w:hint="eastAsia" w:eastAsia="方正仿宋_GB2312"/>
                <w:sz w:val="24"/>
              </w:rPr>
              <w:t>简要阐述组织质量管理制度、模式、方法产生的背景与形成的过程，其提出目的是解决组织经营发展中面临的哪些问题或应对组织内外环境遇到的哪些变化。</w:t>
            </w:r>
          </w:p>
          <w:p w14:paraId="58E1D8C4">
            <w:pPr>
              <w:spacing w:line="400" w:lineRule="exact"/>
              <w:ind w:firstLine="472" w:firstLineChars="196"/>
              <w:rPr>
                <w:rFonts w:eastAsia="方正仿宋_GB2312"/>
                <w:b/>
                <w:sz w:val="24"/>
              </w:rPr>
            </w:pPr>
            <w:r>
              <w:rPr>
                <w:rFonts w:hint="eastAsia" w:eastAsia="方正仿宋_GB2312"/>
                <w:b/>
                <w:sz w:val="24"/>
              </w:rPr>
              <w:t>二、组织质量管理制度、模式、方法的基本内容和主要做法</w:t>
            </w:r>
          </w:p>
          <w:p w14:paraId="6E60B243">
            <w:pPr>
              <w:spacing w:line="400" w:lineRule="exact"/>
              <w:ind w:firstLine="480" w:firstLineChars="200"/>
              <w:rPr>
                <w:rFonts w:eastAsia="方正仿宋_GB2312"/>
                <w:sz w:val="24"/>
              </w:rPr>
            </w:pPr>
            <w:r>
              <w:rPr>
                <w:rFonts w:hint="eastAsia" w:eastAsia="方正仿宋_GB2312"/>
                <w:sz w:val="24"/>
              </w:rPr>
              <w:t>阐述组织质量管理制度、模式、方法的基本内</w:t>
            </w:r>
            <w:r>
              <w:rPr>
                <w:rFonts w:hint="eastAsia" w:eastAsia="方正仿宋_GB2312"/>
                <w:sz w:val="24"/>
                <w:lang w:eastAsia="zh-CN"/>
              </w:rPr>
              <w:t>容和</w:t>
            </w:r>
            <w:r>
              <w:rPr>
                <w:rFonts w:hint="eastAsia" w:eastAsia="方正仿宋_GB2312"/>
                <w:sz w:val="24"/>
              </w:rPr>
              <w:t>要素的构成及各要素之间的逻辑关系，阐述质量管理制度、模式、方法的典型做法和措施。</w:t>
            </w:r>
          </w:p>
          <w:p w14:paraId="0D5347BA">
            <w:pPr>
              <w:spacing w:line="400" w:lineRule="exact"/>
              <w:ind w:firstLine="472" w:firstLineChars="196"/>
              <w:rPr>
                <w:rFonts w:eastAsia="方正仿宋_GB2312"/>
                <w:b/>
                <w:sz w:val="24"/>
              </w:rPr>
            </w:pPr>
            <w:r>
              <w:rPr>
                <w:rFonts w:hint="eastAsia" w:eastAsia="方正仿宋_GB2312"/>
                <w:b/>
                <w:sz w:val="24"/>
              </w:rPr>
              <w:t>三</w:t>
            </w:r>
            <w:r>
              <w:rPr>
                <w:rFonts w:eastAsia="方正仿宋_GB2312"/>
                <w:b/>
                <w:sz w:val="24"/>
              </w:rPr>
              <w:t>、组织质量管理制度、模式、方法产生</w:t>
            </w:r>
            <w:r>
              <w:rPr>
                <w:rFonts w:hint="eastAsia" w:eastAsia="方正仿宋_GB2312"/>
                <w:b/>
                <w:sz w:val="24"/>
              </w:rPr>
              <w:t>的</w:t>
            </w:r>
            <w:r>
              <w:rPr>
                <w:rFonts w:eastAsia="方正仿宋_GB2312"/>
                <w:b/>
                <w:sz w:val="24"/>
              </w:rPr>
              <w:t>成效</w:t>
            </w:r>
            <w:r>
              <w:rPr>
                <w:rFonts w:hint="eastAsia" w:eastAsia="方正仿宋_GB2312"/>
                <w:b/>
                <w:sz w:val="24"/>
              </w:rPr>
              <w:t>和创新推广价值</w:t>
            </w:r>
          </w:p>
          <w:p w14:paraId="79C6D443">
            <w:pPr>
              <w:spacing w:line="400" w:lineRule="exact"/>
              <w:ind w:firstLine="480" w:firstLineChars="200"/>
              <w:rPr>
                <w:rFonts w:eastAsia="方正仿宋_GB2312"/>
                <w:sz w:val="24"/>
              </w:rPr>
            </w:pPr>
            <w:r>
              <w:rPr>
                <w:rFonts w:hint="eastAsia" w:eastAsia="方正仿宋_GB2312"/>
                <w:sz w:val="24"/>
              </w:rPr>
              <w:t>阐述组织通过应用质量管理制度、模式、方法解决了哪些实际问题，在提升组织的质量竞争力和经营效益等方面产生了哪些成效。</w:t>
            </w:r>
          </w:p>
          <w:p w14:paraId="6CBD35A4">
            <w:pPr>
              <w:spacing w:line="400" w:lineRule="exact"/>
              <w:ind w:firstLine="480" w:firstLineChars="200"/>
              <w:rPr>
                <w:rFonts w:eastAsia="方正仿宋_GB2312"/>
                <w:sz w:val="24"/>
              </w:rPr>
            </w:pPr>
            <w:r>
              <w:rPr>
                <w:rFonts w:hint="eastAsia" w:eastAsia="方正仿宋_GB2312"/>
                <w:sz w:val="24"/>
              </w:rPr>
              <w:t>阐述组织质量管理制度、模式、方法的先进性、独特性，是否具备在行业内复制推广的价值。</w:t>
            </w:r>
          </w:p>
          <w:p w14:paraId="0C4787F1">
            <w:pPr>
              <w:spacing w:line="400" w:lineRule="exact"/>
              <w:ind w:firstLine="477" w:firstLineChars="199"/>
              <w:rPr>
                <w:rFonts w:eastAsia="方正仿宋_GB2312"/>
                <w:sz w:val="24"/>
              </w:rPr>
            </w:pPr>
            <w:r>
              <w:rPr>
                <w:rFonts w:hint="eastAsia" w:eastAsia="方正仿宋_GB2312"/>
                <w:sz w:val="24"/>
              </w:rPr>
              <w:t>限</w:t>
            </w:r>
            <w:r>
              <w:rPr>
                <w:rFonts w:eastAsia="方正仿宋_GB2312"/>
                <w:sz w:val="24"/>
              </w:rPr>
              <w:t>5</w:t>
            </w:r>
            <w:r>
              <w:rPr>
                <w:rFonts w:hint="eastAsia" w:eastAsia="方正仿宋_GB2312"/>
                <w:sz w:val="24"/>
              </w:rPr>
              <w:t>000字以内。</w:t>
            </w:r>
          </w:p>
          <w:p w14:paraId="13193A9C">
            <w:pPr>
              <w:spacing w:line="400" w:lineRule="exact"/>
              <w:ind w:firstLine="477" w:firstLineChars="199"/>
              <w:rPr>
                <w:sz w:val="24"/>
              </w:rPr>
            </w:pPr>
          </w:p>
          <w:p w14:paraId="46860F21">
            <w:pPr>
              <w:spacing w:line="400" w:lineRule="exact"/>
              <w:ind w:firstLine="477" w:firstLineChars="199"/>
              <w:rPr>
                <w:sz w:val="24"/>
              </w:rPr>
            </w:pPr>
          </w:p>
          <w:p w14:paraId="2FEECDB2">
            <w:pPr>
              <w:spacing w:line="400" w:lineRule="exact"/>
              <w:rPr>
                <w:rFonts w:hint="eastAsia"/>
                <w:sz w:val="24"/>
              </w:rPr>
            </w:pPr>
          </w:p>
          <w:p w14:paraId="5BAC8B55">
            <w:pPr>
              <w:spacing w:line="400" w:lineRule="exact"/>
              <w:rPr>
                <w:rFonts w:hint="eastAsia"/>
                <w:sz w:val="24"/>
              </w:rPr>
            </w:pPr>
          </w:p>
          <w:p w14:paraId="05B1B834">
            <w:pPr>
              <w:spacing w:line="400" w:lineRule="exact"/>
              <w:rPr>
                <w:rFonts w:hint="eastAsia"/>
                <w:sz w:val="24"/>
              </w:rPr>
            </w:pPr>
          </w:p>
          <w:p w14:paraId="4714BB8B">
            <w:pPr>
              <w:spacing w:line="400" w:lineRule="exact"/>
              <w:rPr>
                <w:rFonts w:hint="eastAsia"/>
                <w:sz w:val="24"/>
              </w:rPr>
            </w:pPr>
          </w:p>
          <w:p w14:paraId="4985D86D">
            <w:pPr>
              <w:spacing w:line="400" w:lineRule="exact"/>
              <w:rPr>
                <w:rFonts w:hint="eastAsia"/>
                <w:sz w:val="24"/>
              </w:rPr>
            </w:pPr>
          </w:p>
          <w:p w14:paraId="1FF2C680">
            <w:pPr>
              <w:spacing w:line="400" w:lineRule="exact"/>
              <w:rPr>
                <w:rFonts w:hint="eastAsia"/>
                <w:sz w:val="24"/>
              </w:rPr>
            </w:pPr>
          </w:p>
          <w:p w14:paraId="1937739F">
            <w:pPr>
              <w:spacing w:line="400" w:lineRule="exact"/>
              <w:rPr>
                <w:rFonts w:hint="eastAsia"/>
                <w:sz w:val="24"/>
              </w:rPr>
            </w:pPr>
          </w:p>
          <w:p w14:paraId="479BB8E2">
            <w:pPr>
              <w:spacing w:line="400" w:lineRule="exact"/>
              <w:rPr>
                <w:rFonts w:hint="eastAsia"/>
                <w:sz w:val="24"/>
              </w:rPr>
            </w:pPr>
          </w:p>
          <w:p w14:paraId="726C73FB">
            <w:pPr>
              <w:spacing w:line="400" w:lineRule="exact"/>
              <w:rPr>
                <w:rFonts w:hint="eastAsia"/>
                <w:sz w:val="24"/>
              </w:rPr>
            </w:pPr>
          </w:p>
          <w:p w14:paraId="2D149DAC">
            <w:pPr>
              <w:spacing w:line="400" w:lineRule="exact"/>
              <w:rPr>
                <w:rFonts w:hint="eastAsia"/>
                <w:sz w:val="24"/>
              </w:rPr>
            </w:pPr>
          </w:p>
          <w:p w14:paraId="58D953DB">
            <w:pPr>
              <w:spacing w:line="400" w:lineRule="exact"/>
              <w:rPr>
                <w:rFonts w:hint="eastAsia"/>
                <w:sz w:val="24"/>
              </w:rPr>
            </w:pPr>
          </w:p>
          <w:p w14:paraId="7A7A5C79">
            <w:pPr>
              <w:spacing w:line="400" w:lineRule="exact"/>
              <w:rPr>
                <w:rFonts w:hint="eastAsia"/>
                <w:sz w:val="24"/>
              </w:rPr>
            </w:pPr>
          </w:p>
          <w:p w14:paraId="4DD7E509">
            <w:pPr>
              <w:spacing w:line="400" w:lineRule="exact"/>
              <w:rPr>
                <w:rFonts w:hint="eastAsia"/>
                <w:sz w:val="24"/>
              </w:rPr>
            </w:pPr>
          </w:p>
          <w:p w14:paraId="5CBE4780">
            <w:pPr>
              <w:spacing w:line="400" w:lineRule="exact"/>
              <w:rPr>
                <w:rFonts w:hint="eastAsia"/>
                <w:sz w:val="24"/>
              </w:rPr>
            </w:pPr>
          </w:p>
          <w:p w14:paraId="000A3B30">
            <w:pPr>
              <w:spacing w:line="400" w:lineRule="exact"/>
              <w:rPr>
                <w:rFonts w:hint="eastAsia"/>
                <w:sz w:val="24"/>
              </w:rPr>
            </w:pPr>
          </w:p>
          <w:p w14:paraId="4A0F7742">
            <w:pPr>
              <w:spacing w:line="400" w:lineRule="exact"/>
              <w:rPr>
                <w:rFonts w:hint="eastAsia"/>
                <w:sz w:val="24"/>
              </w:rPr>
            </w:pPr>
          </w:p>
          <w:p w14:paraId="750CFD5C">
            <w:pPr>
              <w:spacing w:line="400" w:lineRule="exact"/>
              <w:rPr>
                <w:sz w:val="24"/>
              </w:rPr>
            </w:pPr>
          </w:p>
        </w:tc>
      </w:tr>
    </w:tbl>
    <w:p w14:paraId="0033BCFD">
      <w:pPr>
        <w:spacing w:line="600" w:lineRule="exact"/>
        <w:ind w:firstLine="640" w:firstLineChars="200"/>
        <w:outlineLvl w:val="0"/>
        <w:rPr>
          <w:rFonts w:hint="eastAsia" w:eastAsia="黑体"/>
          <w:sz w:val="32"/>
          <w:szCs w:val="32"/>
        </w:rPr>
      </w:pPr>
      <w:r>
        <w:rPr>
          <w:rFonts w:eastAsia="方正黑体简体"/>
          <w:sz w:val="32"/>
          <w:szCs w:val="32"/>
        </w:rPr>
        <w:br w:type="page"/>
      </w:r>
      <w:r>
        <w:rPr>
          <w:rFonts w:hint="eastAsia" w:eastAsia="黑体"/>
          <w:sz w:val="32"/>
          <w:szCs w:val="32"/>
        </w:rPr>
        <w:t>八、申报意见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7135"/>
      </w:tblGrid>
      <w:tr w14:paraId="3F98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9" w:type="dxa"/>
            <w:noWrap w:val="0"/>
            <w:vAlign w:val="center"/>
          </w:tcPr>
          <w:p w14:paraId="1222EE24">
            <w:pPr>
              <w:spacing w:line="400" w:lineRule="exact"/>
              <w:jc w:val="center"/>
              <w:rPr>
                <w:rFonts w:hint="eastAsia"/>
                <w:sz w:val="24"/>
              </w:rPr>
            </w:pPr>
            <w:r>
              <w:rPr>
                <w:sz w:val="24"/>
              </w:rPr>
              <w:t>申报</w:t>
            </w:r>
            <w:r>
              <w:rPr>
                <w:rFonts w:hint="eastAsia"/>
                <w:sz w:val="24"/>
              </w:rPr>
              <w:t>组织</w:t>
            </w:r>
          </w:p>
        </w:tc>
        <w:tc>
          <w:tcPr>
            <w:tcW w:w="7135" w:type="dxa"/>
            <w:noWrap w:val="0"/>
            <w:vAlign w:val="top"/>
          </w:tcPr>
          <w:p w14:paraId="4C88AD1A">
            <w:pPr>
              <w:spacing w:line="400" w:lineRule="exact"/>
              <w:rPr>
                <w:sz w:val="24"/>
              </w:rPr>
            </w:pPr>
          </w:p>
          <w:p w14:paraId="32FEEA37">
            <w:pPr>
              <w:spacing w:line="400" w:lineRule="exact"/>
              <w:rPr>
                <w:sz w:val="24"/>
              </w:rPr>
            </w:pPr>
          </w:p>
          <w:p w14:paraId="40EBACA7">
            <w:pPr>
              <w:spacing w:line="400" w:lineRule="exact"/>
              <w:rPr>
                <w:sz w:val="24"/>
              </w:rPr>
            </w:pPr>
          </w:p>
        </w:tc>
      </w:tr>
      <w:tr w14:paraId="15E5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jc w:val="center"/>
        </w:trPr>
        <w:tc>
          <w:tcPr>
            <w:tcW w:w="2259" w:type="dxa"/>
            <w:noWrap w:val="0"/>
            <w:vAlign w:val="center"/>
          </w:tcPr>
          <w:p w14:paraId="39BFA359">
            <w:pPr>
              <w:spacing w:line="400" w:lineRule="exact"/>
              <w:jc w:val="center"/>
              <w:rPr>
                <w:rFonts w:hint="eastAsia"/>
                <w:sz w:val="24"/>
              </w:rPr>
            </w:pPr>
            <w:r>
              <w:rPr>
                <w:rFonts w:hint="eastAsia"/>
                <w:sz w:val="24"/>
              </w:rPr>
              <w:t>组织意见</w:t>
            </w:r>
          </w:p>
        </w:tc>
        <w:tc>
          <w:tcPr>
            <w:tcW w:w="7135" w:type="dxa"/>
            <w:noWrap w:val="0"/>
            <w:vAlign w:val="top"/>
          </w:tcPr>
          <w:p w14:paraId="08689083">
            <w:pPr>
              <w:spacing w:line="400" w:lineRule="exact"/>
              <w:jc w:val="left"/>
              <w:rPr>
                <w:rFonts w:hint="eastAsia"/>
                <w:sz w:val="24"/>
              </w:rPr>
            </w:pPr>
            <w:r>
              <w:rPr>
                <w:rFonts w:hint="eastAsia"/>
                <w:sz w:val="24"/>
              </w:rPr>
              <w:t>（请说明材料核实情况、本组织内部公示情况等）</w:t>
            </w:r>
          </w:p>
          <w:p w14:paraId="7F3CB1EA">
            <w:pPr>
              <w:spacing w:line="400" w:lineRule="exact"/>
              <w:jc w:val="center"/>
              <w:rPr>
                <w:sz w:val="30"/>
              </w:rPr>
            </w:pPr>
          </w:p>
          <w:p w14:paraId="630AD04C">
            <w:pPr>
              <w:spacing w:line="400" w:lineRule="exact"/>
              <w:rPr>
                <w:rFonts w:hint="eastAsia"/>
                <w:sz w:val="24"/>
              </w:rPr>
            </w:pPr>
          </w:p>
          <w:p w14:paraId="3546E09A">
            <w:pPr>
              <w:spacing w:line="400" w:lineRule="exact"/>
              <w:rPr>
                <w:rFonts w:hint="eastAsia"/>
                <w:sz w:val="24"/>
              </w:rPr>
            </w:pPr>
          </w:p>
          <w:p w14:paraId="388A0EAB">
            <w:pPr>
              <w:spacing w:line="400" w:lineRule="exact"/>
              <w:rPr>
                <w:rFonts w:hint="eastAsia"/>
                <w:sz w:val="24"/>
              </w:rPr>
            </w:pPr>
          </w:p>
          <w:p w14:paraId="698C8D21">
            <w:pPr>
              <w:spacing w:line="400" w:lineRule="exact"/>
              <w:rPr>
                <w:rFonts w:hint="eastAsia"/>
                <w:sz w:val="24"/>
              </w:rPr>
            </w:pPr>
          </w:p>
          <w:p w14:paraId="7A923288">
            <w:pPr>
              <w:spacing w:line="400" w:lineRule="exact"/>
              <w:rPr>
                <w:rFonts w:hint="eastAsia"/>
                <w:sz w:val="24"/>
              </w:rPr>
            </w:pPr>
          </w:p>
          <w:p w14:paraId="57727337">
            <w:pPr>
              <w:spacing w:line="400" w:lineRule="exact"/>
              <w:rPr>
                <w:rFonts w:hint="eastAsia"/>
                <w:sz w:val="24"/>
              </w:rPr>
            </w:pPr>
          </w:p>
          <w:p w14:paraId="4640D9DA">
            <w:pPr>
              <w:spacing w:line="400" w:lineRule="exact"/>
              <w:rPr>
                <w:rFonts w:hint="eastAsia"/>
                <w:sz w:val="24"/>
              </w:rPr>
            </w:pPr>
          </w:p>
          <w:p w14:paraId="1749B844">
            <w:pPr>
              <w:spacing w:line="400" w:lineRule="exact"/>
              <w:ind w:firstLine="3792" w:firstLineChars="1580"/>
              <w:rPr>
                <w:rFonts w:hint="eastAsia"/>
                <w:sz w:val="24"/>
              </w:rPr>
            </w:pPr>
            <w:r>
              <w:rPr>
                <w:sz w:val="24"/>
              </w:rPr>
              <w:t>申报</w:t>
            </w:r>
            <w:r>
              <w:rPr>
                <w:rFonts w:hint="eastAsia"/>
                <w:sz w:val="24"/>
              </w:rPr>
              <w:t>组织</w:t>
            </w:r>
            <w:r>
              <w:rPr>
                <w:sz w:val="24"/>
              </w:rPr>
              <w:t>（盖章）：</w:t>
            </w:r>
          </w:p>
          <w:p w14:paraId="30B5727E">
            <w:pPr>
              <w:spacing w:line="400" w:lineRule="exact"/>
              <w:ind w:firstLine="3792" w:firstLineChars="1580"/>
              <w:rPr>
                <w:sz w:val="24"/>
              </w:rPr>
            </w:pPr>
            <w:r>
              <w:rPr>
                <w:sz w:val="24"/>
              </w:rPr>
              <w:t>负</w:t>
            </w:r>
            <w:r>
              <w:rPr>
                <w:rFonts w:hint="eastAsia"/>
                <w:sz w:val="24"/>
              </w:rPr>
              <w:t xml:space="preserve"> </w:t>
            </w:r>
            <w:r>
              <w:rPr>
                <w:sz w:val="24"/>
              </w:rPr>
              <w:t>责</w:t>
            </w:r>
            <w:r>
              <w:rPr>
                <w:rFonts w:hint="eastAsia"/>
                <w:sz w:val="24"/>
              </w:rPr>
              <w:t xml:space="preserve"> </w:t>
            </w:r>
            <w:r>
              <w:rPr>
                <w:sz w:val="24"/>
              </w:rPr>
              <w:t>人（签字）：</w:t>
            </w:r>
          </w:p>
          <w:p w14:paraId="426BDF9F">
            <w:pPr>
              <w:tabs>
                <w:tab w:val="left" w:pos="4967"/>
                <w:tab w:val="left" w:pos="6707"/>
              </w:tabs>
              <w:spacing w:line="400" w:lineRule="exact"/>
              <w:jc w:val="right"/>
              <w:rPr>
                <w:sz w:val="30"/>
              </w:rPr>
            </w:pPr>
            <w:r>
              <w:rPr>
                <w:sz w:val="24"/>
              </w:rPr>
              <w:t>年     月     日</w:t>
            </w:r>
          </w:p>
        </w:tc>
      </w:tr>
      <w:tr w14:paraId="3EC3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jc w:val="center"/>
        </w:trPr>
        <w:tc>
          <w:tcPr>
            <w:tcW w:w="2259" w:type="dxa"/>
            <w:noWrap w:val="0"/>
            <w:vAlign w:val="center"/>
          </w:tcPr>
          <w:p w14:paraId="5280C7DB">
            <w:pPr>
              <w:spacing w:line="400" w:lineRule="exact"/>
              <w:jc w:val="center"/>
              <w:rPr>
                <w:rFonts w:hint="eastAsia"/>
                <w:sz w:val="24"/>
              </w:rPr>
            </w:pPr>
            <w:r>
              <w:rPr>
                <w:rFonts w:hint="eastAsia"/>
                <w:sz w:val="24"/>
              </w:rPr>
              <w:t>申报组织所属单位意见</w:t>
            </w:r>
          </w:p>
        </w:tc>
        <w:tc>
          <w:tcPr>
            <w:tcW w:w="7135" w:type="dxa"/>
            <w:noWrap w:val="0"/>
            <w:vAlign w:val="top"/>
          </w:tcPr>
          <w:p w14:paraId="65C373ED">
            <w:pPr>
              <w:tabs>
                <w:tab w:val="left" w:pos="5483"/>
                <w:tab w:val="left" w:pos="5735"/>
              </w:tabs>
              <w:spacing w:line="400" w:lineRule="exact"/>
              <w:ind w:left="23" w:leftChars="11"/>
              <w:rPr>
                <w:rFonts w:hint="eastAsia"/>
                <w:sz w:val="24"/>
              </w:rPr>
            </w:pPr>
            <w:r>
              <w:rPr>
                <w:rFonts w:hint="eastAsia"/>
                <w:sz w:val="24"/>
              </w:rPr>
              <w:t>（请说明所属单位内部公示情况等）</w:t>
            </w:r>
          </w:p>
          <w:p w14:paraId="6C266123">
            <w:pPr>
              <w:spacing w:line="400" w:lineRule="exact"/>
              <w:ind w:firstLine="4032" w:firstLineChars="1680"/>
              <w:rPr>
                <w:rFonts w:hint="eastAsia"/>
                <w:sz w:val="24"/>
                <w:highlight w:val="yellow"/>
              </w:rPr>
            </w:pPr>
          </w:p>
          <w:p w14:paraId="5E468DD2">
            <w:pPr>
              <w:spacing w:line="400" w:lineRule="exact"/>
              <w:ind w:firstLine="4032" w:firstLineChars="1680"/>
              <w:rPr>
                <w:rFonts w:hint="eastAsia"/>
                <w:sz w:val="24"/>
                <w:highlight w:val="yellow"/>
              </w:rPr>
            </w:pPr>
          </w:p>
          <w:p w14:paraId="79F72415">
            <w:pPr>
              <w:spacing w:line="400" w:lineRule="exact"/>
              <w:ind w:firstLine="4032" w:firstLineChars="1680"/>
              <w:rPr>
                <w:rFonts w:hint="eastAsia"/>
                <w:sz w:val="24"/>
                <w:highlight w:val="yellow"/>
              </w:rPr>
            </w:pPr>
          </w:p>
          <w:p w14:paraId="41965590">
            <w:pPr>
              <w:spacing w:line="400" w:lineRule="exact"/>
              <w:ind w:firstLine="3328" w:firstLineChars="1387"/>
              <w:rPr>
                <w:rFonts w:hint="eastAsia"/>
                <w:sz w:val="24"/>
              </w:rPr>
            </w:pPr>
          </w:p>
          <w:p w14:paraId="7F4238D6">
            <w:pPr>
              <w:spacing w:line="400" w:lineRule="exact"/>
              <w:ind w:firstLine="3328" w:firstLineChars="1387"/>
              <w:rPr>
                <w:rFonts w:hint="eastAsia"/>
                <w:sz w:val="24"/>
              </w:rPr>
            </w:pPr>
          </w:p>
          <w:p w14:paraId="5331FEBB">
            <w:pPr>
              <w:spacing w:line="400" w:lineRule="exact"/>
              <w:ind w:firstLine="3328" w:firstLineChars="1387"/>
              <w:rPr>
                <w:rFonts w:hint="eastAsia"/>
                <w:sz w:val="24"/>
              </w:rPr>
            </w:pPr>
          </w:p>
          <w:p w14:paraId="56CA0019">
            <w:pPr>
              <w:spacing w:line="400" w:lineRule="exact"/>
              <w:ind w:firstLine="3328" w:firstLineChars="1387"/>
              <w:rPr>
                <w:rFonts w:hint="eastAsia"/>
                <w:sz w:val="24"/>
              </w:rPr>
            </w:pPr>
          </w:p>
          <w:p w14:paraId="5BFA8381">
            <w:pPr>
              <w:spacing w:line="400" w:lineRule="exact"/>
              <w:ind w:firstLine="3566" w:firstLineChars="1486"/>
              <w:rPr>
                <w:rFonts w:hint="eastAsia"/>
                <w:sz w:val="24"/>
              </w:rPr>
            </w:pPr>
            <w:r>
              <w:rPr>
                <w:sz w:val="24"/>
              </w:rPr>
              <w:t>单</w:t>
            </w:r>
            <w:r>
              <w:rPr>
                <w:rFonts w:hint="eastAsia"/>
                <w:sz w:val="24"/>
              </w:rPr>
              <w:t xml:space="preserve">    </w:t>
            </w:r>
            <w:r>
              <w:rPr>
                <w:sz w:val="24"/>
              </w:rPr>
              <w:t>位</w:t>
            </w:r>
            <w:r>
              <w:rPr>
                <w:rFonts w:hint="eastAsia"/>
                <w:sz w:val="24"/>
              </w:rPr>
              <w:t xml:space="preserve">  </w:t>
            </w:r>
            <w:r>
              <w:rPr>
                <w:sz w:val="24"/>
              </w:rPr>
              <w:t>（盖章）：</w:t>
            </w:r>
          </w:p>
          <w:p w14:paraId="23593C2A">
            <w:pPr>
              <w:tabs>
                <w:tab w:val="left" w:pos="4797"/>
                <w:tab w:val="left" w:pos="5399"/>
                <w:tab w:val="left" w:pos="5675"/>
              </w:tabs>
              <w:spacing w:line="400" w:lineRule="exact"/>
              <w:ind w:firstLine="3568" w:firstLineChars="1487"/>
              <w:rPr>
                <w:sz w:val="24"/>
              </w:rPr>
            </w:pPr>
            <w:r>
              <w:rPr>
                <w:sz w:val="24"/>
              </w:rPr>
              <w:t>负 责</w:t>
            </w:r>
            <w:r>
              <w:rPr>
                <w:rFonts w:hint="eastAsia"/>
                <w:sz w:val="24"/>
              </w:rPr>
              <w:t xml:space="preserve"> </w:t>
            </w:r>
            <w:r>
              <w:rPr>
                <w:sz w:val="24"/>
              </w:rPr>
              <w:t>人</w:t>
            </w:r>
            <w:r>
              <w:rPr>
                <w:rFonts w:hint="eastAsia"/>
                <w:sz w:val="24"/>
              </w:rPr>
              <w:t xml:space="preserve">  </w:t>
            </w:r>
            <w:r>
              <w:rPr>
                <w:sz w:val="24"/>
              </w:rPr>
              <w:t>（签字）：</w:t>
            </w:r>
          </w:p>
          <w:p w14:paraId="5A7C1DDA">
            <w:pPr>
              <w:tabs>
                <w:tab w:val="left" w:pos="6707"/>
              </w:tabs>
              <w:spacing w:line="400" w:lineRule="exact"/>
              <w:jc w:val="right"/>
              <w:rPr>
                <w:sz w:val="24"/>
              </w:rPr>
            </w:pPr>
            <w:r>
              <w:rPr>
                <w:sz w:val="24"/>
              </w:rPr>
              <w:t>年     月     日</w:t>
            </w:r>
          </w:p>
          <w:p w14:paraId="3FDD6E96">
            <w:pPr>
              <w:autoSpaceDE w:val="0"/>
              <w:autoSpaceDN w:val="0"/>
              <w:adjustRightInd w:val="0"/>
              <w:spacing w:line="400" w:lineRule="exact"/>
              <w:rPr>
                <w:rFonts w:eastAsia="方正仿宋_GB2312"/>
                <w:kern w:val="0"/>
                <w:sz w:val="24"/>
              </w:rPr>
            </w:pPr>
            <w:r>
              <w:rPr>
                <w:rFonts w:hint="eastAsia" w:eastAsia="方正仿宋_GB2312"/>
                <w:kern w:val="0"/>
                <w:sz w:val="24"/>
              </w:rPr>
              <w:t>注：申报组织的所属单位在单位内部进行公示，公示无异议的，出具申报意见。</w:t>
            </w:r>
          </w:p>
          <w:p w14:paraId="756353A3">
            <w:pPr>
              <w:tabs>
                <w:tab w:val="left" w:pos="6707"/>
              </w:tabs>
              <w:spacing w:line="400" w:lineRule="exact"/>
              <w:ind w:firstLine="5164" w:firstLineChars="2152"/>
              <w:rPr>
                <w:sz w:val="24"/>
              </w:rPr>
            </w:pPr>
          </w:p>
        </w:tc>
      </w:tr>
    </w:tbl>
    <w:p w14:paraId="190000FE">
      <w:pPr>
        <w:spacing w:line="600" w:lineRule="exact"/>
        <w:outlineLvl w:val="0"/>
      </w:pPr>
    </w:p>
    <w:sectPr>
      <w:footerReference r:id="rId3"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3944DC-3137-4606-8297-1FC627D25F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D920FC4-6E24-4DA5-B60A-12081AAB6372}"/>
  </w:font>
  <w:font w:name="Saturday Sans Regular">
    <w:altName w:val="宋体"/>
    <w:panose1 w:val="02010600010101010101"/>
    <w:charset w:val="86"/>
    <w:family w:val="auto"/>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C5749415-D29D-4113-AE7B-DE96428B179A}"/>
  </w:font>
  <w:font w:name="微软雅黑">
    <w:panose1 w:val="020B0503020204020204"/>
    <w:charset w:val="86"/>
    <w:family w:val="auto"/>
    <w:pitch w:val="default"/>
    <w:sig w:usb0="80000287" w:usb1="2ACF3C50" w:usb2="00000016" w:usb3="00000000" w:csb0="0004001F" w:csb1="00000000"/>
    <w:embedRegular r:id="rId4" w:fontKey="{3A1C48BC-A2EB-42C2-93AF-DECCEBCABB02}"/>
  </w:font>
  <w:font w:name="楷体">
    <w:panose1 w:val="02010609060101010101"/>
    <w:charset w:val="86"/>
    <w:family w:val="modern"/>
    <w:pitch w:val="default"/>
    <w:sig w:usb0="800002BF" w:usb1="38CF7CFA" w:usb2="00000016" w:usb3="00000000" w:csb0="00040001" w:csb1="00000000"/>
    <w:embedRegular r:id="rId5" w:fontKey="{05673E6C-4E4D-4B7F-8404-D3111BB825E6}"/>
  </w:font>
  <w:font w:name="方正仿宋简体">
    <w:altName w:val="微软雅黑"/>
    <w:panose1 w:val="03000509000000000000"/>
    <w:charset w:val="86"/>
    <w:family w:val="script"/>
    <w:pitch w:val="default"/>
    <w:sig w:usb0="00000000" w:usb1="00000000" w:usb2="00000000" w:usb3="00000000" w:csb0="00040000" w:csb1="00000000"/>
    <w:embedRegular r:id="rId6" w:fontKey="{BE1717D8-EC70-4F79-BC0F-940EA0B585FB}"/>
  </w:font>
  <w:font w:name="方正仿宋_GB2312">
    <w:panose1 w:val="02000000000000000000"/>
    <w:charset w:val="86"/>
    <w:family w:val="auto"/>
    <w:pitch w:val="default"/>
    <w:sig w:usb0="A00002BF" w:usb1="184F6CFA" w:usb2="00000012" w:usb3="00000000" w:csb0="00040001" w:csb1="00000000"/>
    <w:embedRegular r:id="rId7" w:fontKey="{01CCD0CC-216C-4AAA-9AE5-21B22B5AD9CD}"/>
  </w:font>
  <w:font w:name="方正黑体_GBK">
    <w:panose1 w:val="03000509000000000000"/>
    <w:charset w:val="86"/>
    <w:family w:val="auto"/>
    <w:pitch w:val="default"/>
    <w:sig w:usb0="00000001" w:usb1="080E0000" w:usb2="00000000" w:usb3="00000000" w:csb0="00040000" w:csb1="00000000"/>
    <w:embedRegular r:id="rId8" w:fontKey="{A0CFD81B-0BCA-4B23-87E4-4797229CE27A}"/>
  </w:font>
  <w:font w:name="方正黑体简体">
    <w:panose1 w:val="02000000000000000000"/>
    <w:charset w:val="86"/>
    <w:family w:val="script"/>
    <w:pitch w:val="default"/>
    <w:sig w:usb0="A00002BF" w:usb1="184F6CFA" w:usb2="00000012" w:usb3="00000000" w:csb0="00040001" w:csb1="00000000"/>
    <w:embedRegular r:id="rId9" w:fontKey="{E61362FA-AAAC-4B33-AB30-93254A4425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4D3E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B36EA">
                          <w:pPr>
                            <w:pStyle w:val="6"/>
                          </w:pPr>
                          <w:r>
                            <w:rPr>
                              <w:rFonts w:hint="eastAsia" w:ascii="宋体" w:hAnsi="宋体" w:eastAsia="宋体" w:cs="宋体"/>
                              <w:color w:val="1F497D" w:themeColor="text2"/>
                              <w:sz w:val="30"/>
                              <w:szCs w:val="30"/>
                              <w:lang w:eastAsia="zh-CN"/>
                              <w14:textFill>
                                <w14:solidFill>
                                  <w14:schemeClr w14:val="tx2"/>
                                </w14:solidFill>
                              </w14:textFill>
                            </w:rPr>
                            <w:t>—</w:t>
                          </w:r>
                          <w:r>
                            <w:rPr>
                              <w:rFonts w:hint="eastAsia" w:ascii="宋体" w:hAnsi="宋体" w:eastAsia="宋体" w:cs="宋体"/>
                              <w:color w:val="1F497D" w:themeColor="text2"/>
                              <w:sz w:val="30"/>
                              <w:szCs w:val="30"/>
                              <w:lang w:val="en-US" w:eastAsia="zh-CN"/>
                              <w14:textFill>
                                <w14:solidFill>
                                  <w14:schemeClr w14:val="tx2"/>
                                </w14:solidFill>
                              </w14:textFill>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cs="宋体"/>
                              <w:sz w:val="30"/>
                              <w:szCs w:val="30"/>
                              <w:lang w:val="en-US" w:eastAsia="zh-CN"/>
                            </w:rPr>
                            <w:t xml:space="preserve"> </w:t>
                          </w:r>
                          <w:r>
                            <w:rPr>
                              <w:rFonts w:hint="eastAsia" w:ascii="宋体" w:hAnsi="宋体" w:eastAsia="宋体" w:cs="宋体"/>
                              <w:color w:val="1F497D" w:themeColor="text2"/>
                              <w:sz w:val="30"/>
                              <w:szCs w:val="30"/>
                              <w:lang w:eastAsia="zh-CN"/>
                              <w14:textFill>
                                <w14:solidFill>
                                  <w14:schemeClr w14:val="tx2"/>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1B36EA">
                    <w:pPr>
                      <w:pStyle w:val="6"/>
                    </w:pPr>
                    <w:r>
                      <w:rPr>
                        <w:rFonts w:hint="eastAsia" w:ascii="宋体" w:hAnsi="宋体" w:eastAsia="宋体" w:cs="宋体"/>
                        <w:color w:val="1F497D" w:themeColor="text2"/>
                        <w:sz w:val="30"/>
                        <w:szCs w:val="30"/>
                        <w:lang w:eastAsia="zh-CN"/>
                        <w14:textFill>
                          <w14:solidFill>
                            <w14:schemeClr w14:val="tx2"/>
                          </w14:solidFill>
                        </w14:textFill>
                      </w:rPr>
                      <w:t>—</w:t>
                    </w:r>
                    <w:r>
                      <w:rPr>
                        <w:rFonts w:hint="eastAsia" w:ascii="宋体" w:hAnsi="宋体" w:eastAsia="宋体" w:cs="宋体"/>
                        <w:color w:val="1F497D" w:themeColor="text2"/>
                        <w:sz w:val="30"/>
                        <w:szCs w:val="30"/>
                        <w:lang w:val="en-US" w:eastAsia="zh-CN"/>
                        <w14:textFill>
                          <w14:solidFill>
                            <w14:schemeClr w14:val="tx2"/>
                          </w14:solidFill>
                        </w14:textFill>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cs="宋体"/>
                        <w:sz w:val="30"/>
                        <w:szCs w:val="30"/>
                        <w:lang w:val="en-US" w:eastAsia="zh-CN"/>
                      </w:rPr>
                      <w:t xml:space="preserve"> </w:t>
                    </w:r>
                    <w:r>
                      <w:rPr>
                        <w:rFonts w:hint="eastAsia" w:ascii="宋体" w:hAnsi="宋体" w:eastAsia="宋体" w:cs="宋体"/>
                        <w:color w:val="1F497D" w:themeColor="text2"/>
                        <w:sz w:val="30"/>
                        <w:szCs w:val="30"/>
                        <w:lang w:eastAsia="zh-CN"/>
                        <w14:textFill>
                          <w14:solidFill>
                            <w14:schemeClr w14:val="tx2"/>
                          </w14:solidFill>
                        </w14:textFill>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84795"/>
    <w:rsid w:val="047343F5"/>
    <w:rsid w:val="064578FD"/>
    <w:rsid w:val="0BCE685E"/>
    <w:rsid w:val="0DCF51B4"/>
    <w:rsid w:val="158D5F89"/>
    <w:rsid w:val="1FA13B72"/>
    <w:rsid w:val="2E1A7E36"/>
    <w:rsid w:val="30B34C30"/>
    <w:rsid w:val="3BEF3A63"/>
    <w:rsid w:val="402B2D45"/>
    <w:rsid w:val="40981A3C"/>
    <w:rsid w:val="45EF59A5"/>
    <w:rsid w:val="4DB43081"/>
    <w:rsid w:val="5EEC1F4F"/>
    <w:rsid w:val="601A36A6"/>
    <w:rsid w:val="66FC2453"/>
    <w:rsid w:val="67FFFB08"/>
    <w:rsid w:val="6B5A1B4C"/>
    <w:rsid w:val="6BE859E1"/>
    <w:rsid w:val="6EDE5352"/>
    <w:rsid w:val="70CB207D"/>
    <w:rsid w:val="7FA6E9C4"/>
    <w:rsid w:val="7FCE34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Text"/>
    <w:qFormat/>
    <w:uiPriority w:val="0"/>
    <w:pPr>
      <w:spacing w:after="120"/>
      <w:jc w:val="both"/>
    </w:pPr>
    <w:rPr>
      <w:rFonts w:ascii="Calibri" w:hAnsi="Calibri" w:eastAsia="Calibri" w:cs="Times New Roman"/>
      <w:kern w:val="1"/>
      <w:sz w:val="21"/>
      <w:szCs w:val="24"/>
      <w:lang w:val="en-US" w:eastAsia="zh-CN" w:bidi="ar-SA"/>
    </w:rPr>
  </w:style>
  <w:style w:type="paragraph" w:styleId="3">
    <w:name w:val="Normal Indent"/>
    <w:basedOn w:val="1"/>
    <w:unhideWhenUsed/>
    <w:qFormat/>
    <w:uiPriority w:val="99"/>
    <w:pPr>
      <w:ind w:firstLine="420"/>
    </w:pPr>
    <w:rPr>
      <w:rFonts w:ascii="Times New Roman" w:hAnsi="Times New Roman"/>
      <w:szCs w:val="21"/>
      <w:lang w:bidi="bo-CN"/>
    </w:rPr>
  </w:style>
  <w:style w:type="paragraph" w:styleId="4">
    <w:name w:val="caption"/>
    <w:basedOn w:val="1"/>
    <w:qFormat/>
    <w:uiPriority w:val="0"/>
    <w:pPr>
      <w:widowControl w:val="0"/>
      <w:suppressLineNumbers/>
      <w:suppressAutoHyphens/>
      <w:spacing w:before="120" w:after="120"/>
    </w:pPr>
    <w:rPr>
      <w:i/>
      <w:iCs/>
      <w:sz w:val="24"/>
      <w:szCs w:val="24"/>
    </w:rPr>
  </w:style>
  <w:style w:type="paragraph" w:styleId="5">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qFormat/>
    <w:uiPriority w:val="0"/>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Hyperlink"/>
    <w:basedOn w:val="12"/>
    <w:qFormat/>
    <w:uiPriority w:val="0"/>
    <w:rPr>
      <w:color w:val="0000FF"/>
      <w:u w:val="single"/>
    </w:rPr>
  </w:style>
  <w:style w:type="character" w:customStyle="1" w:styleId="14">
    <w:name w:val="默认段落字体1"/>
    <w:qFormat/>
    <w:uiPriority w:val="0"/>
  </w:style>
  <w:style w:type="paragraph" w:customStyle="1" w:styleId="15">
    <w:name w:val="Heading"/>
    <w:basedOn w:val="1"/>
    <w:next w:val="5"/>
    <w:qFormat/>
    <w:uiPriority w:val="0"/>
    <w:pPr>
      <w:keepNext/>
      <w:widowControl w:val="0"/>
      <w:suppressAutoHyphens/>
      <w:spacing w:before="240" w:after="120"/>
    </w:pPr>
    <w:rPr>
      <w:rFonts w:ascii="Saturday Sans Regular" w:hAnsi="Saturday Sans Regular" w:eastAsia="Saturday Sans Regular" w:cs="Saturday Sans Regular"/>
      <w:sz w:val="28"/>
      <w:szCs w:val="28"/>
      <w:lang w:bidi="ar-SA"/>
    </w:rPr>
  </w:style>
  <w:style w:type="paragraph" w:customStyle="1" w:styleId="16">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5061</Words>
  <Characters>5370</Characters>
  <TotalTime>0</TotalTime>
  <ScaleCrop>false</ScaleCrop>
  <LinksUpToDate>false</LinksUpToDate>
  <CharactersWithSpaces>5881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xzsj</dc:creator>
  <cp:lastModifiedBy>WPS_1573084998</cp:lastModifiedBy>
  <dcterms:modified xsi:type="dcterms:W3CDTF">2025-07-12T09:46:38Z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eyJoZGlkIjoiNzgwYzU1NmM2NzQwZmQ3N2M5ODA1MDdkNGRkZmI3YWEiLCJ1c2VySWQiOiIyNTQ4MDUwNjMifQ==</vt:lpwstr>
  </property>
  <property fmtid="{D5CDD505-2E9C-101B-9397-08002B2CF9AE}" pid="4" name="ICV">
    <vt:lpwstr>A63823ECE3B543FBAA8233BA62116396_13</vt:lpwstr>
  </property>
</Properties>
</file>